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BDCF" w14:textId="24ACA495"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C3FC1" w:rsidRPr="005C3FC1">
        <w:rPr>
          <w:b/>
          <w:color w:val="auto"/>
          <w:spacing w:val="-3"/>
          <w:sz w:val="32"/>
          <w:szCs w:val="32"/>
          <w:u w:val="single"/>
        </w:rPr>
        <w:t>Liquor and Cannabis Board</w:t>
      </w:r>
    </w:p>
    <w:p w14:paraId="7C1B87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721FA99" w14:textId="125D82C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C3FC1">
        <w:rPr>
          <w:szCs w:val="22"/>
        </w:rPr>
        <w:t>Liquor and Cannabis Board</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47774B" w:rsidRPr="00CF4C8A">
        <w:rPr>
          <w:color w:val="auto"/>
          <w:szCs w:val="22"/>
        </w:rPr>
        <w:t>promoting public safety, public health and trust through fair administration, education, and enforcement of liquor, cannabis, tobacco, and vapor laws</w:t>
      </w:r>
      <w:r w:rsidR="006219C6" w:rsidRPr="00CF4C8A">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D979BD1"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191C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81FB5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279360F1" w14:textId="77777777" w:rsidR="00F23239" w:rsidRDefault="00F23239" w:rsidP="008035F0">
      <w:pPr>
        <w:rPr>
          <w:bCs/>
          <w:szCs w:val="22"/>
        </w:rPr>
      </w:pPr>
    </w:p>
    <w:p w14:paraId="5BFAC375"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E294B67" w14:textId="77777777" w:rsidR="003E362F" w:rsidRPr="00310173" w:rsidRDefault="003E362F" w:rsidP="008035F0">
      <w:pPr>
        <w:rPr>
          <w:bCs/>
          <w:szCs w:val="22"/>
        </w:rPr>
      </w:pPr>
    </w:p>
    <w:p w14:paraId="513E7779" w14:textId="77777777" w:rsidR="009015F7" w:rsidRPr="00C04DC1" w:rsidRDefault="009015F7" w:rsidP="009015F7">
      <w:pPr>
        <w:jc w:val="both"/>
        <w:rPr>
          <w:b/>
          <w:szCs w:val="22"/>
        </w:rPr>
      </w:pPr>
      <w:r w:rsidRPr="00C04DC1">
        <w:rPr>
          <w:b/>
          <w:szCs w:val="22"/>
        </w:rPr>
        <w:t>Revocation of previously issued records retention schedules</w:t>
      </w:r>
    </w:p>
    <w:p w14:paraId="647A3A9E" w14:textId="51802D79"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5C3FC1">
        <w:rPr>
          <w:szCs w:val="22"/>
        </w:rPr>
        <w:t>Liquor and Cannabis Board</w:t>
      </w:r>
      <w:r w:rsidR="005723A7" w:rsidRPr="005C3FC1">
        <w:rPr>
          <w:color w:val="auto"/>
          <w:szCs w:val="22"/>
        </w:rPr>
        <w:t xml:space="preserve"> </w:t>
      </w:r>
      <w:r w:rsidR="005C3FC1" w:rsidRPr="005C3FC1">
        <w:rPr>
          <w:color w:val="auto"/>
          <w:szCs w:val="22"/>
        </w:rPr>
        <w:t xml:space="preserve">(including the former Liquor Control Board) </w:t>
      </w:r>
      <w:r w:rsidRPr="00C04DC1">
        <w:rPr>
          <w:szCs w:val="22"/>
        </w:rPr>
        <w:t xml:space="preserve">are revoked. </w:t>
      </w:r>
      <w:r w:rsidR="002E2126">
        <w:rPr>
          <w:szCs w:val="22"/>
        </w:rPr>
        <w:t xml:space="preserve">The </w:t>
      </w:r>
      <w:r w:rsidR="005C3FC1">
        <w:rPr>
          <w:szCs w:val="22"/>
        </w:rPr>
        <w:t>Liquor and Cannabis Board</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0279B30" w14:textId="77777777" w:rsidR="009015F7" w:rsidRPr="00C04DC1" w:rsidRDefault="009015F7" w:rsidP="009015F7">
      <w:pPr>
        <w:jc w:val="both"/>
        <w:rPr>
          <w:szCs w:val="22"/>
        </w:rPr>
      </w:pPr>
    </w:p>
    <w:p w14:paraId="4A794778" w14:textId="77777777" w:rsidR="009015F7" w:rsidRPr="00C04DC1" w:rsidRDefault="009015F7" w:rsidP="009015F7">
      <w:pPr>
        <w:jc w:val="both"/>
        <w:rPr>
          <w:b/>
          <w:bCs/>
          <w:szCs w:val="22"/>
        </w:rPr>
      </w:pPr>
      <w:r w:rsidRPr="00C04DC1">
        <w:rPr>
          <w:b/>
          <w:bCs/>
          <w:szCs w:val="22"/>
        </w:rPr>
        <w:t>Authority</w:t>
      </w:r>
    </w:p>
    <w:p w14:paraId="29B7A7ED" w14:textId="523157BF"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97529F" w:rsidRPr="00C54213">
        <w:rPr>
          <w:color w:val="auto"/>
          <w:szCs w:val="22"/>
        </w:rPr>
        <w:t>August</w:t>
      </w:r>
      <w:r w:rsidR="001476C8" w:rsidRPr="00C54213">
        <w:rPr>
          <w:color w:val="auto"/>
          <w:szCs w:val="22"/>
        </w:rPr>
        <w:t xml:space="preserve"> </w:t>
      </w:r>
      <w:r w:rsidR="0097529F" w:rsidRPr="00C54213">
        <w:rPr>
          <w:color w:val="auto"/>
          <w:szCs w:val="22"/>
        </w:rPr>
        <w:t>7</w:t>
      </w:r>
      <w:r w:rsidR="00AC230F" w:rsidRPr="00C54213">
        <w:rPr>
          <w:color w:val="auto"/>
          <w:szCs w:val="22"/>
        </w:rPr>
        <w:t>,</w:t>
      </w:r>
      <w:r w:rsidR="00023B3E" w:rsidRPr="00C54213">
        <w:rPr>
          <w:color w:val="auto"/>
          <w:szCs w:val="22"/>
        </w:rPr>
        <w:t xml:space="preserve"> </w:t>
      </w:r>
      <w:r w:rsidR="0097529F" w:rsidRPr="00C54213">
        <w:rPr>
          <w:color w:val="auto"/>
          <w:szCs w:val="22"/>
        </w:rPr>
        <w:t>2024</w:t>
      </w:r>
      <w:r w:rsidRPr="00023B3E">
        <w:rPr>
          <w:color w:val="auto"/>
          <w:szCs w:val="22"/>
        </w:rPr>
        <w:t>.</w:t>
      </w:r>
    </w:p>
    <w:p w14:paraId="05B2071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Default="003E362F" w:rsidP="00EA5ACB">
            <w:pPr>
              <w:tabs>
                <w:tab w:val="left" w:pos="540"/>
                <w:tab w:val="left" w:pos="5670"/>
                <w:tab w:val="left" w:pos="10890"/>
              </w:tabs>
              <w:ind w:left="43"/>
              <w:jc w:val="center"/>
              <w:rPr>
                <w:bCs/>
                <w:i/>
                <w:color w:val="404040"/>
                <w:sz w:val="23"/>
                <w:szCs w:val="23"/>
              </w:rPr>
            </w:pPr>
          </w:p>
          <w:p w14:paraId="55666A0B" w14:textId="410391FE" w:rsidR="003658B7" w:rsidRPr="003E362F" w:rsidRDefault="00C72DE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4FF133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89122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2E1F28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2223D2" w14:textId="77777777" w:rsidR="003E362F" w:rsidRDefault="003E362F" w:rsidP="00EA5ACB">
            <w:pPr>
              <w:tabs>
                <w:tab w:val="left" w:pos="180"/>
                <w:tab w:val="left" w:pos="5310"/>
                <w:tab w:val="left" w:pos="10440"/>
              </w:tabs>
              <w:jc w:val="center"/>
              <w:rPr>
                <w:bCs/>
                <w:i/>
                <w:color w:val="404040"/>
                <w:sz w:val="23"/>
                <w:szCs w:val="23"/>
              </w:rPr>
            </w:pPr>
          </w:p>
          <w:p w14:paraId="55C51604" w14:textId="659485CF" w:rsidR="003658B7" w:rsidRPr="003E362F" w:rsidRDefault="00C72DE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4EA726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3439F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BA1141F"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D8DBD1C" w14:textId="77777777" w:rsidR="003E362F" w:rsidRDefault="003E362F" w:rsidP="003E362F">
            <w:pPr>
              <w:tabs>
                <w:tab w:val="left" w:pos="180"/>
                <w:tab w:val="left" w:pos="5310"/>
                <w:tab w:val="left" w:pos="10440"/>
              </w:tabs>
              <w:jc w:val="center"/>
              <w:rPr>
                <w:bCs/>
                <w:i/>
                <w:color w:val="404040"/>
                <w:sz w:val="23"/>
                <w:szCs w:val="23"/>
              </w:rPr>
            </w:pPr>
          </w:p>
          <w:p w14:paraId="319C9877" w14:textId="332E1143" w:rsidR="003658B7" w:rsidRPr="00E86BDE" w:rsidRDefault="00C72DED"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F91D70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8F34AE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88CBF68"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3A97C3A3" w14:textId="77777777" w:rsidR="003E362F" w:rsidRDefault="003E362F" w:rsidP="00EA5ACB">
            <w:pPr>
              <w:tabs>
                <w:tab w:val="left" w:pos="180"/>
                <w:tab w:val="left" w:pos="5310"/>
                <w:tab w:val="left" w:pos="10440"/>
              </w:tabs>
              <w:jc w:val="center"/>
              <w:rPr>
                <w:bCs/>
                <w:i/>
                <w:color w:val="404040"/>
                <w:sz w:val="23"/>
                <w:szCs w:val="23"/>
              </w:rPr>
            </w:pPr>
          </w:p>
          <w:p w14:paraId="6B39094C" w14:textId="326DFA41" w:rsidR="003658B7" w:rsidRPr="00E86BDE" w:rsidRDefault="00C72DE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626949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1EE83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9BFD993"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3B78FB16" w14:textId="77777777" w:rsidR="009D6050" w:rsidRPr="00FD0D28" w:rsidRDefault="009D6050" w:rsidP="00FD0D28">
      <w:pPr>
        <w:pStyle w:val="StyleNormal16NotBold"/>
        <w:spacing w:after="0"/>
        <w:rPr>
          <w:sz w:val="22"/>
          <w:szCs w:val="22"/>
        </w:rPr>
      </w:pPr>
    </w:p>
    <w:p w14:paraId="2B45443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1"/>
        <w:gridCol w:w="10589"/>
        <w:gridCol w:w="7"/>
      </w:tblGrid>
      <w:tr w:rsidR="0019371A" w:rsidRPr="00C04DC1"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C04DC1" w:rsidRDefault="0019371A" w:rsidP="00EE7625">
            <w:pPr>
              <w:jc w:val="center"/>
              <w:rPr>
                <w:szCs w:val="22"/>
              </w:rPr>
            </w:pPr>
            <w:r w:rsidRPr="00C04DC1">
              <w:rPr>
                <w:szCs w:val="22"/>
              </w:rPr>
              <w:t>Extent of Revision</w:t>
            </w:r>
          </w:p>
        </w:tc>
      </w:tr>
      <w:tr w:rsidR="00C44D86" w:rsidRPr="00C04DC1"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287B790C" w:rsidR="00C44D86" w:rsidRPr="001476C8" w:rsidRDefault="007F7F6C" w:rsidP="001476C8">
            <w:pPr>
              <w:spacing w:before="60" w:after="60"/>
              <w:jc w:val="center"/>
              <w:rPr>
                <w:color w:val="FF0000"/>
                <w:szCs w:val="22"/>
                <w:highlight w:val="yellow"/>
              </w:rPr>
            </w:pPr>
            <w:r w:rsidRPr="00E93FE3">
              <w:rPr>
                <w:color w:val="auto"/>
                <w:szCs w:val="22"/>
              </w:rPr>
              <w:t>August</w:t>
            </w:r>
            <w:r w:rsidR="001476C8" w:rsidRPr="00E93FE3">
              <w:rPr>
                <w:color w:val="auto"/>
                <w:szCs w:val="22"/>
              </w:rPr>
              <w:t xml:space="preserve"> </w:t>
            </w:r>
            <w:r w:rsidRPr="00E93FE3">
              <w:rPr>
                <w:color w:val="auto"/>
                <w:szCs w:val="22"/>
              </w:rPr>
              <w:t>7</w:t>
            </w:r>
            <w:r w:rsidR="001E6F18" w:rsidRPr="00E93FE3">
              <w:rPr>
                <w:color w:val="auto"/>
                <w:szCs w:val="22"/>
              </w:rPr>
              <w:t>,</w:t>
            </w:r>
            <w:r w:rsidR="009722C9" w:rsidRPr="00E93FE3">
              <w:rPr>
                <w:color w:val="auto"/>
                <w:szCs w:val="22"/>
              </w:rPr>
              <w:t xml:space="preserve"> </w:t>
            </w:r>
            <w:r w:rsidRPr="00E93FE3">
              <w:rPr>
                <w:color w:val="auto"/>
                <w:szCs w:val="22"/>
              </w:rPr>
              <w:t>2024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06C2C86B" w:rsidR="00C44D86" w:rsidRPr="00D73957" w:rsidRDefault="0011525F" w:rsidP="001E6F18">
            <w:pPr>
              <w:spacing w:before="60" w:after="60"/>
              <w:rPr>
                <w:szCs w:val="22"/>
                <w:highlight w:val="yellow"/>
              </w:rPr>
            </w:pPr>
            <w:r>
              <w:rPr>
                <w:szCs w:val="22"/>
              </w:rPr>
              <w:t>Revocation</w:t>
            </w:r>
            <w:r w:rsidR="00E86BDE" w:rsidRPr="00E86BDE">
              <w:rPr>
                <w:szCs w:val="22"/>
              </w:rPr>
              <w:t xml:space="preserve"> </w:t>
            </w:r>
            <w:r w:rsidR="001E6F18">
              <w:rPr>
                <w:szCs w:val="22"/>
              </w:rPr>
              <w:t xml:space="preserve">of </w:t>
            </w:r>
            <w:r w:rsidR="002C5622">
              <w:rPr>
                <w:szCs w:val="22"/>
              </w:rPr>
              <w:t xml:space="preserve">records series no longer created/received or otherwise covered by </w:t>
            </w:r>
            <w:r w:rsidR="007F7F6C">
              <w:rPr>
                <w:szCs w:val="22"/>
              </w:rPr>
              <w:t>State Government General Records Retention Schedule</w:t>
            </w:r>
            <w:r w:rsidR="00E86BDE" w:rsidRPr="00E86BDE">
              <w:rPr>
                <w:szCs w:val="22"/>
              </w:rPr>
              <w:t>.</w:t>
            </w:r>
          </w:p>
        </w:tc>
      </w:tr>
    </w:tbl>
    <w:p w14:paraId="6EB95F0B" w14:textId="77777777" w:rsidR="0019371A" w:rsidRPr="00C04DC1" w:rsidRDefault="0019371A" w:rsidP="0019371A"/>
    <w:p w14:paraId="58801F88" w14:textId="77777777" w:rsidR="0019371A" w:rsidRPr="00C04DC1" w:rsidRDefault="0019371A" w:rsidP="0019371A"/>
    <w:p w14:paraId="46468C08" w14:textId="77777777" w:rsidR="0019371A" w:rsidRDefault="0019371A" w:rsidP="0019371A"/>
    <w:p w14:paraId="1B76F0C4" w14:textId="77777777" w:rsidR="00E86BDE" w:rsidRDefault="00E86BDE" w:rsidP="0019371A"/>
    <w:p w14:paraId="3CFF4B39" w14:textId="77777777" w:rsidR="00E86BDE" w:rsidRDefault="00E86BDE" w:rsidP="0019371A"/>
    <w:p w14:paraId="28F59024" w14:textId="77777777" w:rsidR="00E86BDE" w:rsidRDefault="00E86BDE" w:rsidP="0019371A"/>
    <w:p w14:paraId="6FA7850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8A7301E" w14:textId="626946EB"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5C3FC1">
        <w:rPr>
          <w:sz w:val="36"/>
          <w:szCs w:val="36"/>
        </w:rPr>
        <w:t>Liquor and Cannabis Board</w:t>
      </w:r>
      <w:r w:rsidR="001476C8">
        <w:rPr>
          <w:sz w:val="36"/>
          <w:szCs w:val="36"/>
        </w:rPr>
        <w:t>’s Records Officer</w:t>
      </w:r>
    </w:p>
    <w:p w14:paraId="10EDA8F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878032B"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7F1E50A0" w14:textId="77777777" w:rsidR="00E86BDE" w:rsidRPr="00C04DC1" w:rsidRDefault="00E86BDE" w:rsidP="0019371A">
      <w:pPr>
        <w:sectPr w:rsidR="00E86BDE" w:rsidRPr="00C04DC1" w:rsidSect="00884BE6">
          <w:headerReference w:type="default" r:id="rId9"/>
          <w:footerReference w:type="default" r:id="rId10"/>
          <w:pgSz w:w="15840" w:h="12240" w:orient="landscape" w:code="1"/>
          <w:pgMar w:top="1080" w:right="720" w:bottom="1080" w:left="720" w:header="1080" w:footer="720" w:gutter="0"/>
          <w:cols w:space="720"/>
          <w:docGrid w:linePitch="360"/>
        </w:sectPr>
      </w:pPr>
    </w:p>
    <w:p w14:paraId="4907F9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12C030EA" w14:textId="58AFFA00" w:rsidR="007A3D61" w:rsidRDefault="002374C7">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70821416" w:history="1">
        <w:r w:rsidR="007A3D61" w:rsidRPr="00EC30D5">
          <w:rPr>
            <w:rStyle w:val="Hyperlink"/>
            <w:noProof/>
          </w:rPr>
          <w:t>1.</w:t>
        </w:r>
        <w:r w:rsidR="007A3D61">
          <w:rPr>
            <w:rFonts w:asciiTheme="minorHAnsi" w:eastAsiaTheme="minorEastAsia" w:hAnsiTheme="minorHAnsi" w:cstheme="minorBidi"/>
            <w:b w:val="0"/>
            <w:bCs w:val="0"/>
            <w:caps w:val="0"/>
            <w:noProof/>
            <w:color w:val="auto"/>
            <w:kern w:val="2"/>
            <w14:ligatures w14:val="standardContextual"/>
          </w:rPr>
          <w:tab/>
        </w:r>
        <w:r w:rsidR="007A3D61" w:rsidRPr="00EC30D5">
          <w:rPr>
            <w:rStyle w:val="Hyperlink"/>
            <w:noProof/>
          </w:rPr>
          <w:t>ENFORCEMENT AND EDUCATION</w:t>
        </w:r>
        <w:r w:rsidR="007A3D61">
          <w:rPr>
            <w:noProof/>
            <w:webHidden/>
          </w:rPr>
          <w:tab/>
        </w:r>
        <w:r w:rsidR="007A3D61">
          <w:rPr>
            <w:noProof/>
            <w:webHidden/>
          </w:rPr>
          <w:fldChar w:fldCharType="begin"/>
        </w:r>
        <w:r w:rsidR="007A3D61">
          <w:rPr>
            <w:noProof/>
            <w:webHidden/>
          </w:rPr>
          <w:instrText xml:space="preserve"> PAGEREF _Toc170821416 \h </w:instrText>
        </w:r>
        <w:r w:rsidR="007A3D61">
          <w:rPr>
            <w:noProof/>
            <w:webHidden/>
          </w:rPr>
        </w:r>
        <w:r w:rsidR="007A3D61">
          <w:rPr>
            <w:noProof/>
            <w:webHidden/>
          </w:rPr>
          <w:fldChar w:fldCharType="separate"/>
        </w:r>
        <w:r w:rsidR="00BD4C55">
          <w:rPr>
            <w:noProof/>
            <w:webHidden/>
          </w:rPr>
          <w:t>4</w:t>
        </w:r>
        <w:r w:rsidR="007A3D61">
          <w:rPr>
            <w:noProof/>
            <w:webHidden/>
          </w:rPr>
          <w:fldChar w:fldCharType="end"/>
        </w:r>
      </w:hyperlink>
    </w:p>
    <w:p w14:paraId="72214736" w14:textId="772AAE80" w:rsidR="007A3D61"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21417" w:history="1">
        <w:r w:rsidR="007A3D61" w:rsidRPr="00EC30D5">
          <w:rPr>
            <w:rStyle w:val="Hyperlink"/>
            <w:noProof/>
          </w:rPr>
          <w:t>2.</w:t>
        </w:r>
        <w:r w:rsidR="007A3D61">
          <w:rPr>
            <w:rFonts w:asciiTheme="minorHAnsi" w:eastAsiaTheme="minorEastAsia" w:hAnsiTheme="minorHAnsi" w:cstheme="minorBidi"/>
            <w:b w:val="0"/>
            <w:bCs w:val="0"/>
            <w:caps w:val="0"/>
            <w:noProof/>
            <w:color w:val="auto"/>
            <w:kern w:val="2"/>
            <w14:ligatures w14:val="standardContextual"/>
          </w:rPr>
          <w:tab/>
        </w:r>
        <w:r w:rsidR="007A3D61" w:rsidRPr="00EC30D5">
          <w:rPr>
            <w:rStyle w:val="Hyperlink"/>
            <w:noProof/>
          </w:rPr>
          <w:t>FINANCE/REPORTING</w:t>
        </w:r>
        <w:r w:rsidR="007A3D61">
          <w:rPr>
            <w:noProof/>
            <w:webHidden/>
          </w:rPr>
          <w:tab/>
        </w:r>
        <w:r w:rsidR="007A3D61">
          <w:rPr>
            <w:noProof/>
            <w:webHidden/>
          </w:rPr>
          <w:fldChar w:fldCharType="begin"/>
        </w:r>
        <w:r w:rsidR="007A3D61">
          <w:rPr>
            <w:noProof/>
            <w:webHidden/>
          </w:rPr>
          <w:instrText xml:space="preserve"> PAGEREF _Toc170821417 \h </w:instrText>
        </w:r>
        <w:r w:rsidR="007A3D61">
          <w:rPr>
            <w:noProof/>
            <w:webHidden/>
          </w:rPr>
        </w:r>
        <w:r w:rsidR="007A3D61">
          <w:rPr>
            <w:noProof/>
            <w:webHidden/>
          </w:rPr>
          <w:fldChar w:fldCharType="separate"/>
        </w:r>
        <w:r w:rsidR="00BD4C55">
          <w:rPr>
            <w:noProof/>
            <w:webHidden/>
          </w:rPr>
          <w:t>10</w:t>
        </w:r>
        <w:r w:rsidR="007A3D61">
          <w:rPr>
            <w:noProof/>
            <w:webHidden/>
          </w:rPr>
          <w:fldChar w:fldCharType="end"/>
        </w:r>
      </w:hyperlink>
    </w:p>
    <w:p w14:paraId="01B5EA64" w14:textId="21BC3508" w:rsidR="007A3D61"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21418" w:history="1">
        <w:r w:rsidR="007A3D61" w:rsidRPr="00EC30D5">
          <w:rPr>
            <w:rStyle w:val="Hyperlink"/>
            <w:noProof/>
          </w:rPr>
          <w:t>3.</w:t>
        </w:r>
        <w:r w:rsidR="007A3D61">
          <w:rPr>
            <w:rFonts w:asciiTheme="minorHAnsi" w:eastAsiaTheme="minorEastAsia" w:hAnsiTheme="minorHAnsi" w:cstheme="minorBidi"/>
            <w:b w:val="0"/>
            <w:bCs w:val="0"/>
            <w:caps w:val="0"/>
            <w:noProof/>
            <w:color w:val="auto"/>
            <w:kern w:val="2"/>
            <w14:ligatures w14:val="standardContextual"/>
          </w:rPr>
          <w:tab/>
        </w:r>
        <w:r w:rsidR="007A3D61" w:rsidRPr="00EC30D5">
          <w:rPr>
            <w:rStyle w:val="Hyperlink"/>
            <w:noProof/>
          </w:rPr>
          <w:t>LICENSING</w:t>
        </w:r>
        <w:r w:rsidR="007A3D61">
          <w:rPr>
            <w:noProof/>
            <w:webHidden/>
          </w:rPr>
          <w:tab/>
        </w:r>
        <w:r w:rsidR="007A3D61">
          <w:rPr>
            <w:noProof/>
            <w:webHidden/>
          </w:rPr>
          <w:fldChar w:fldCharType="begin"/>
        </w:r>
        <w:r w:rsidR="007A3D61">
          <w:rPr>
            <w:noProof/>
            <w:webHidden/>
          </w:rPr>
          <w:instrText xml:space="preserve"> PAGEREF _Toc170821418 \h </w:instrText>
        </w:r>
        <w:r w:rsidR="007A3D61">
          <w:rPr>
            <w:noProof/>
            <w:webHidden/>
          </w:rPr>
        </w:r>
        <w:r w:rsidR="007A3D61">
          <w:rPr>
            <w:noProof/>
            <w:webHidden/>
          </w:rPr>
          <w:fldChar w:fldCharType="separate"/>
        </w:r>
        <w:r w:rsidR="00BD4C55">
          <w:rPr>
            <w:noProof/>
            <w:webHidden/>
          </w:rPr>
          <w:t>14</w:t>
        </w:r>
        <w:r w:rsidR="007A3D61">
          <w:rPr>
            <w:noProof/>
            <w:webHidden/>
          </w:rPr>
          <w:fldChar w:fldCharType="end"/>
        </w:r>
      </w:hyperlink>
    </w:p>
    <w:p w14:paraId="3AEDB6E6" w14:textId="7F54512B" w:rsidR="007A3D61"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21419" w:history="1">
        <w:r w:rsidR="007A3D61" w:rsidRPr="00EC30D5">
          <w:rPr>
            <w:rStyle w:val="Hyperlink"/>
            <w:noProof/>
          </w:rPr>
          <w:t>4.</w:t>
        </w:r>
        <w:r w:rsidR="007A3D61">
          <w:rPr>
            <w:rFonts w:asciiTheme="minorHAnsi" w:eastAsiaTheme="minorEastAsia" w:hAnsiTheme="minorHAnsi" w:cstheme="minorBidi"/>
            <w:b w:val="0"/>
            <w:bCs w:val="0"/>
            <w:caps w:val="0"/>
            <w:noProof/>
            <w:color w:val="auto"/>
            <w:kern w:val="2"/>
            <w14:ligatures w14:val="standardContextual"/>
          </w:rPr>
          <w:tab/>
        </w:r>
        <w:r w:rsidR="007A3D61" w:rsidRPr="00EC30D5">
          <w:rPr>
            <w:rStyle w:val="Hyperlink"/>
            <w:noProof/>
          </w:rPr>
          <w:t>RETAIL</w:t>
        </w:r>
        <w:r w:rsidR="007A3D61">
          <w:rPr>
            <w:noProof/>
            <w:webHidden/>
          </w:rPr>
          <w:tab/>
        </w:r>
        <w:r w:rsidR="007A3D61">
          <w:rPr>
            <w:noProof/>
            <w:webHidden/>
          </w:rPr>
          <w:fldChar w:fldCharType="begin"/>
        </w:r>
        <w:r w:rsidR="007A3D61">
          <w:rPr>
            <w:noProof/>
            <w:webHidden/>
          </w:rPr>
          <w:instrText xml:space="preserve"> PAGEREF _Toc170821419 \h </w:instrText>
        </w:r>
        <w:r w:rsidR="007A3D61">
          <w:rPr>
            <w:noProof/>
            <w:webHidden/>
          </w:rPr>
        </w:r>
        <w:r w:rsidR="007A3D61">
          <w:rPr>
            <w:noProof/>
            <w:webHidden/>
          </w:rPr>
          <w:fldChar w:fldCharType="separate"/>
        </w:r>
        <w:r w:rsidR="00BD4C55">
          <w:rPr>
            <w:noProof/>
            <w:webHidden/>
          </w:rPr>
          <w:t>17</w:t>
        </w:r>
        <w:r w:rsidR="007A3D61">
          <w:rPr>
            <w:noProof/>
            <w:webHidden/>
          </w:rPr>
          <w:fldChar w:fldCharType="end"/>
        </w:r>
      </w:hyperlink>
    </w:p>
    <w:p w14:paraId="4C8E74B7" w14:textId="7B6ABD53" w:rsidR="007A3D61"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21420" w:history="1">
        <w:r w:rsidR="007A3D61" w:rsidRPr="00EC30D5">
          <w:rPr>
            <w:rStyle w:val="Hyperlink"/>
            <w:noProof/>
          </w:rPr>
          <w:t>5.</w:t>
        </w:r>
        <w:r w:rsidR="007A3D61">
          <w:rPr>
            <w:rFonts w:asciiTheme="minorHAnsi" w:eastAsiaTheme="minorEastAsia" w:hAnsiTheme="minorHAnsi" w:cstheme="minorBidi"/>
            <w:b w:val="0"/>
            <w:bCs w:val="0"/>
            <w:caps w:val="0"/>
            <w:noProof/>
            <w:color w:val="auto"/>
            <w:kern w:val="2"/>
            <w14:ligatures w14:val="standardContextual"/>
          </w:rPr>
          <w:tab/>
        </w:r>
        <w:r w:rsidR="007A3D61" w:rsidRPr="00EC30D5">
          <w:rPr>
            <w:rStyle w:val="Hyperlink"/>
            <w:noProof/>
          </w:rPr>
          <w:t>LEGACY RECORDS</w:t>
        </w:r>
        <w:r w:rsidR="007A3D61">
          <w:rPr>
            <w:noProof/>
            <w:webHidden/>
          </w:rPr>
          <w:tab/>
        </w:r>
        <w:r w:rsidR="007A3D61">
          <w:rPr>
            <w:noProof/>
            <w:webHidden/>
          </w:rPr>
          <w:fldChar w:fldCharType="begin"/>
        </w:r>
        <w:r w:rsidR="007A3D61">
          <w:rPr>
            <w:noProof/>
            <w:webHidden/>
          </w:rPr>
          <w:instrText xml:space="preserve"> PAGEREF _Toc170821420 \h </w:instrText>
        </w:r>
        <w:r w:rsidR="007A3D61">
          <w:rPr>
            <w:noProof/>
            <w:webHidden/>
          </w:rPr>
        </w:r>
        <w:r w:rsidR="007A3D61">
          <w:rPr>
            <w:noProof/>
            <w:webHidden/>
          </w:rPr>
          <w:fldChar w:fldCharType="separate"/>
        </w:r>
        <w:r w:rsidR="00BD4C55">
          <w:rPr>
            <w:noProof/>
            <w:webHidden/>
          </w:rPr>
          <w:t>18</w:t>
        </w:r>
        <w:r w:rsidR="007A3D61">
          <w:rPr>
            <w:noProof/>
            <w:webHidden/>
          </w:rPr>
          <w:fldChar w:fldCharType="end"/>
        </w:r>
      </w:hyperlink>
    </w:p>
    <w:p w14:paraId="10207530" w14:textId="7191A6E7" w:rsidR="007A3D61"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21421" w:history="1">
        <w:r w:rsidR="007A3D61" w:rsidRPr="00EC30D5">
          <w:rPr>
            <w:rStyle w:val="Hyperlink"/>
            <w:noProof/>
          </w:rPr>
          <w:t>glossary</w:t>
        </w:r>
        <w:r w:rsidR="007A3D61">
          <w:rPr>
            <w:noProof/>
            <w:webHidden/>
          </w:rPr>
          <w:tab/>
        </w:r>
        <w:r w:rsidR="007A3D61">
          <w:rPr>
            <w:noProof/>
            <w:webHidden/>
          </w:rPr>
          <w:fldChar w:fldCharType="begin"/>
        </w:r>
        <w:r w:rsidR="007A3D61">
          <w:rPr>
            <w:noProof/>
            <w:webHidden/>
          </w:rPr>
          <w:instrText xml:space="preserve"> PAGEREF _Toc170821421 \h </w:instrText>
        </w:r>
        <w:r w:rsidR="007A3D61">
          <w:rPr>
            <w:noProof/>
            <w:webHidden/>
          </w:rPr>
        </w:r>
        <w:r w:rsidR="007A3D61">
          <w:rPr>
            <w:noProof/>
            <w:webHidden/>
          </w:rPr>
          <w:fldChar w:fldCharType="separate"/>
        </w:r>
        <w:r w:rsidR="00BD4C55">
          <w:rPr>
            <w:noProof/>
            <w:webHidden/>
          </w:rPr>
          <w:t>21</w:t>
        </w:r>
        <w:r w:rsidR="007A3D61">
          <w:rPr>
            <w:noProof/>
            <w:webHidden/>
          </w:rPr>
          <w:fldChar w:fldCharType="end"/>
        </w:r>
      </w:hyperlink>
    </w:p>
    <w:p w14:paraId="483C6AB5" w14:textId="190BDAFA" w:rsidR="007A3D61" w:rsidRDefault="00000000">
      <w:pPr>
        <w:pStyle w:val="TOC1"/>
        <w:rPr>
          <w:rFonts w:asciiTheme="minorHAnsi" w:eastAsiaTheme="minorEastAsia" w:hAnsiTheme="minorHAnsi" w:cstheme="minorBidi"/>
          <w:b w:val="0"/>
          <w:bCs w:val="0"/>
          <w:caps w:val="0"/>
          <w:noProof/>
          <w:color w:val="auto"/>
          <w:kern w:val="2"/>
          <w14:ligatures w14:val="standardContextual"/>
        </w:rPr>
      </w:pPr>
      <w:hyperlink w:anchor="_Toc170821422" w:history="1">
        <w:r w:rsidR="007A3D61" w:rsidRPr="00EC30D5">
          <w:rPr>
            <w:rStyle w:val="Hyperlink"/>
            <w:noProof/>
          </w:rPr>
          <w:t>INDEXES</w:t>
        </w:r>
        <w:r w:rsidR="007A3D61">
          <w:rPr>
            <w:noProof/>
            <w:webHidden/>
          </w:rPr>
          <w:tab/>
        </w:r>
        <w:r w:rsidR="007A3D61">
          <w:rPr>
            <w:noProof/>
            <w:webHidden/>
          </w:rPr>
          <w:fldChar w:fldCharType="begin"/>
        </w:r>
        <w:r w:rsidR="007A3D61">
          <w:rPr>
            <w:noProof/>
            <w:webHidden/>
          </w:rPr>
          <w:instrText xml:space="preserve"> PAGEREF _Toc170821422 \h </w:instrText>
        </w:r>
        <w:r w:rsidR="007A3D61">
          <w:rPr>
            <w:noProof/>
            <w:webHidden/>
          </w:rPr>
        </w:r>
        <w:r w:rsidR="007A3D61">
          <w:rPr>
            <w:noProof/>
            <w:webHidden/>
          </w:rPr>
          <w:fldChar w:fldCharType="separate"/>
        </w:r>
        <w:r w:rsidR="00BD4C55">
          <w:rPr>
            <w:noProof/>
            <w:webHidden/>
          </w:rPr>
          <w:t>23</w:t>
        </w:r>
        <w:r w:rsidR="007A3D61">
          <w:rPr>
            <w:noProof/>
            <w:webHidden/>
          </w:rPr>
          <w:fldChar w:fldCharType="end"/>
        </w:r>
      </w:hyperlink>
    </w:p>
    <w:p w14:paraId="70E92062" w14:textId="50D68B67" w:rsidR="00415D5C" w:rsidRPr="00C04DC1" w:rsidRDefault="002374C7" w:rsidP="00BA70D8">
      <w:pPr>
        <w:pStyle w:val="TOC1"/>
        <w:sectPr w:rsidR="00415D5C" w:rsidRPr="00C04DC1" w:rsidSect="00884BE6">
          <w:pgSz w:w="15840" w:h="12240" w:orient="landscape" w:code="1"/>
          <w:pgMar w:top="1080" w:right="720" w:bottom="1080" w:left="720" w:header="1080" w:footer="720" w:gutter="0"/>
          <w:cols w:space="720"/>
          <w:docGrid w:linePitch="360"/>
        </w:sectPr>
      </w:pPr>
      <w:r w:rsidRPr="00C04DC1">
        <w:rPr>
          <w:bCs w:val="0"/>
          <w:caps w:val="0"/>
        </w:rPr>
        <w:fldChar w:fldCharType="end"/>
      </w:r>
    </w:p>
    <w:p w14:paraId="1B152614" w14:textId="77777777" w:rsidR="00420980" w:rsidRPr="00420980" w:rsidRDefault="00420980" w:rsidP="00420980">
      <w:pPr>
        <w:pStyle w:val="Functions"/>
        <w:rPr>
          <w:color w:val="auto"/>
        </w:rPr>
      </w:pPr>
      <w:bookmarkStart w:id="0" w:name="_Toc170821416"/>
      <w:r>
        <w:lastRenderedPageBreak/>
        <w:t>ENFORCEMENT AND EDUCATION</w:t>
      </w:r>
      <w:bookmarkEnd w:id="0"/>
    </w:p>
    <w:p w14:paraId="15629D84" w14:textId="77777777" w:rsidR="00420980" w:rsidRPr="00351A11" w:rsidRDefault="00420980" w:rsidP="00420980">
      <w:pPr>
        <w:overflowPunct w:val="0"/>
        <w:autoSpaceDE w:val="0"/>
        <w:autoSpaceDN w:val="0"/>
        <w:adjustRightInd w:val="0"/>
        <w:spacing w:after="120"/>
        <w:textAlignment w:val="baseline"/>
        <w:rPr>
          <w:color w:val="auto"/>
        </w:rPr>
      </w:pPr>
      <w:r w:rsidRPr="00C04DC1">
        <w:t xml:space="preserve">This section covers records relating to </w:t>
      </w:r>
      <w:r w:rsidRPr="004C693F">
        <w:rPr>
          <w:color w:val="auto"/>
        </w:rPr>
        <w:t>enforcing state liquor</w:t>
      </w:r>
      <w:r>
        <w:rPr>
          <w:color w:val="auto"/>
        </w:rPr>
        <w:t>/</w:t>
      </w:r>
      <w:r w:rsidRPr="004C693F">
        <w:rPr>
          <w:color w:val="auto"/>
        </w:rPr>
        <w:t>cannabis</w:t>
      </w:r>
      <w:r>
        <w:rPr>
          <w:color w:val="auto"/>
        </w:rPr>
        <w:t>/</w:t>
      </w:r>
      <w:r w:rsidRPr="004C693F">
        <w:rPr>
          <w:color w:val="auto"/>
        </w:rPr>
        <w:t>tobacco</w:t>
      </w:r>
      <w:r>
        <w:rPr>
          <w:color w:val="auto"/>
        </w:rPr>
        <w:t>/</w:t>
      </w:r>
      <w:r w:rsidRPr="004C693F">
        <w:rPr>
          <w:color w:val="auto"/>
        </w:rPr>
        <w:t>vapor laws and regulations a</w:t>
      </w:r>
      <w:r>
        <w:rPr>
          <w:color w:val="auto"/>
        </w:rPr>
        <w:t>s well as</w:t>
      </w:r>
      <w:r w:rsidRPr="004C693F">
        <w:rPr>
          <w:color w:val="auto"/>
        </w:rPr>
        <w:t xml:space="preserve"> education to liquor</w:t>
      </w:r>
      <w:r>
        <w:rPr>
          <w:color w:val="auto"/>
        </w:rPr>
        <w:t>/</w:t>
      </w:r>
      <w:r w:rsidRPr="004C693F">
        <w:rPr>
          <w:color w:val="auto"/>
        </w:rPr>
        <w:t>cannabis</w:t>
      </w:r>
      <w:r>
        <w:rPr>
          <w:color w:val="auto"/>
        </w:rPr>
        <w:t>/</w:t>
      </w:r>
      <w:r w:rsidRPr="004C693F">
        <w:rPr>
          <w:color w:val="auto"/>
        </w:rPr>
        <w:t>tobacco licensed businesses, communities, and local law enforcement agencies</w:t>
      </w:r>
      <w:r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D4A28" w:rsidRPr="00F54780" w14:paraId="6E107728" w14:textId="77777777" w:rsidTr="009D276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CD55EC0" w14:textId="77777777" w:rsidR="009D4A28" w:rsidRPr="00F54780" w:rsidRDefault="009D4A28" w:rsidP="009D2767">
            <w:pPr>
              <w:jc w:val="center"/>
              <w:rPr>
                <w:rFonts w:asciiTheme="minorHAnsi" w:eastAsia="Calibri" w:hAnsiTheme="minorHAnsi" w:cstheme="minorHAnsi"/>
                <w:b/>
                <w:sz w:val="18"/>
                <w:szCs w:val="18"/>
              </w:rPr>
            </w:pPr>
            <w:r w:rsidRPr="00F54780">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0BC9A" w14:textId="77777777" w:rsidR="009D4A28" w:rsidRPr="00F54780" w:rsidRDefault="009D4A28" w:rsidP="009D2767">
            <w:pPr>
              <w:jc w:val="center"/>
              <w:rPr>
                <w:rFonts w:asciiTheme="minorHAnsi" w:eastAsia="Calibri" w:hAnsiTheme="minorHAnsi" w:cstheme="minorHAnsi"/>
                <w:b/>
                <w:bCs/>
                <w:sz w:val="20"/>
                <w:szCs w:val="20"/>
              </w:rPr>
            </w:pPr>
            <w:r w:rsidRPr="00F54780">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70130D" w14:textId="77777777" w:rsidR="009D4A28" w:rsidRPr="00F54780" w:rsidRDefault="009D4A28" w:rsidP="009D2767">
            <w:pPr>
              <w:jc w:val="center"/>
              <w:rPr>
                <w:rFonts w:asciiTheme="minorHAnsi" w:eastAsia="Calibri" w:hAnsiTheme="minorHAnsi" w:cstheme="minorHAnsi"/>
                <w:b/>
                <w:sz w:val="20"/>
                <w:szCs w:val="20"/>
              </w:rPr>
            </w:pPr>
            <w:r w:rsidRPr="00F54780">
              <w:rPr>
                <w:rFonts w:asciiTheme="minorHAnsi" w:eastAsia="Calibri" w:hAnsiTheme="minorHAnsi" w:cstheme="minorHAnsi"/>
                <w:b/>
                <w:sz w:val="20"/>
                <w:szCs w:val="20"/>
              </w:rPr>
              <w:t>RETENTION AND</w:t>
            </w:r>
          </w:p>
          <w:p w14:paraId="4397888E" w14:textId="77777777" w:rsidR="009D4A28" w:rsidRPr="00F54780" w:rsidRDefault="009D4A28" w:rsidP="009D2767">
            <w:pPr>
              <w:jc w:val="center"/>
              <w:rPr>
                <w:rFonts w:asciiTheme="minorHAnsi" w:eastAsia="Calibri" w:hAnsiTheme="minorHAnsi" w:cstheme="minorHAnsi"/>
                <w:b/>
                <w:sz w:val="20"/>
                <w:szCs w:val="20"/>
              </w:rPr>
            </w:pPr>
            <w:r w:rsidRPr="00F54780">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5E7738" w14:textId="77777777" w:rsidR="009D4A28" w:rsidRPr="00F54780" w:rsidRDefault="009D4A28" w:rsidP="009D2767">
            <w:pPr>
              <w:jc w:val="center"/>
              <w:rPr>
                <w:rFonts w:asciiTheme="minorHAnsi" w:eastAsia="Calibri" w:hAnsiTheme="minorHAnsi" w:cstheme="minorHAnsi"/>
                <w:b/>
                <w:sz w:val="20"/>
                <w:szCs w:val="20"/>
              </w:rPr>
            </w:pPr>
            <w:r w:rsidRPr="00F54780">
              <w:rPr>
                <w:rFonts w:asciiTheme="minorHAnsi" w:eastAsia="Calibri" w:hAnsiTheme="minorHAnsi" w:cstheme="minorHAnsi"/>
                <w:b/>
                <w:sz w:val="20"/>
                <w:szCs w:val="20"/>
              </w:rPr>
              <w:t>DESIGNATION</w:t>
            </w:r>
          </w:p>
        </w:tc>
      </w:tr>
      <w:tr w:rsidR="009D4A28" w:rsidRPr="00A25761" w14:paraId="5CB9C6F1"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B8353E"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95-12-56341</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"95-12-56341" \f “dan” </w:instrText>
            </w:r>
            <w:r w:rsidRPr="00D85A34">
              <w:rPr>
                <w:rFonts w:asciiTheme="minorHAnsi" w:hAnsiTheme="minorHAnsi" w:cstheme="minorHAnsi"/>
                <w:szCs w:val="22"/>
              </w:rPr>
              <w:fldChar w:fldCharType="end"/>
            </w:r>
          </w:p>
          <w:p w14:paraId="1DDF3ACE"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17DFBBEB" w14:textId="77777777" w:rsidR="009D4A28" w:rsidRPr="00D85A34" w:rsidRDefault="009D4A28" w:rsidP="009D2767">
            <w:pPr>
              <w:spacing w:before="60" w:after="60"/>
              <w:rPr>
                <w:rFonts w:asciiTheme="minorHAnsi" w:hAnsiTheme="minorHAnsi" w:cstheme="minorHAnsi"/>
                <w:b/>
                <w:bCs/>
                <w:i/>
                <w:iCs/>
                <w:szCs w:val="22"/>
              </w:rPr>
            </w:pPr>
            <w:r w:rsidRPr="00D85A34">
              <w:rPr>
                <w:rFonts w:asciiTheme="minorHAnsi" w:hAnsiTheme="minorHAnsi" w:cstheme="minorHAnsi"/>
                <w:b/>
                <w:bCs/>
                <w:i/>
                <w:iCs/>
                <w:szCs w:val="22"/>
              </w:rPr>
              <w:t>Administrative Violation Notices (AVN's)</w:t>
            </w:r>
          </w:p>
          <w:p w14:paraId="7D38D9FE"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Copy – Record of tobacco violations issued to licensees.</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administrative violation notices</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0FEB40" w14:textId="77777777" w:rsidR="009D4A28" w:rsidRPr="00EB48F0" w:rsidRDefault="009D4A28" w:rsidP="009D2767">
            <w:pPr>
              <w:spacing w:before="60" w:after="60"/>
              <w:rPr>
                <w:rFonts w:asciiTheme="minorHAnsi" w:hAnsiTheme="minorHAnsi" w:cstheme="minorHAnsi"/>
                <w:szCs w:val="22"/>
              </w:rPr>
            </w:pPr>
            <w:r w:rsidRPr="00D85A34">
              <w:rPr>
                <w:rFonts w:asciiTheme="minorHAnsi" w:hAnsiTheme="minorHAnsi" w:cstheme="minorHAnsi"/>
                <w:b/>
                <w:bCs/>
                <w:szCs w:val="22"/>
              </w:rPr>
              <w:t xml:space="preserve">Retain </w:t>
            </w:r>
            <w:r w:rsidRPr="00EB48F0">
              <w:rPr>
                <w:rFonts w:asciiTheme="minorHAnsi" w:hAnsiTheme="minorHAnsi" w:cstheme="minorHAnsi"/>
                <w:szCs w:val="22"/>
              </w:rPr>
              <w:t>for 6 years after case closed</w:t>
            </w:r>
          </w:p>
          <w:p w14:paraId="42C0A109"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i/>
                <w:iCs/>
                <w:szCs w:val="22"/>
              </w:rPr>
              <w:t xml:space="preserve">   then</w:t>
            </w:r>
          </w:p>
          <w:p w14:paraId="72EEA53E" w14:textId="77777777" w:rsidR="009D4A28" w:rsidRPr="00D85A34" w:rsidRDefault="009D4A28" w:rsidP="009D2767">
            <w:pPr>
              <w:spacing w:before="60" w:after="60"/>
              <w:rPr>
                <w:rFonts w:asciiTheme="minorHAnsi" w:hAnsiTheme="minorHAnsi" w:cstheme="minorHAnsi"/>
                <w:b/>
                <w:bCs/>
                <w:szCs w:val="22"/>
              </w:rPr>
            </w:pPr>
            <w:r w:rsidRPr="00D85A34">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462699" w14:textId="77777777" w:rsidR="009D4A28" w:rsidRPr="00D85A34" w:rsidRDefault="009D4A28" w:rsidP="009D2767">
            <w:pPr>
              <w:spacing w:before="60"/>
              <w:jc w:val="center"/>
              <w:rPr>
                <w:rFonts w:asciiTheme="minorHAnsi" w:hAnsiTheme="minorHAnsi" w:cstheme="minorHAnsi"/>
                <w:sz w:val="20"/>
              </w:rPr>
            </w:pPr>
            <w:r w:rsidRPr="00D85A34">
              <w:rPr>
                <w:rFonts w:asciiTheme="minorHAnsi" w:hAnsiTheme="minorHAnsi" w:cstheme="minorHAnsi"/>
                <w:sz w:val="20"/>
              </w:rPr>
              <w:t>NON-ARCHIVAL</w:t>
            </w:r>
          </w:p>
          <w:p w14:paraId="464384C9"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2749FE9E"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OPR</w:t>
            </w:r>
          </w:p>
        </w:tc>
      </w:tr>
      <w:tr w:rsidR="009D4A28" w:rsidRPr="00F54780" w14:paraId="1D738585"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11F9B2" w14:textId="77777777" w:rsidR="009D4A28" w:rsidRPr="00F54780" w:rsidRDefault="009D4A28" w:rsidP="009D2767">
            <w:pPr>
              <w:spacing w:before="60" w:after="60"/>
              <w:jc w:val="center"/>
              <w:rPr>
                <w:rFonts w:asciiTheme="minorHAnsi" w:hAnsiTheme="minorHAnsi" w:cstheme="minorHAnsi"/>
                <w:szCs w:val="22"/>
              </w:rPr>
            </w:pPr>
            <w:r w:rsidRPr="00F54780">
              <w:rPr>
                <w:rFonts w:asciiTheme="minorHAnsi" w:hAnsiTheme="minorHAnsi" w:cstheme="minorHAnsi"/>
                <w:szCs w:val="22"/>
              </w:rPr>
              <w:t>77-07-19645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19645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2A4FBF3" w14:textId="77777777" w:rsidR="009D4A28" w:rsidRPr="00F54780" w:rsidRDefault="009D4A28" w:rsidP="009D2767">
            <w:pPr>
              <w:spacing w:before="60" w:after="60"/>
              <w:jc w:val="center"/>
              <w:rPr>
                <w:rFonts w:asciiTheme="minorHAnsi" w:eastAsia="Times New Roman" w:hAnsiTheme="minorHAnsi" w:cstheme="minorHAnsi"/>
                <w:color w:val="auto"/>
                <w:szCs w:val="22"/>
              </w:rPr>
            </w:pPr>
            <w:r w:rsidRPr="00F54780">
              <w:rPr>
                <w:rFonts w:asciiTheme="minorHAnsi" w:hAnsiTheme="minorHAnsi" w:cstheme="minorHAnsi"/>
                <w:szCs w:val="22"/>
              </w:rPr>
              <w:t>Rev. 5</w:t>
            </w:r>
          </w:p>
        </w:tc>
        <w:tc>
          <w:tcPr>
            <w:tcW w:w="8342" w:type="dxa"/>
            <w:tcBorders>
              <w:top w:val="single" w:sz="4" w:space="0" w:color="000000"/>
              <w:bottom w:val="single" w:sz="4" w:space="0" w:color="000000"/>
            </w:tcBorders>
          </w:tcPr>
          <w:p w14:paraId="3E6294C2" w14:textId="77777777" w:rsidR="009D4A28" w:rsidRPr="00F54780" w:rsidRDefault="009D4A28" w:rsidP="009D2767">
            <w:pPr>
              <w:spacing w:before="60" w:after="60"/>
              <w:rPr>
                <w:rFonts w:asciiTheme="minorHAnsi" w:hAnsiTheme="minorHAnsi" w:cstheme="minorHAnsi"/>
                <w:b/>
                <w:bCs/>
                <w:i/>
                <w:iCs/>
                <w:szCs w:val="22"/>
              </w:rPr>
            </w:pPr>
            <w:r w:rsidRPr="00F54780">
              <w:rPr>
                <w:rFonts w:asciiTheme="minorHAnsi" w:hAnsiTheme="minorHAnsi" w:cstheme="minorHAnsi"/>
                <w:b/>
                <w:bCs/>
                <w:i/>
                <w:iCs/>
                <w:szCs w:val="22"/>
              </w:rPr>
              <w:t xml:space="preserve">Application </w:t>
            </w:r>
            <w:r>
              <w:rPr>
                <w:rFonts w:asciiTheme="minorHAnsi" w:hAnsiTheme="minorHAnsi" w:cstheme="minorHAnsi"/>
                <w:b/>
                <w:bCs/>
                <w:i/>
                <w:iCs/>
                <w:szCs w:val="22"/>
              </w:rPr>
              <w:t>and</w:t>
            </w:r>
            <w:r w:rsidRPr="00F54780">
              <w:rPr>
                <w:rFonts w:asciiTheme="minorHAnsi" w:hAnsiTheme="minorHAnsi" w:cstheme="minorHAnsi"/>
                <w:b/>
                <w:bCs/>
                <w:i/>
                <w:iCs/>
                <w:szCs w:val="22"/>
              </w:rPr>
              <w:t xml:space="preserve"> Banquet Permit (Form LIQ 158-33) (Copy)</w:t>
            </w:r>
          </w:p>
          <w:p w14:paraId="66F1BD80" w14:textId="77777777" w:rsidR="009D4A28" w:rsidRPr="00F54780" w:rsidRDefault="009D4A28" w:rsidP="009D2767">
            <w:pPr>
              <w:spacing w:before="60" w:after="60"/>
              <w:rPr>
                <w:rFonts w:asciiTheme="minorHAnsi" w:hAnsiTheme="minorHAnsi" w:cstheme="minorHAnsi"/>
                <w:szCs w:val="22"/>
              </w:rPr>
            </w:pPr>
            <w:r w:rsidRPr="00F54780">
              <w:rPr>
                <w:rFonts w:asciiTheme="minorHAnsi" w:hAnsiTheme="minorHAnsi" w:cstheme="minorHAnsi"/>
                <w:szCs w:val="22"/>
              </w:rPr>
              <w:t>Permits applicant to legally serve liquor at organized gatherings.</w:t>
            </w:r>
            <w:r w:rsidRPr="009D1B1F">
              <w:rPr>
                <w:rFonts w:asciiTheme="minorHAnsi" w:hAnsiTheme="minorHAnsi" w:cstheme="minorHAnsi"/>
                <w:bCs/>
                <w:color w:val="auto"/>
                <w:szCs w:val="22"/>
              </w:rPr>
              <w:fldChar w:fldCharType="begin"/>
            </w:r>
            <w:r w:rsidRPr="009D1B1F">
              <w:rPr>
                <w:rFonts w:asciiTheme="minorHAnsi" w:hAnsiTheme="minorHAnsi" w:cstheme="minorHAnsi"/>
                <w:bCs/>
                <w:color w:val="auto"/>
                <w:szCs w:val="22"/>
              </w:rPr>
              <w:instrText xml:space="preserve"> xe "application and banquet permit" \f “subject” </w:instrText>
            </w:r>
            <w:r w:rsidRPr="009D1B1F">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2FFCE56"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F54780">
              <w:rPr>
                <w:rFonts w:asciiTheme="minorHAnsi" w:hAnsiTheme="minorHAnsi" w:cstheme="minorHAnsi"/>
                <w:szCs w:val="22"/>
              </w:rPr>
              <w:t>2 years</w:t>
            </w:r>
            <w:r>
              <w:rPr>
                <w:rFonts w:asciiTheme="minorHAnsi" w:hAnsiTheme="minorHAnsi" w:cstheme="minorHAnsi"/>
                <w:szCs w:val="22"/>
              </w:rPr>
              <w:t xml:space="preserve"> after end of </w:t>
            </w:r>
            <w:r w:rsidRPr="00F54780">
              <w:rPr>
                <w:rFonts w:asciiTheme="minorHAnsi" w:hAnsiTheme="minorHAnsi" w:cstheme="minorHAnsi"/>
                <w:szCs w:val="22"/>
              </w:rPr>
              <w:t>fiscal year</w:t>
            </w:r>
          </w:p>
          <w:p w14:paraId="0A9B963B"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0DDF18DF" w14:textId="77777777" w:rsidR="009D4A28" w:rsidRPr="00F54780"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2C9E8C5"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56F3AB87"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5D082B57" w14:textId="77777777" w:rsidR="009D4A28" w:rsidRPr="00F54780" w:rsidRDefault="009D4A28" w:rsidP="009D2767">
            <w:pPr>
              <w:jc w:val="center"/>
              <w:rPr>
                <w:rFonts w:asciiTheme="minorHAnsi" w:eastAsia="Calibri" w:hAnsiTheme="minorHAnsi" w:cstheme="minorHAnsi"/>
                <w:color w:val="auto"/>
                <w:sz w:val="20"/>
                <w:szCs w:val="20"/>
              </w:rPr>
            </w:pPr>
            <w:r w:rsidRPr="00F54780">
              <w:rPr>
                <w:rFonts w:asciiTheme="minorHAnsi" w:hAnsiTheme="minorHAnsi" w:cstheme="minorHAnsi"/>
                <w:sz w:val="20"/>
              </w:rPr>
              <w:t>OFM</w:t>
            </w:r>
          </w:p>
        </w:tc>
      </w:tr>
      <w:tr w:rsidR="009D4A28" w:rsidRPr="00671993" w14:paraId="15539202"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D5FBC8"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88-09-42859</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"88-09-42859" \f “dan” </w:instrText>
            </w:r>
            <w:r w:rsidRPr="00D85A34">
              <w:rPr>
                <w:rFonts w:asciiTheme="minorHAnsi" w:hAnsiTheme="minorHAnsi" w:cstheme="minorHAnsi"/>
                <w:szCs w:val="22"/>
              </w:rPr>
              <w:fldChar w:fldCharType="end"/>
            </w:r>
          </w:p>
          <w:p w14:paraId="732917E5"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0A86B04B"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Arrest Summary Record</w:t>
            </w:r>
          </w:p>
          <w:p w14:paraId="6C25E9B6"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Use of form will eliminate the filing and maintaining of citations in headquarters and will reduce greatly the duplication of work in each field office. This form will also provide, as required by procedures manual, a system of verifying the existence of an arrest record of an individual any place in the state generated by this agency.</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arrest summary record</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83DB5D"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6 years after end of fiscal year</w:t>
            </w:r>
          </w:p>
          <w:p w14:paraId="2E833629"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7AC17F49"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3CFCCB"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7ABAD986"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6D37EB87"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OFM</w:t>
            </w:r>
          </w:p>
        </w:tc>
      </w:tr>
      <w:tr w:rsidR="009D4A28" w:rsidRPr="00587B5A" w14:paraId="292EA36F"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1502DC"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08-12-61927</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"08-12-61927" \f “dan” </w:instrText>
            </w:r>
            <w:r w:rsidRPr="00D85A34">
              <w:rPr>
                <w:rFonts w:asciiTheme="minorHAnsi" w:hAnsiTheme="minorHAnsi" w:cstheme="minorHAnsi"/>
                <w:szCs w:val="22"/>
              </w:rPr>
              <w:fldChar w:fldCharType="end"/>
            </w:r>
          </w:p>
          <w:p w14:paraId="3B1B8B3D"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2AB96A6B"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Arrest Ticket Log</w:t>
            </w:r>
          </w:p>
          <w:p w14:paraId="26345ABF"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Log listing person assigned infraction, or citation. Log acts as the ticket system for criminal/citation infraction books.</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arrest ticke log</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8A1CFD" w14:textId="77777777" w:rsidR="009D4A28" w:rsidRPr="00EB48F0"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EB48F0">
              <w:rPr>
                <w:rFonts w:asciiTheme="minorHAnsi" w:hAnsiTheme="minorHAnsi" w:cstheme="minorHAnsi"/>
                <w:szCs w:val="22"/>
              </w:rPr>
              <w:t>for 6 years after end of calendar year</w:t>
            </w:r>
          </w:p>
          <w:p w14:paraId="6A86FA50"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szCs w:val="22"/>
              </w:rPr>
              <w:t xml:space="preserve">   </w:t>
            </w:r>
            <w:r w:rsidRPr="00EB48F0">
              <w:rPr>
                <w:rFonts w:asciiTheme="minorHAnsi" w:hAnsiTheme="minorHAnsi" w:cstheme="minorHAnsi"/>
                <w:i/>
                <w:iCs/>
                <w:szCs w:val="22"/>
              </w:rPr>
              <w:t>then</w:t>
            </w:r>
          </w:p>
          <w:p w14:paraId="573DB830"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CFDD34" w14:textId="77777777" w:rsidR="009D4A28" w:rsidRPr="00587B5A" w:rsidRDefault="009D4A28" w:rsidP="009D2767">
            <w:pPr>
              <w:spacing w:before="60"/>
              <w:jc w:val="center"/>
              <w:rPr>
                <w:rFonts w:asciiTheme="minorHAnsi" w:hAnsiTheme="minorHAnsi" w:cstheme="minorHAnsi"/>
                <w:sz w:val="20"/>
              </w:rPr>
            </w:pPr>
            <w:r w:rsidRPr="00587B5A">
              <w:rPr>
                <w:rFonts w:asciiTheme="minorHAnsi" w:hAnsiTheme="minorHAnsi" w:cstheme="minorHAnsi"/>
                <w:sz w:val="20"/>
              </w:rPr>
              <w:t>NON-ARCHIVAL</w:t>
            </w:r>
          </w:p>
          <w:p w14:paraId="426616F1" w14:textId="77777777" w:rsidR="009D4A28" w:rsidRPr="00587B5A" w:rsidRDefault="009D4A28" w:rsidP="009D2767">
            <w:pPr>
              <w:jc w:val="center"/>
              <w:rPr>
                <w:rFonts w:asciiTheme="minorHAnsi" w:hAnsiTheme="minorHAnsi" w:cstheme="minorHAnsi"/>
                <w:sz w:val="20"/>
              </w:rPr>
            </w:pPr>
            <w:r w:rsidRPr="00587B5A">
              <w:rPr>
                <w:rFonts w:asciiTheme="minorHAnsi" w:hAnsiTheme="minorHAnsi" w:cstheme="minorHAnsi"/>
                <w:sz w:val="20"/>
              </w:rPr>
              <w:t>NON-ESSENTIAL</w:t>
            </w:r>
          </w:p>
          <w:p w14:paraId="618AE98D"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OPR</w:t>
            </w:r>
          </w:p>
        </w:tc>
      </w:tr>
      <w:tr w:rsidR="009D4A28" w:rsidRPr="00587B5A" w14:paraId="38231582"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40B1A9"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lastRenderedPageBreak/>
              <w:t>08-12-61928</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"08-12-61928" \f “dan” </w:instrText>
            </w:r>
            <w:r w:rsidRPr="00D85A34">
              <w:rPr>
                <w:rFonts w:asciiTheme="minorHAnsi" w:hAnsiTheme="minorHAnsi" w:cstheme="minorHAnsi"/>
                <w:szCs w:val="22"/>
              </w:rPr>
              <w:fldChar w:fldCharType="end"/>
            </w:r>
          </w:p>
          <w:p w14:paraId="35ECA684"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52BCF530"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Case File</w:t>
            </w:r>
          </w:p>
          <w:p w14:paraId="3617071B"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All case files including investigatory information developed to sustain probable cause charges for criminal action.</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case file</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787A64"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7 years after case closed of statute of limitations</w:t>
            </w:r>
          </w:p>
          <w:p w14:paraId="24FC112B"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752B52FE" w14:textId="77777777" w:rsidR="009D4A28" w:rsidRPr="00D85A34" w:rsidRDefault="009D4A28" w:rsidP="009D2767">
            <w:pPr>
              <w:spacing w:before="60" w:after="60"/>
              <w:rPr>
                <w:rFonts w:asciiTheme="minorHAnsi" w:hAnsiTheme="minorHAnsi" w:cstheme="minorHAnsi"/>
                <w:b/>
                <w:bCs/>
                <w:szCs w:val="22"/>
              </w:rPr>
            </w:pPr>
            <w:r>
              <w:rPr>
                <w:rFonts w:asciiTheme="minorHAnsi" w:hAnsiTheme="minorHAnsi" w:cstheme="minorHAnsi"/>
                <w:b/>
                <w:bCs/>
                <w:szCs w:val="22"/>
              </w:rPr>
              <w:t>Transfer</w:t>
            </w:r>
            <w:r w:rsidRPr="00D85A34">
              <w:rPr>
                <w:rFonts w:asciiTheme="minorHAnsi" w:hAnsiTheme="minorHAnsi" w:cstheme="minorHAnsi"/>
                <w:b/>
                <w:bCs/>
                <w:szCs w:val="22"/>
              </w:rPr>
              <w:t xml:space="preserve"> </w:t>
            </w:r>
            <w:r w:rsidRPr="00F26192">
              <w:rPr>
                <w:rFonts w:asciiTheme="minorHAnsi" w:hAnsiTheme="minorHAnsi" w:cstheme="minorHAnsi"/>
                <w:szCs w:val="22"/>
              </w:rPr>
              <w:t>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1BD934" w14:textId="77777777" w:rsidR="009D4A28" w:rsidRPr="00B854B5" w:rsidRDefault="009D4A28" w:rsidP="009D2767">
            <w:pPr>
              <w:spacing w:before="60"/>
              <w:jc w:val="center"/>
              <w:rPr>
                <w:rFonts w:asciiTheme="minorHAnsi" w:hAnsiTheme="minorHAnsi" w:cstheme="minorHAnsi"/>
                <w:b/>
                <w:bCs/>
                <w:szCs w:val="22"/>
              </w:rPr>
            </w:pPr>
            <w:r w:rsidRPr="00B854B5">
              <w:rPr>
                <w:rFonts w:asciiTheme="minorHAnsi" w:hAnsiTheme="minorHAnsi" w:cstheme="minorHAnsi"/>
                <w:b/>
                <w:bCs/>
                <w:szCs w:val="22"/>
              </w:rPr>
              <w:t>ARCHIVAL</w:t>
            </w:r>
          </w:p>
          <w:p w14:paraId="39686E57" w14:textId="77777777" w:rsidR="009D4A28" w:rsidRPr="00F26192" w:rsidRDefault="009D4A28" w:rsidP="009D2767">
            <w:pPr>
              <w:jc w:val="center"/>
              <w:rPr>
                <w:rFonts w:asciiTheme="minorHAnsi" w:hAnsiTheme="minorHAnsi" w:cstheme="minorHAnsi"/>
                <w:b/>
                <w:bCs/>
                <w:sz w:val="18"/>
                <w:szCs w:val="18"/>
              </w:rPr>
            </w:pPr>
            <w:r w:rsidRPr="00F26192">
              <w:rPr>
                <w:rFonts w:asciiTheme="minorHAnsi" w:hAnsiTheme="minorHAnsi" w:cstheme="minorHAnsi"/>
                <w:b/>
                <w:bCs/>
                <w:sz w:val="18"/>
                <w:szCs w:val="18"/>
              </w:rPr>
              <w:t>(Appraisal Required)</w:t>
            </w:r>
            <w:r w:rsidRPr="00171A33">
              <w:rPr>
                <w:rFonts w:asciiTheme="minorHAnsi" w:hAnsiTheme="minorHAnsi" w:cstheme="minorHAnsi"/>
                <w:sz w:val="18"/>
                <w:szCs w:val="18"/>
              </w:rPr>
              <w:fldChar w:fldCharType="begin"/>
            </w:r>
            <w:r w:rsidRPr="00171A33">
              <w:rPr>
                <w:rFonts w:asciiTheme="minorHAnsi" w:hAnsiTheme="minorHAnsi" w:cstheme="minorHAnsi"/>
                <w:sz w:val="18"/>
                <w:szCs w:val="18"/>
              </w:rPr>
              <w:instrText xml:space="preserve"> XE "ENFORCEMENT AND EDUCATION:Case File" \f “archival” </w:instrText>
            </w:r>
            <w:r w:rsidRPr="00171A33">
              <w:rPr>
                <w:rFonts w:asciiTheme="minorHAnsi" w:hAnsiTheme="minorHAnsi" w:cstheme="minorHAnsi"/>
                <w:sz w:val="18"/>
                <w:szCs w:val="18"/>
              </w:rPr>
              <w:fldChar w:fldCharType="end"/>
            </w:r>
          </w:p>
          <w:p w14:paraId="765DE043"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0A715052"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OPR</w:t>
            </w:r>
          </w:p>
        </w:tc>
      </w:tr>
      <w:tr w:rsidR="009D4A28" w:rsidRPr="002540C7" w14:paraId="44D0D273"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FCED26" w14:textId="77777777" w:rsidR="009D4A28" w:rsidRPr="002540C7"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00-12-59972</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"00-12-59972" \f “dan” </w:instrText>
            </w:r>
            <w:r w:rsidRPr="00D85A34">
              <w:rPr>
                <w:rFonts w:asciiTheme="minorHAnsi" w:hAnsiTheme="minorHAnsi" w:cstheme="minorHAnsi"/>
                <w:szCs w:val="22"/>
              </w:rPr>
              <w:fldChar w:fldCharType="end"/>
            </w:r>
          </w:p>
          <w:p w14:paraId="6622AB3C" w14:textId="77777777" w:rsidR="009D4A28" w:rsidRPr="00D85A34"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5B10143B" w14:textId="77777777" w:rsidR="009D4A28" w:rsidRPr="002540C7" w:rsidRDefault="009D4A28" w:rsidP="009D2767">
            <w:pPr>
              <w:spacing w:before="60" w:after="60"/>
              <w:rPr>
                <w:rFonts w:asciiTheme="minorHAnsi" w:hAnsiTheme="minorHAnsi" w:cstheme="minorHAnsi"/>
                <w:b/>
                <w:bCs/>
                <w:i/>
                <w:iCs/>
                <w:szCs w:val="22"/>
              </w:rPr>
            </w:pPr>
            <w:r w:rsidRPr="002540C7">
              <w:rPr>
                <w:rFonts w:asciiTheme="minorHAnsi" w:hAnsiTheme="minorHAnsi" w:cstheme="minorHAnsi"/>
                <w:b/>
                <w:bCs/>
                <w:i/>
                <w:iCs/>
                <w:szCs w:val="22"/>
              </w:rPr>
              <w:t>Cigarette Assessment</w:t>
            </w:r>
          </w:p>
          <w:p w14:paraId="12E509CE"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Assessments issued due to seizures of contraband cigarettes.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cigarette assessment</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B5ECAA"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6 years after end of fiscal year</w:t>
            </w:r>
          </w:p>
          <w:p w14:paraId="194524E1"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0CA48D9B"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D919D3" w14:textId="77777777" w:rsidR="009D4A28" w:rsidRPr="002540C7" w:rsidRDefault="009D4A28" w:rsidP="009D2767">
            <w:pPr>
              <w:spacing w:before="60"/>
              <w:jc w:val="center"/>
              <w:rPr>
                <w:rFonts w:asciiTheme="minorHAnsi" w:hAnsiTheme="minorHAnsi" w:cstheme="minorHAnsi"/>
                <w:sz w:val="20"/>
              </w:rPr>
            </w:pPr>
            <w:r w:rsidRPr="002540C7">
              <w:rPr>
                <w:rFonts w:asciiTheme="minorHAnsi" w:hAnsiTheme="minorHAnsi" w:cstheme="minorHAnsi"/>
                <w:sz w:val="20"/>
              </w:rPr>
              <w:t>NON-ARCHIVAL</w:t>
            </w:r>
          </w:p>
          <w:p w14:paraId="66C07510" w14:textId="77777777" w:rsidR="009D4A28" w:rsidRPr="002540C7" w:rsidRDefault="009D4A28" w:rsidP="009D2767">
            <w:pPr>
              <w:jc w:val="center"/>
              <w:rPr>
                <w:rFonts w:asciiTheme="minorHAnsi" w:hAnsiTheme="minorHAnsi" w:cstheme="minorHAnsi"/>
                <w:sz w:val="20"/>
              </w:rPr>
            </w:pPr>
            <w:r w:rsidRPr="002540C7">
              <w:rPr>
                <w:rFonts w:asciiTheme="minorHAnsi" w:hAnsiTheme="minorHAnsi" w:cstheme="minorHAnsi"/>
                <w:sz w:val="20"/>
              </w:rPr>
              <w:t>NON-ESSENTIAL</w:t>
            </w:r>
          </w:p>
          <w:p w14:paraId="0057D69C" w14:textId="77777777" w:rsidR="009D4A28" w:rsidRPr="00D85A34" w:rsidRDefault="009D4A28" w:rsidP="009D2767">
            <w:pPr>
              <w:jc w:val="center"/>
              <w:rPr>
                <w:rFonts w:asciiTheme="minorHAnsi" w:hAnsiTheme="minorHAnsi" w:cstheme="minorHAnsi"/>
                <w:sz w:val="20"/>
              </w:rPr>
            </w:pPr>
            <w:r w:rsidRPr="002540C7">
              <w:rPr>
                <w:rFonts w:asciiTheme="minorHAnsi" w:hAnsiTheme="minorHAnsi" w:cstheme="minorHAnsi"/>
                <w:sz w:val="20"/>
              </w:rPr>
              <w:t>OPR</w:t>
            </w:r>
          </w:p>
        </w:tc>
      </w:tr>
      <w:tr w:rsidR="009D4A28" w:rsidRPr="00EF0E4B" w14:paraId="587C4AC1"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264CF7"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79-05-22447</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"79-05-22447" \f “dan” </w:instrText>
            </w:r>
            <w:r w:rsidRPr="00D85A34">
              <w:rPr>
                <w:rFonts w:asciiTheme="minorHAnsi" w:hAnsiTheme="minorHAnsi" w:cstheme="minorHAnsi"/>
                <w:szCs w:val="22"/>
              </w:rPr>
              <w:fldChar w:fldCharType="end"/>
            </w:r>
          </w:p>
          <w:p w14:paraId="4A6350A9"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5F1A2E52" w14:textId="77777777" w:rsidR="009D4A28" w:rsidRPr="00D85A34" w:rsidRDefault="009D4A28" w:rsidP="009D2767">
            <w:pPr>
              <w:spacing w:before="60" w:after="60"/>
              <w:rPr>
                <w:rFonts w:asciiTheme="minorHAnsi" w:hAnsiTheme="minorHAnsi" w:cstheme="minorHAnsi"/>
                <w:b/>
                <w:bCs/>
                <w:i/>
                <w:iCs/>
                <w:szCs w:val="22"/>
              </w:rPr>
            </w:pPr>
            <w:r w:rsidRPr="00D85A34">
              <w:rPr>
                <w:rFonts w:asciiTheme="minorHAnsi" w:hAnsiTheme="minorHAnsi" w:cstheme="minorHAnsi"/>
                <w:b/>
                <w:bCs/>
                <w:i/>
                <w:iCs/>
                <w:szCs w:val="22"/>
              </w:rPr>
              <w:t>Complaints</w:t>
            </w:r>
          </w:p>
          <w:p w14:paraId="0A6FF235"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To record follow-up and report complaints received regarding liquor law violations.</w:t>
            </w:r>
          </w:p>
          <w:p w14:paraId="03AB9CBF"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A) LIQ 238-33, Report of Complaint</w:t>
            </w:r>
          </w:p>
          <w:p w14:paraId="69A8F56B"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B) LIQ 496-33, Complaint Log Sheet.</w:t>
            </w:r>
          </w:p>
          <w:p w14:paraId="11DC0641" w14:textId="77777777" w:rsidR="009D4A28" w:rsidRPr="00D85A34" w:rsidRDefault="009D4A28" w:rsidP="009D2767">
            <w:pPr>
              <w:spacing w:before="60" w:after="60"/>
              <w:rPr>
                <w:rFonts w:asciiTheme="minorHAnsi" w:hAnsiTheme="minorHAnsi" w:cstheme="minorHAnsi"/>
                <w:b/>
                <w:bCs/>
                <w:i/>
                <w:iCs/>
                <w:szCs w:val="22"/>
              </w:rPr>
            </w:pPr>
            <w:r w:rsidRPr="00AD50A2">
              <w:rPr>
                <w:rFonts w:asciiTheme="minorHAnsi" w:hAnsiTheme="minorHAnsi" w:cstheme="minorHAnsi"/>
                <w:szCs w:val="22"/>
              </w:rPr>
              <w:t>If this turns into a violation it moves into Administrative Violation Notices (AVN's)DAN 95-12-56341</w:t>
            </w:r>
            <w:r w:rsidRPr="00A85944">
              <w:rPr>
                <w:rFonts w:asciiTheme="minorHAnsi" w:hAnsiTheme="minorHAnsi" w:cstheme="minorHAnsi"/>
                <w:szCs w:val="22"/>
              </w:rPr>
              <w:fldChar w:fldCharType="begin"/>
            </w:r>
            <w:r w:rsidRPr="00A85944">
              <w:rPr>
                <w:rFonts w:asciiTheme="minorHAnsi" w:hAnsiTheme="minorHAnsi" w:cstheme="minorHAnsi"/>
                <w:szCs w:val="22"/>
              </w:rPr>
              <w:instrText xml:space="preserve"> xe "</w:instrText>
            </w:r>
            <w:r>
              <w:rPr>
                <w:rFonts w:asciiTheme="minorHAnsi" w:hAnsiTheme="minorHAnsi" w:cstheme="minorHAnsi"/>
                <w:szCs w:val="22"/>
              </w:rPr>
              <w:instrText>complaints</w:instrText>
            </w:r>
            <w:r w:rsidRPr="00A85944">
              <w:rPr>
                <w:rFonts w:asciiTheme="minorHAnsi" w:hAnsiTheme="minorHAnsi" w:cstheme="minorHAnsi"/>
                <w:szCs w:val="22"/>
              </w:rPr>
              <w:instrText xml:space="preserve">" \f “subject” </w:instrText>
            </w:r>
            <w:r w:rsidRPr="00A85944">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8B32C" w14:textId="77777777" w:rsidR="009D4A28" w:rsidRPr="00AD50A2" w:rsidRDefault="009D4A28" w:rsidP="009D2767">
            <w:pPr>
              <w:spacing w:before="60" w:after="60"/>
              <w:rPr>
                <w:rFonts w:asciiTheme="minorHAnsi" w:hAnsiTheme="minorHAnsi" w:cstheme="minorHAnsi"/>
                <w:szCs w:val="22"/>
              </w:rPr>
            </w:pPr>
            <w:r w:rsidRPr="00D85A34">
              <w:rPr>
                <w:rFonts w:asciiTheme="minorHAnsi" w:hAnsiTheme="minorHAnsi" w:cstheme="minorHAnsi"/>
                <w:b/>
                <w:bCs/>
                <w:szCs w:val="22"/>
              </w:rPr>
              <w:t xml:space="preserve">Retain </w:t>
            </w:r>
            <w:r w:rsidRPr="00AD50A2">
              <w:rPr>
                <w:rFonts w:asciiTheme="minorHAnsi" w:hAnsiTheme="minorHAnsi" w:cstheme="minorHAnsi"/>
                <w:szCs w:val="22"/>
              </w:rPr>
              <w:t>for 3 years after date of occurrence</w:t>
            </w:r>
          </w:p>
          <w:p w14:paraId="3A2E645E"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i/>
                <w:iCs/>
                <w:szCs w:val="22"/>
              </w:rPr>
              <w:t xml:space="preserve">   then</w:t>
            </w:r>
          </w:p>
          <w:p w14:paraId="20CD4BA2" w14:textId="77777777" w:rsidR="009D4A28" w:rsidRPr="00D85A34" w:rsidRDefault="009D4A28" w:rsidP="009D2767">
            <w:pPr>
              <w:spacing w:before="60" w:after="60"/>
              <w:rPr>
                <w:rFonts w:asciiTheme="minorHAnsi" w:hAnsiTheme="minorHAnsi" w:cstheme="minorHAnsi"/>
                <w:b/>
                <w:bCs/>
                <w:szCs w:val="22"/>
              </w:rPr>
            </w:pPr>
            <w:r w:rsidRPr="00D85A34">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DB4563" w14:textId="77777777" w:rsidR="009D4A28" w:rsidRPr="00D85A34" w:rsidRDefault="009D4A28" w:rsidP="009D2767">
            <w:pPr>
              <w:spacing w:before="60"/>
              <w:jc w:val="center"/>
              <w:rPr>
                <w:rFonts w:asciiTheme="minorHAnsi" w:hAnsiTheme="minorHAnsi" w:cstheme="minorHAnsi"/>
                <w:sz w:val="20"/>
              </w:rPr>
            </w:pPr>
            <w:r w:rsidRPr="00D85A34">
              <w:rPr>
                <w:rFonts w:asciiTheme="minorHAnsi" w:hAnsiTheme="minorHAnsi" w:cstheme="minorHAnsi"/>
                <w:sz w:val="20"/>
              </w:rPr>
              <w:t>NON-ARCHIVAL</w:t>
            </w:r>
          </w:p>
          <w:p w14:paraId="3D01E85E"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0D3C2C4D"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OFM</w:t>
            </w:r>
          </w:p>
        </w:tc>
      </w:tr>
      <w:tr w:rsidR="009D4A28" w:rsidRPr="00F54780" w14:paraId="4DFF9A43"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4CC493" w14:textId="77777777" w:rsidR="009D4A28" w:rsidRPr="00E543FA" w:rsidRDefault="009D4A28" w:rsidP="009D2767">
            <w:pPr>
              <w:spacing w:before="60" w:after="60"/>
              <w:jc w:val="center"/>
              <w:rPr>
                <w:rFonts w:asciiTheme="minorHAnsi" w:hAnsiTheme="minorHAnsi" w:cstheme="minorHAnsi"/>
                <w:color w:val="auto"/>
                <w:szCs w:val="22"/>
              </w:rPr>
            </w:pPr>
            <w:r w:rsidRPr="00E543FA">
              <w:rPr>
                <w:rFonts w:asciiTheme="minorHAnsi" w:hAnsiTheme="minorHAnsi" w:cstheme="minorHAnsi"/>
                <w:color w:val="auto"/>
                <w:szCs w:val="22"/>
              </w:rPr>
              <w:t>77-07-19699</w:t>
            </w:r>
            <w:r w:rsidRPr="00E543FA">
              <w:rPr>
                <w:rFonts w:asciiTheme="minorHAnsi" w:eastAsia="Times New Roman" w:hAnsiTheme="minorHAnsi"/>
                <w:color w:val="auto"/>
                <w:szCs w:val="22"/>
              </w:rPr>
              <w:fldChar w:fldCharType="begin"/>
            </w:r>
            <w:r w:rsidRPr="00E543FA">
              <w:rPr>
                <w:color w:val="auto"/>
              </w:rPr>
              <w:instrText xml:space="preserve"> XE "77</w:instrText>
            </w:r>
            <w:r w:rsidRPr="00E543FA">
              <w:rPr>
                <w:rFonts w:asciiTheme="minorHAnsi" w:eastAsia="Times New Roman" w:hAnsiTheme="minorHAnsi"/>
                <w:color w:val="auto"/>
                <w:szCs w:val="22"/>
              </w:rPr>
              <w:instrText>-07-19699</w:instrText>
            </w:r>
            <w:r w:rsidRPr="00E543FA">
              <w:rPr>
                <w:color w:val="auto"/>
              </w:rPr>
              <w:instrText xml:space="preserve">" </w:instrText>
            </w:r>
            <w:r w:rsidRPr="00E543FA">
              <w:rPr>
                <w:rFonts w:eastAsia="Calibri" w:cs="Times New Roman"/>
                <w:bCs/>
                <w:color w:val="auto"/>
                <w:szCs w:val="17"/>
              </w:rPr>
              <w:instrText xml:space="preserve">\f “dan” </w:instrText>
            </w:r>
            <w:r w:rsidRPr="00E543FA">
              <w:rPr>
                <w:rFonts w:asciiTheme="minorHAnsi" w:eastAsia="Times New Roman" w:hAnsiTheme="minorHAnsi"/>
                <w:color w:val="auto"/>
                <w:szCs w:val="22"/>
              </w:rPr>
              <w:fldChar w:fldCharType="end"/>
            </w:r>
          </w:p>
          <w:p w14:paraId="231E1BE9" w14:textId="77777777" w:rsidR="009D4A28" w:rsidRPr="00E543FA" w:rsidRDefault="009D4A28" w:rsidP="009D2767">
            <w:pPr>
              <w:spacing w:before="60" w:after="60"/>
              <w:jc w:val="center"/>
              <w:rPr>
                <w:rFonts w:asciiTheme="minorHAnsi" w:eastAsia="Times New Roman" w:hAnsiTheme="minorHAnsi" w:cstheme="minorHAnsi"/>
                <w:color w:val="auto"/>
                <w:szCs w:val="22"/>
              </w:rPr>
            </w:pPr>
            <w:r w:rsidRPr="00E543FA">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552191AF" w14:textId="77777777" w:rsidR="009D4A28" w:rsidRPr="00E543FA" w:rsidRDefault="009D4A28" w:rsidP="009D2767">
            <w:pPr>
              <w:spacing w:before="60" w:after="60"/>
              <w:rPr>
                <w:rFonts w:asciiTheme="minorHAnsi" w:hAnsiTheme="minorHAnsi" w:cstheme="minorHAnsi"/>
                <w:b/>
                <w:bCs/>
                <w:i/>
                <w:iCs/>
                <w:color w:val="auto"/>
                <w:szCs w:val="22"/>
              </w:rPr>
            </w:pPr>
            <w:r w:rsidRPr="00E543FA">
              <w:rPr>
                <w:rFonts w:asciiTheme="minorHAnsi" w:hAnsiTheme="minorHAnsi" w:cstheme="minorHAnsi"/>
                <w:b/>
                <w:bCs/>
                <w:i/>
                <w:iCs/>
                <w:color w:val="auto"/>
                <w:szCs w:val="22"/>
              </w:rPr>
              <w:t>Criminal Case Files</w:t>
            </w:r>
          </w:p>
          <w:p w14:paraId="03DED0D4"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color w:val="auto"/>
                <w:szCs w:val="22"/>
              </w:rPr>
              <w:t>Files of criminal cases worked by enforcement officers in district. See schedule for complete list of forms and documents.</w:t>
            </w:r>
            <w:r w:rsidRPr="00E543FA">
              <w:rPr>
                <w:rFonts w:asciiTheme="minorHAnsi" w:hAnsiTheme="minorHAnsi" w:cstheme="minorHAnsi"/>
                <w:bCs/>
                <w:color w:val="auto"/>
                <w:szCs w:val="22"/>
              </w:rPr>
              <w:fldChar w:fldCharType="begin"/>
            </w:r>
            <w:r w:rsidRPr="00E543FA">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criminal case files</w:instrText>
            </w:r>
            <w:r w:rsidRPr="00E543FA">
              <w:rPr>
                <w:rFonts w:asciiTheme="minorHAnsi" w:hAnsiTheme="minorHAnsi" w:cstheme="minorHAnsi"/>
                <w:bCs/>
                <w:color w:val="auto"/>
                <w:szCs w:val="22"/>
              </w:rPr>
              <w:instrText xml:space="preserve">" \f “subject” </w:instrText>
            </w:r>
            <w:r w:rsidRPr="00E543F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5FDF7DC"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b/>
                <w:bCs/>
                <w:color w:val="auto"/>
                <w:szCs w:val="22"/>
              </w:rPr>
              <w:t>Retain</w:t>
            </w:r>
            <w:r w:rsidRPr="00E543FA">
              <w:rPr>
                <w:rFonts w:asciiTheme="minorHAnsi" w:hAnsiTheme="minorHAnsi" w:cstheme="minorHAnsi"/>
                <w:color w:val="auto"/>
                <w:szCs w:val="22"/>
              </w:rPr>
              <w:t xml:space="preserve"> for 6 years after case disposition</w:t>
            </w:r>
          </w:p>
          <w:p w14:paraId="4B1A7828" w14:textId="77777777" w:rsidR="009D4A28" w:rsidRPr="00E543FA" w:rsidRDefault="009D4A28" w:rsidP="009D2767">
            <w:pPr>
              <w:spacing w:before="60" w:after="60"/>
              <w:rPr>
                <w:rFonts w:asciiTheme="minorHAnsi" w:hAnsiTheme="minorHAnsi" w:cstheme="minorHAnsi"/>
                <w:i/>
                <w:iCs/>
                <w:color w:val="auto"/>
                <w:szCs w:val="22"/>
              </w:rPr>
            </w:pPr>
            <w:r w:rsidRPr="00E543FA">
              <w:rPr>
                <w:rFonts w:asciiTheme="minorHAnsi" w:hAnsiTheme="minorHAnsi" w:cstheme="minorHAnsi"/>
                <w:color w:val="auto"/>
                <w:szCs w:val="22"/>
              </w:rPr>
              <w:t xml:space="preserve">   </w:t>
            </w:r>
            <w:r w:rsidRPr="00E543FA">
              <w:rPr>
                <w:rFonts w:asciiTheme="minorHAnsi" w:hAnsiTheme="minorHAnsi" w:cstheme="minorHAnsi"/>
                <w:i/>
                <w:iCs/>
                <w:color w:val="auto"/>
                <w:szCs w:val="22"/>
              </w:rPr>
              <w:t>then</w:t>
            </w:r>
          </w:p>
          <w:p w14:paraId="51806A13" w14:textId="77777777" w:rsidR="009D4A28" w:rsidRPr="00E543FA" w:rsidRDefault="009D4A28" w:rsidP="009D2767">
            <w:pPr>
              <w:spacing w:before="60" w:after="60"/>
              <w:rPr>
                <w:rFonts w:asciiTheme="minorHAnsi" w:hAnsiTheme="minorHAnsi" w:cstheme="minorHAnsi"/>
                <w:b/>
                <w:bCs/>
                <w:color w:val="auto"/>
                <w:szCs w:val="22"/>
              </w:rPr>
            </w:pPr>
            <w:r w:rsidRPr="00E543FA">
              <w:rPr>
                <w:rFonts w:asciiTheme="minorHAnsi" w:hAnsiTheme="minorHAnsi" w:cstheme="minorHAnsi"/>
                <w:b/>
                <w:bCs/>
                <w:color w:val="auto"/>
                <w:szCs w:val="22"/>
              </w:rPr>
              <w:t>Destroy</w:t>
            </w:r>
            <w:r w:rsidRPr="00E543FA">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672490C" w14:textId="77777777" w:rsidR="009D4A28" w:rsidRPr="00E543FA" w:rsidRDefault="009D4A28" w:rsidP="009D2767">
            <w:pPr>
              <w:spacing w:before="60"/>
              <w:jc w:val="center"/>
              <w:rPr>
                <w:rFonts w:asciiTheme="minorHAnsi" w:hAnsiTheme="minorHAnsi" w:cstheme="minorHAnsi"/>
                <w:color w:val="auto"/>
                <w:sz w:val="20"/>
              </w:rPr>
            </w:pPr>
            <w:r w:rsidRPr="00E543FA">
              <w:rPr>
                <w:rFonts w:asciiTheme="minorHAnsi" w:hAnsiTheme="minorHAnsi" w:cstheme="minorHAnsi"/>
                <w:color w:val="auto"/>
                <w:sz w:val="20"/>
              </w:rPr>
              <w:t>NON-ARCHIVAL</w:t>
            </w:r>
          </w:p>
          <w:p w14:paraId="29692BA6" w14:textId="77777777" w:rsidR="009D4A28" w:rsidRPr="00E543FA" w:rsidRDefault="009D4A28" w:rsidP="009D2767">
            <w:pPr>
              <w:jc w:val="center"/>
              <w:rPr>
                <w:rFonts w:asciiTheme="minorHAnsi" w:hAnsiTheme="minorHAnsi" w:cstheme="minorHAnsi"/>
                <w:color w:val="auto"/>
                <w:sz w:val="20"/>
              </w:rPr>
            </w:pPr>
            <w:r w:rsidRPr="00E543FA">
              <w:rPr>
                <w:rFonts w:asciiTheme="minorHAnsi" w:hAnsiTheme="minorHAnsi" w:cstheme="minorHAnsi"/>
                <w:color w:val="auto"/>
                <w:sz w:val="20"/>
              </w:rPr>
              <w:t>NON-ESSENTIAL</w:t>
            </w:r>
          </w:p>
          <w:p w14:paraId="42BC546C" w14:textId="77777777" w:rsidR="009D4A28" w:rsidRPr="00E543FA" w:rsidRDefault="009D4A28" w:rsidP="009D2767">
            <w:pPr>
              <w:jc w:val="center"/>
              <w:rPr>
                <w:rFonts w:asciiTheme="minorHAnsi" w:eastAsia="Calibri" w:hAnsiTheme="minorHAnsi" w:cstheme="minorHAnsi"/>
                <w:color w:val="auto"/>
                <w:sz w:val="20"/>
                <w:szCs w:val="20"/>
              </w:rPr>
            </w:pPr>
            <w:r w:rsidRPr="00E543FA">
              <w:rPr>
                <w:rFonts w:asciiTheme="minorHAnsi" w:hAnsiTheme="minorHAnsi" w:cstheme="minorHAnsi"/>
                <w:color w:val="auto"/>
                <w:sz w:val="20"/>
              </w:rPr>
              <w:t>OPR</w:t>
            </w:r>
          </w:p>
        </w:tc>
      </w:tr>
      <w:tr w:rsidR="009D4A28" w:rsidRPr="00F54780" w14:paraId="43FC684B"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CDCCD0" w14:textId="77777777" w:rsidR="009D4A28" w:rsidRPr="00E543FA" w:rsidRDefault="009D4A28" w:rsidP="009D2767">
            <w:pPr>
              <w:spacing w:before="60" w:after="60"/>
              <w:jc w:val="center"/>
              <w:rPr>
                <w:rFonts w:asciiTheme="minorHAnsi" w:hAnsiTheme="minorHAnsi" w:cstheme="minorHAnsi"/>
                <w:color w:val="auto"/>
                <w:szCs w:val="22"/>
              </w:rPr>
            </w:pPr>
            <w:r w:rsidRPr="00E543FA">
              <w:rPr>
                <w:rFonts w:asciiTheme="minorHAnsi" w:hAnsiTheme="minorHAnsi" w:cstheme="minorHAnsi"/>
                <w:color w:val="auto"/>
                <w:szCs w:val="22"/>
              </w:rPr>
              <w:lastRenderedPageBreak/>
              <w:t>95-12-56338</w:t>
            </w:r>
            <w:r w:rsidRPr="00E543FA">
              <w:rPr>
                <w:rFonts w:asciiTheme="minorHAnsi" w:eastAsia="Times New Roman" w:hAnsiTheme="minorHAnsi"/>
                <w:color w:val="auto"/>
                <w:szCs w:val="22"/>
              </w:rPr>
              <w:fldChar w:fldCharType="begin"/>
            </w:r>
            <w:r w:rsidRPr="00E543FA">
              <w:rPr>
                <w:color w:val="auto"/>
              </w:rPr>
              <w:instrText xml:space="preserve"> XE "95</w:instrText>
            </w:r>
            <w:r w:rsidRPr="00E543FA">
              <w:rPr>
                <w:rFonts w:asciiTheme="minorHAnsi" w:eastAsia="Times New Roman" w:hAnsiTheme="minorHAnsi"/>
                <w:color w:val="auto"/>
                <w:szCs w:val="22"/>
              </w:rPr>
              <w:instrText>-12-56338</w:instrText>
            </w:r>
            <w:r w:rsidRPr="00E543FA">
              <w:rPr>
                <w:color w:val="auto"/>
              </w:rPr>
              <w:instrText xml:space="preserve">" </w:instrText>
            </w:r>
            <w:r w:rsidRPr="00E543FA">
              <w:rPr>
                <w:rFonts w:eastAsia="Calibri" w:cs="Times New Roman"/>
                <w:bCs/>
                <w:color w:val="auto"/>
                <w:szCs w:val="17"/>
              </w:rPr>
              <w:instrText xml:space="preserve">\f “dan” </w:instrText>
            </w:r>
            <w:r w:rsidRPr="00E543FA">
              <w:rPr>
                <w:rFonts w:asciiTheme="minorHAnsi" w:eastAsia="Times New Roman" w:hAnsiTheme="minorHAnsi"/>
                <w:color w:val="auto"/>
                <w:szCs w:val="22"/>
              </w:rPr>
              <w:fldChar w:fldCharType="end"/>
            </w:r>
          </w:p>
          <w:p w14:paraId="2F37248D" w14:textId="77777777" w:rsidR="009D4A28" w:rsidRPr="00E543FA" w:rsidRDefault="009D4A28" w:rsidP="009D2767">
            <w:pPr>
              <w:spacing w:before="60" w:after="60"/>
              <w:jc w:val="center"/>
              <w:rPr>
                <w:rFonts w:asciiTheme="minorHAnsi" w:eastAsia="Times New Roman" w:hAnsiTheme="minorHAnsi" w:cstheme="minorHAnsi"/>
                <w:color w:val="auto"/>
                <w:szCs w:val="22"/>
              </w:rPr>
            </w:pPr>
            <w:r w:rsidRPr="00E543FA">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7181F8A8" w14:textId="77777777" w:rsidR="009D4A28" w:rsidRPr="00E543FA" w:rsidRDefault="009D4A28" w:rsidP="009D2767">
            <w:pPr>
              <w:spacing w:before="60" w:after="60"/>
              <w:rPr>
                <w:rFonts w:asciiTheme="minorHAnsi" w:hAnsiTheme="minorHAnsi" w:cstheme="minorHAnsi"/>
                <w:b/>
                <w:bCs/>
                <w:i/>
                <w:iCs/>
                <w:color w:val="auto"/>
                <w:szCs w:val="22"/>
              </w:rPr>
            </w:pPr>
            <w:r w:rsidRPr="00E543FA">
              <w:rPr>
                <w:rFonts w:asciiTheme="minorHAnsi" w:hAnsiTheme="minorHAnsi" w:cstheme="minorHAnsi"/>
                <w:b/>
                <w:bCs/>
                <w:i/>
                <w:iCs/>
                <w:color w:val="auto"/>
                <w:szCs w:val="22"/>
              </w:rPr>
              <w:t>Criminal Case Log</w:t>
            </w:r>
          </w:p>
          <w:p w14:paraId="222D3128" w14:textId="77777777" w:rsidR="009D4A28" w:rsidRPr="00E543FA" w:rsidRDefault="009D4A28" w:rsidP="009D2767">
            <w:pPr>
              <w:spacing w:before="60" w:after="60"/>
              <w:rPr>
                <w:rFonts w:asciiTheme="minorHAnsi" w:hAnsiTheme="minorHAnsi" w:cstheme="minorHAnsi"/>
                <w:b/>
                <w:bCs/>
                <w:i/>
                <w:color w:val="auto"/>
                <w:szCs w:val="22"/>
              </w:rPr>
            </w:pPr>
            <w:r w:rsidRPr="00E543FA">
              <w:rPr>
                <w:rFonts w:asciiTheme="minorHAnsi" w:hAnsiTheme="minorHAnsi" w:cstheme="minorHAnsi"/>
                <w:color w:val="auto"/>
                <w:szCs w:val="22"/>
              </w:rPr>
              <w:t>To assign control numbers to criminal cases.</w:t>
            </w:r>
            <w:r w:rsidRPr="00E543FA">
              <w:rPr>
                <w:rFonts w:asciiTheme="minorHAnsi" w:hAnsiTheme="minorHAnsi" w:cstheme="minorHAnsi"/>
                <w:bCs/>
                <w:color w:val="auto"/>
                <w:szCs w:val="22"/>
              </w:rPr>
              <w:fldChar w:fldCharType="begin"/>
            </w:r>
            <w:r w:rsidRPr="00E543FA">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criminal case log</w:instrText>
            </w:r>
            <w:r w:rsidRPr="00E543FA">
              <w:rPr>
                <w:rFonts w:asciiTheme="minorHAnsi" w:hAnsiTheme="minorHAnsi" w:cstheme="minorHAnsi"/>
                <w:bCs/>
                <w:color w:val="auto"/>
                <w:szCs w:val="22"/>
              </w:rPr>
              <w:instrText xml:space="preserve">" \f “subject” </w:instrText>
            </w:r>
            <w:r w:rsidRPr="00E543F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AC38334"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b/>
                <w:bCs/>
                <w:color w:val="auto"/>
                <w:szCs w:val="22"/>
              </w:rPr>
              <w:t>Retain</w:t>
            </w:r>
            <w:r w:rsidRPr="00E543FA">
              <w:rPr>
                <w:rFonts w:asciiTheme="minorHAnsi" w:hAnsiTheme="minorHAnsi" w:cstheme="minorHAnsi"/>
                <w:color w:val="auto"/>
                <w:szCs w:val="22"/>
              </w:rPr>
              <w:t xml:space="preserve"> for 3 years after end of fiscal year</w:t>
            </w:r>
          </w:p>
          <w:p w14:paraId="798D3A27" w14:textId="77777777" w:rsidR="009D4A28" w:rsidRPr="00E543FA" w:rsidRDefault="009D4A28" w:rsidP="009D2767">
            <w:pPr>
              <w:spacing w:before="60" w:after="60"/>
              <w:rPr>
                <w:rFonts w:asciiTheme="minorHAnsi" w:hAnsiTheme="minorHAnsi" w:cstheme="minorHAnsi"/>
                <w:i/>
                <w:iCs/>
                <w:color w:val="auto"/>
                <w:szCs w:val="22"/>
              </w:rPr>
            </w:pPr>
            <w:r w:rsidRPr="00E543FA">
              <w:rPr>
                <w:rFonts w:asciiTheme="minorHAnsi" w:hAnsiTheme="minorHAnsi" w:cstheme="minorHAnsi"/>
                <w:color w:val="auto"/>
                <w:szCs w:val="22"/>
              </w:rPr>
              <w:t xml:space="preserve">   </w:t>
            </w:r>
            <w:r w:rsidRPr="00E543FA">
              <w:rPr>
                <w:rFonts w:asciiTheme="minorHAnsi" w:hAnsiTheme="minorHAnsi" w:cstheme="minorHAnsi"/>
                <w:i/>
                <w:iCs/>
                <w:color w:val="auto"/>
                <w:szCs w:val="22"/>
              </w:rPr>
              <w:t>then</w:t>
            </w:r>
          </w:p>
          <w:p w14:paraId="39FCE952" w14:textId="77777777" w:rsidR="009D4A28" w:rsidRPr="00E543FA" w:rsidRDefault="009D4A28" w:rsidP="009D2767">
            <w:pPr>
              <w:spacing w:before="60" w:after="60"/>
              <w:rPr>
                <w:rFonts w:asciiTheme="minorHAnsi" w:hAnsiTheme="minorHAnsi" w:cstheme="minorHAnsi"/>
                <w:b/>
                <w:bCs/>
                <w:color w:val="auto"/>
                <w:szCs w:val="22"/>
              </w:rPr>
            </w:pPr>
            <w:r w:rsidRPr="00E543FA">
              <w:rPr>
                <w:rFonts w:asciiTheme="minorHAnsi" w:hAnsiTheme="minorHAnsi" w:cstheme="minorHAnsi"/>
                <w:b/>
                <w:bCs/>
                <w:color w:val="auto"/>
                <w:szCs w:val="22"/>
              </w:rPr>
              <w:t>Destroy</w:t>
            </w:r>
            <w:r w:rsidRPr="00E543FA">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8FD212" w14:textId="77777777" w:rsidR="009D4A28" w:rsidRPr="00E543FA" w:rsidRDefault="009D4A28" w:rsidP="009D2767">
            <w:pPr>
              <w:spacing w:before="60"/>
              <w:jc w:val="center"/>
              <w:rPr>
                <w:rFonts w:asciiTheme="minorHAnsi" w:hAnsiTheme="minorHAnsi" w:cstheme="minorHAnsi"/>
                <w:color w:val="auto"/>
                <w:sz w:val="20"/>
              </w:rPr>
            </w:pPr>
            <w:r w:rsidRPr="00E543FA">
              <w:rPr>
                <w:rFonts w:asciiTheme="minorHAnsi" w:hAnsiTheme="minorHAnsi" w:cstheme="minorHAnsi"/>
                <w:color w:val="auto"/>
                <w:sz w:val="20"/>
              </w:rPr>
              <w:t>NON-ARCHIVAL</w:t>
            </w:r>
          </w:p>
          <w:p w14:paraId="467AC9DD" w14:textId="77777777" w:rsidR="009D4A28" w:rsidRPr="00E543FA" w:rsidRDefault="009D4A28" w:rsidP="009D2767">
            <w:pPr>
              <w:jc w:val="center"/>
              <w:rPr>
                <w:rFonts w:asciiTheme="minorHAnsi" w:hAnsiTheme="minorHAnsi" w:cstheme="minorHAnsi"/>
                <w:color w:val="auto"/>
                <w:sz w:val="20"/>
              </w:rPr>
            </w:pPr>
            <w:r w:rsidRPr="00E543FA">
              <w:rPr>
                <w:rFonts w:asciiTheme="minorHAnsi" w:hAnsiTheme="minorHAnsi" w:cstheme="minorHAnsi"/>
                <w:color w:val="auto"/>
                <w:sz w:val="20"/>
              </w:rPr>
              <w:t>NON-ESSENTIAL</w:t>
            </w:r>
          </w:p>
          <w:p w14:paraId="6F9F0E81" w14:textId="77777777" w:rsidR="009D4A28" w:rsidRPr="00E543FA" w:rsidRDefault="009D4A28" w:rsidP="009D2767">
            <w:pPr>
              <w:jc w:val="center"/>
              <w:rPr>
                <w:rFonts w:asciiTheme="minorHAnsi" w:eastAsia="Calibri" w:hAnsiTheme="minorHAnsi" w:cstheme="minorHAnsi"/>
                <w:color w:val="auto"/>
                <w:sz w:val="20"/>
                <w:szCs w:val="20"/>
              </w:rPr>
            </w:pPr>
            <w:r w:rsidRPr="00E543FA">
              <w:rPr>
                <w:rFonts w:asciiTheme="minorHAnsi" w:hAnsiTheme="minorHAnsi" w:cstheme="minorHAnsi"/>
                <w:color w:val="auto"/>
                <w:sz w:val="20"/>
              </w:rPr>
              <w:t>OFM</w:t>
            </w:r>
          </w:p>
        </w:tc>
      </w:tr>
      <w:tr w:rsidR="009D4A28" w:rsidRPr="00F54780" w14:paraId="626A4828"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39E1C8" w14:textId="77777777" w:rsidR="009D4A28" w:rsidRPr="00E543FA" w:rsidRDefault="009D4A28" w:rsidP="009D2767">
            <w:pPr>
              <w:spacing w:before="60" w:after="60"/>
              <w:jc w:val="center"/>
              <w:rPr>
                <w:rFonts w:asciiTheme="minorHAnsi" w:hAnsiTheme="minorHAnsi" w:cstheme="minorHAnsi"/>
                <w:color w:val="auto"/>
                <w:szCs w:val="22"/>
              </w:rPr>
            </w:pPr>
            <w:r w:rsidRPr="00E543FA">
              <w:rPr>
                <w:rFonts w:asciiTheme="minorHAnsi" w:hAnsiTheme="minorHAnsi" w:cstheme="minorHAnsi"/>
                <w:color w:val="auto"/>
                <w:szCs w:val="22"/>
              </w:rPr>
              <w:t>02-06-60367</w:t>
            </w:r>
            <w:r w:rsidRPr="00E543FA">
              <w:rPr>
                <w:rFonts w:asciiTheme="minorHAnsi" w:eastAsia="Times New Roman" w:hAnsiTheme="minorHAnsi"/>
                <w:color w:val="auto"/>
                <w:szCs w:val="22"/>
              </w:rPr>
              <w:fldChar w:fldCharType="begin"/>
            </w:r>
            <w:r w:rsidRPr="00E543FA">
              <w:rPr>
                <w:color w:val="auto"/>
              </w:rPr>
              <w:instrText xml:space="preserve"> XE "02</w:instrText>
            </w:r>
            <w:r w:rsidRPr="00E543FA">
              <w:rPr>
                <w:rFonts w:asciiTheme="minorHAnsi" w:eastAsia="Times New Roman" w:hAnsiTheme="minorHAnsi"/>
                <w:color w:val="auto"/>
                <w:szCs w:val="22"/>
              </w:rPr>
              <w:instrText>-06-60367</w:instrText>
            </w:r>
            <w:r w:rsidRPr="00E543FA">
              <w:rPr>
                <w:color w:val="auto"/>
              </w:rPr>
              <w:instrText xml:space="preserve">" </w:instrText>
            </w:r>
            <w:r w:rsidRPr="00E543FA">
              <w:rPr>
                <w:rFonts w:eastAsia="Calibri" w:cs="Times New Roman"/>
                <w:bCs/>
                <w:color w:val="auto"/>
                <w:szCs w:val="17"/>
              </w:rPr>
              <w:instrText xml:space="preserve">\f “dan” </w:instrText>
            </w:r>
            <w:r w:rsidRPr="00E543FA">
              <w:rPr>
                <w:rFonts w:asciiTheme="minorHAnsi" w:eastAsia="Times New Roman" w:hAnsiTheme="minorHAnsi"/>
                <w:color w:val="auto"/>
                <w:szCs w:val="22"/>
              </w:rPr>
              <w:fldChar w:fldCharType="end"/>
            </w:r>
          </w:p>
          <w:p w14:paraId="58979C02" w14:textId="77777777" w:rsidR="009D4A28" w:rsidRPr="00E543FA" w:rsidRDefault="009D4A28" w:rsidP="009D2767">
            <w:pPr>
              <w:spacing w:before="60" w:after="60"/>
              <w:jc w:val="center"/>
              <w:rPr>
                <w:rFonts w:asciiTheme="minorHAnsi" w:eastAsia="Times New Roman" w:hAnsiTheme="minorHAnsi" w:cstheme="minorHAnsi"/>
                <w:color w:val="auto"/>
                <w:szCs w:val="22"/>
              </w:rPr>
            </w:pPr>
            <w:r w:rsidRPr="00E543FA">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4B48D736" w14:textId="77777777" w:rsidR="009D4A28" w:rsidRPr="00E543FA" w:rsidRDefault="009D4A28" w:rsidP="009D2767">
            <w:pPr>
              <w:spacing w:before="60" w:after="60"/>
              <w:rPr>
                <w:rFonts w:asciiTheme="minorHAnsi" w:hAnsiTheme="minorHAnsi" w:cstheme="minorHAnsi"/>
                <w:b/>
                <w:bCs/>
                <w:i/>
                <w:iCs/>
                <w:color w:val="auto"/>
                <w:szCs w:val="22"/>
              </w:rPr>
            </w:pPr>
            <w:r w:rsidRPr="00E543FA">
              <w:rPr>
                <w:rFonts w:asciiTheme="minorHAnsi" w:hAnsiTheme="minorHAnsi" w:cstheme="minorHAnsi"/>
                <w:b/>
                <w:bCs/>
                <w:i/>
                <w:iCs/>
                <w:color w:val="auto"/>
                <w:szCs w:val="22"/>
              </w:rPr>
              <w:t>Criminal History Background Files</w:t>
            </w:r>
          </w:p>
          <w:p w14:paraId="44750E54"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color w:val="auto"/>
                <w:szCs w:val="22"/>
              </w:rPr>
              <w:t>Background files on former employees and considered but not hired Liquor Officers.</w:t>
            </w:r>
            <w:r w:rsidRPr="00E543FA">
              <w:rPr>
                <w:rFonts w:asciiTheme="minorHAnsi" w:hAnsiTheme="minorHAnsi" w:cstheme="minorHAnsi"/>
                <w:bCs/>
                <w:color w:val="auto"/>
                <w:szCs w:val="22"/>
              </w:rPr>
              <w:fldChar w:fldCharType="begin"/>
            </w:r>
            <w:r w:rsidRPr="00E543FA">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criminal history background files</w:instrText>
            </w:r>
            <w:r w:rsidRPr="00E543FA">
              <w:rPr>
                <w:rFonts w:asciiTheme="minorHAnsi" w:hAnsiTheme="minorHAnsi" w:cstheme="minorHAnsi"/>
                <w:bCs/>
                <w:color w:val="auto"/>
                <w:szCs w:val="22"/>
              </w:rPr>
              <w:instrText xml:space="preserve">" \f “subject” </w:instrText>
            </w:r>
            <w:r w:rsidRPr="00E543F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B392F1" w14:textId="77777777" w:rsidR="009D4A28" w:rsidRPr="00E543FA" w:rsidRDefault="009D4A28" w:rsidP="009D2767">
            <w:pPr>
              <w:spacing w:before="60" w:after="60"/>
              <w:rPr>
                <w:rFonts w:asciiTheme="minorHAnsi" w:hAnsiTheme="minorHAnsi" w:cstheme="minorHAnsi"/>
                <w:color w:val="auto"/>
                <w:szCs w:val="22"/>
              </w:rPr>
            </w:pPr>
            <w:r w:rsidRPr="00E543FA">
              <w:rPr>
                <w:rFonts w:asciiTheme="minorHAnsi" w:hAnsiTheme="minorHAnsi" w:cstheme="minorHAnsi"/>
                <w:b/>
                <w:bCs/>
                <w:color w:val="auto"/>
                <w:szCs w:val="22"/>
              </w:rPr>
              <w:t>Retain</w:t>
            </w:r>
            <w:r w:rsidRPr="00E543FA">
              <w:rPr>
                <w:rFonts w:asciiTheme="minorHAnsi" w:hAnsiTheme="minorHAnsi" w:cstheme="minorHAnsi"/>
                <w:color w:val="auto"/>
                <w:szCs w:val="22"/>
              </w:rPr>
              <w:t xml:space="preserve"> for 6 years after date of non-selection</w:t>
            </w:r>
          </w:p>
          <w:p w14:paraId="59190D01" w14:textId="77777777" w:rsidR="009D4A28" w:rsidRPr="00E543FA" w:rsidRDefault="009D4A28" w:rsidP="009D2767">
            <w:pPr>
              <w:spacing w:before="60" w:after="60"/>
              <w:rPr>
                <w:rFonts w:asciiTheme="minorHAnsi" w:hAnsiTheme="minorHAnsi" w:cstheme="minorHAnsi"/>
                <w:i/>
                <w:iCs/>
                <w:color w:val="auto"/>
                <w:szCs w:val="22"/>
              </w:rPr>
            </w:pPr>
            <w:r w:rsidRPr="00E543FA">
              <w:rPr>
                <w:rFonts w:asciiTheme="minorHAnsi" w:hAnsiTheme="minorHAnsi" w:cstheme="minorHAnsi"/>
                <w:color w:val="auto"/>
                <w:szCs w:val="22"/>
              </w:rPr>
              <w:t xml:space="preserve">   </w:t>
            </w:r>
            <w:r w:rsidRPr="00E543FA">
              <w:rPr>
                <w:rFonts w:asciiTheme="minorHAnsi" w:hAnsiTheme="minorHAnsi" w:cstheme="minorHAnsi"/>
                <w:i/>
                <w:iCs/>
                <w:color w:val="auto"/>
                <w:szCs w:val="22"/>
              </w:rPr>
              <w:t>then</w:t>
            </w:r>
          </w:p>
          <w:p w14:paraId="3114B6F5" w14:textId="77777777" w:rsidR="009D4A28" w:rsidRPr="00E543FA" w:rsidRDefault="009D4A28" w:rsidP="009D2767">
            <w:pPr>
              <w:spacing w:before="60" w:after="60"/>
              <w:rPr>
                <w:rFonts w:asciiTheme="minorHAnsi" w:hAnsiTheme="minorHAnsi" w:cstheme="minorHAnsi"/>
                <w:b/>
                <w:bCs/>
                <w:color w:val="auto"/>
                <w:szCs w:val="22"/>
              </w:rPr>
            </w:pPr>
            <w:r w:rsidRPr="00E543FA">
              <w:rPr>
                <w:rFonts w:asciiTheme="minorHAnsi" w:hAnsiTheme="minorHAnsi" w:cstheme="minorHAnsi"/>
                <w:b/>
                <w:bCs/>
                <w:color w:val="auto"/>
                <w:szCs w:val="22"/>
              </w:rPr>
              <w:t>Destroy</w:t>
            </w:r>
            <w:r w:rsidRPr="00E543FA">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2BB9572" w14:textId="77777777" w:rsidR="009D4A28" w:rsidRPr="00E543FA" w:rsidRDefault="009D4A28" w:rsidP="009D2767">
            <w:pPr>
              <w:spacing w:before="60"/>
              <w:jc w:val="center"/>
              <w:rPr>
                <w:rFonts w:asciiTheme="minorHAnsi" w:hAnsiTheme="minorHAnsi" w:cstheme="minorHAnsi"/>
                <w:color w:val="auto"/>
                <w:sz w:val="20"/>
              </w:rPr>
            </w:pPr>
            <w:r w:rsidRPr="00E543FA">
              <w:rPr>
                <w:rFonts w:asciiTheme="minorHAnsi" w:hAnsiTheme="minorHAnsi" w:cstheme="minorHAnsi"/>
                <w:color w:val="auto"/>
                <w:sz w:val="20"/>
              </w:rPr>
              <w:t>NON-ARCHIVAL</w:t>
            </w:r>
          </w:p>
          <w:p w14:paraId="7160F1FB" w14:textId="77777777" w:rsidR="009D4A28" w:rsidRPr="00E543FA" w:rsidRDefault="009D4A28" w:rsidP="009D2767">
            <w:pPr>
              <w:jc w:val="center"/>
              <w:rPr>
                <w:rFonts w:asciiTheme="minorHAnsi" w:hAnsiTheme="minorHAnsi" w:cstheme="minorHAnsi"/>
                <w:color w:val="auto"/>
                <w:sz w:val="20"/>
              </w:rPr>
            </w:pPr>
            <w:r w:rsidRPr="00E543FA">
              <w:rPr>
                <w:rFonts w:asciiTheme="minorHAnsi" w:hAnsiTheme="minorHAnsi" w:cstheme="minorHAnsi"/>
                <w:color w:val="auto"/>
                <w:sz w:val="20"/>
              </w:rPr>
              <w:t>NON-ESSENTIAL</w:t>
            </w:r>
          </w:p>
          <w:p w14:paraId="2F301389" w14:textId="77777777" w:rsidR="009D4A28" w:rsidRPr="00E543FA" w:rsidRDefault="009D4A28" w:rsidP="009D2767">
            <w:pPr>
              <w:jc w:val="center"/>
              <w:rPr>
                <w:rFonts w:asciiTheme="minorHAnsi" w:eastAsia="Calibri" w:hAnsiTheme="minorHAnsi" w:cstheme="minorHAnsi"/>
                <w:color w:val="auto"/>
                <w:sz w:val="20"/>
                <w:szCs w:val="20"/>
              </w:rPr>
            </w:pPr>
            <w:r w:rsidRPr="00E543FA">
              <w:rPr>
                <w:rFonts w:asciiTheme="minorHAnsi" w:hAnsiTheme="minorHAnsi" w:cstheme="minorHAnsi"/>
                <w:color w:val="auto"/>
                <w:sz w:val="20"/>
              </w:rPr>
              <w:t>OPR</w:t>
            </w:r>
          </w:p>
        </w:tc>
      </w:tr>
      <w:tr w:rsidR="009D4A28" w:rsidRPr="00587B5A" w14:paraId="6EF7BDFE"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5F1B1F"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79-01-21888</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"79-01-21888" \f “dan” </w:instrText>
            </w:r>
            <w:r w:rsidRPr="00D85A34">
              <w:rPr>
                <w:rFonts w:asciiTheme="minorHAnsi" w:hAnsiTheme="minorHAnsi" w:cstheme="minorHAnsi"/>
                <w:szCs w:val="22"/>
              </w:rPr>
              <w:fldChar w:fldCharType="end"/>
            </w:r>
          </w:p>
          <w:p w14:paraId="35A04004"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5FC4A56E"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Criminal History Inquiries</w:t>
            </w:r>
          </w:p>
          <w:p w14:paraId="160B4DD9"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Teletype inquiries for criminal history information for purposes of criminal investigation, licensing, and employment.</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criminal history inquiries</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B62BFD"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6 years after action completed</w:t>
            </w:r>
          </w:p>
          <w:p w14:paraId="49C25E8E"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40B238AA" w14:textId="77777777" w:rsidR="009D4A28" w:rsidRPr="00D85A34" w:rsidRDefault="009D4A28" w:rsidP="009D2767">
            <w:pPr>
              <w:spacing w:before="60" w:after="60"/>
              <w:rPr>
                <w:rFonts w:asciiTheme="minorHAnsi" w:hAnsiTheme="minorHAnsi" w:cstheme="minorHAnsi"/>
                <w:b/>
                <w:bCs/>
                <w:szCs w:val="22"/>
              </w:rPr>
            </w:pPr>
            <w:r w:rsidRPr="00AD50A2">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34ABC0" w14:textId="77777777" w:rsidR="009D4A28" w:rsidRPr="00587B5A" w:rsidRDefault="009D4A28" w:rsidP="009D2767">
            <w:pPr>
              <w:spacing w:before="60"/>
              <w:jc w:val="center"/>
              <w:rPr>
                <w:rFonts w:asciiTheme="minorHAnsi" w:hAnsiTheme="minorHAnsi" w:cstheme="minorHAnsi"/>
                <w:sz w:val="20"/>
              </w:rPr>
            </w:pPr>
            <w:r w:rsidRPr="00587B5A">
              <w:rPr>
                <w:rFonts w:asciiTheme="minorHAnsi" w:hAnsiTheme="minorHAnsi" w:cstheme="minorHAnsi"/>
                <w:sz w:val="20"/>
              </w:rPr>
              <w:t>NON-ARCHIVAL</w:t>
            </w:r>
          </w:p>
          <w:p w14:paraId="4FAD9DFF" w14:textId="77777777" w:rsidR="009D4A28" w:rsidRPr="00587B5A" w:rsidRDefault="009D4A28" w:rsidP="009D2767">
            <w:pPr>
              <w:jc w:val="center"/>
              <w:rPr>
                <w:rFonts w:asciiTheme="minorHAnsi" w:hAnsiTheme="minorHAnsi" w:cstheme="minorHAnsi"/>
                <w:sz w:val="20"/>
              </w:rPr>
            </w:pPr>
            <w:r w:rsidRPr="00587B5A">
              <w:rPr>
                <w:rFonts w:asciiTheme="minorHAnsi" w:hAnsiTheme="minorHAnsi" w:cstheme="minorHAnsi"/>
                <w:sz w:val="20"/>
              </w:rPr>
              <w:t>NON-ESSENTIAL</w:t>
            </w:r>
          </w:p>
          <w:p w14:paraId="529310C9"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OFM</w:t>
            </w:r>
          </w:p>
        </w:tc>
      </w:tr>
      <w:tr w:rsidR="009D4A28" w:rsidRPr="00671993" w14:paraId="529DA3DC"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40A459"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95-12-56347</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"95-12-56347" \f “dan” </w:instrText>
            </w:r>
            <w:r w:rsidRPr="00D85A34">
              <w:rPr>
                <w:rFonts w:asciiTheme="minorHAnsi" w:hAnsiTheme="minorHAnsi" w:cstheme="minorHAnsi"/>
                <w:szCs w:val="22"/>
              </w:rPr>
              <w:fldChar w:fldCharType="end"/>
            </w:r>
          </w:p>
          <w:p w14:paraId="17EDB38A"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50D7A5F"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Discontinued Business Licensee File</w:t>
            </w:r>
          </w:p>
          <w:p w14:paraId="411C3BB2"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Licensees who have discontinued business – Contains assumptions, DAR's, change of location and other activity requested by licensee and approved by Board.</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discontinued business licensee file</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2AE371"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3 years after date of action</w:t>
            </w:r>
          </w:p>
          <w:p w14:paraId="4F6466B4" w14:textId="77777777" w:rsidR="009D4A28" w:rsidRPr="00AD50A2" w:rsidRDefault="009D4A28" w:rsidP="009D2767">
            <w:pPr>
              <w:spacing w:before="60" w:after="60"/>
              <w:rPr>
                <w:rFonts w:asciiTheme="minorHAnsi" w:hAnsiTheme="minorHAnsi" w:cstheme="minorHAnsi"/>
                <w:b/>
                <w:bCs/>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59C4DC95"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4F2E1F"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28A94DFB"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02214D43"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OFM</w:t>
            </w:r>
          </w:p>
        </w:tc>
      </w:tr>
      <w:tr w:rsidR="009D4A28" w:rsidRPr="00F54780" w14:paraId="665A4B3D"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A40253" w14:textId="77777777" w:rsidR="009D4A28" w:rsidRPr="00E634A8" w:rsidRDefault="009D4A28" w:rsidP="009D2767">
            <w:pPr>
              <w:spacing w:before="60" w:after="60"/>
              <w:jc w:val="center"/>
              <w:rPr>
                <w:rFonts w:asciiTheme="minorHAnsi" w:hAnsiTheme="minorHAnsi" w:cstheme="minorHAnsi"/>
                <w:color w:val="auto"/>
                <w:szCs w:val="22"/>
              </w:rPr>
            </w:pPr>
            <w:r w:rsidRPr="00E634A8">
              <w:rPr>
                <w:rFonts w:asciiTheme="minorHAnsi" w:hAnsiTheme="minorHAnsi" w:cstheme="minorHAnsi"/>
                <w:color w:val="auto"/>
                <w:szCs w:val="22"/>
              </w:rPr>
              <w:t>08-12-61936</w:t>
            </w:r>
            <w:r w:rsidRPr="00E634A8">
              <w:rPr>
                <w:rFonts w:asciiTheme="minorHAnsi" w:eastAsia="Times New Roman" w:hAnsiTheme="minorHAnsi"/>
                <w:color w:val="auto"/>
                <w:szCs w:val="22"/>
              </w:rPr>
              <w:fldChar w:fldCharType="begin"/>
            </w:r>
            <w:r w:rsidRPr="00E634A8">
              <w:rPr>
                <w:color w:val="auto"/>
              </w:rPr>
              <w:instrText xml:space="preserve"> XE "08</w:instrText>
            </w:r>
            <w:r w:rsidRPr="00E634A8">
              <w:rPr>
                <w:rFonts w:asciiTheme="minorHAnsi" w:eastAsia="Times New Roman" w:hAnsiTheme="minorHAnsi"/>
                <w:color w:val="auto"/>
                <w:szCs w:val="22"/>
              </w:rPr>
              <w:instrText>-12-61936</w:instrText>
            </w:r>
            <w:r w:rsidRPr="00E634A8">
              <w:rPr>
                <w:color w:val="auto"/>
              </w:rPr>
              <w:instrText xml:space="preserve">" </w:instrText>
            </w:r>
            <w:r w:rsidRPr="00E634A8">
              <w:rPr>
                <w:rFonts w:eastAsia="Calibri" w:cs="Times New Roman"/>
                <w:bCs/>
                <w:color w:val="auto"/>
                <w:szCs w:val="17"/>
              </w:rPr>
              <w:instrText xml:space="preserve">\f “dan” </w:instrText>
            </w:r>
            <w:r w:rsidRPr="00E634A8">
              <w:rPr>
                <w:rFonts w:asciiTheme="minorHAnsi" w:eastAsia="Times New Roman" w:hAnsiTheme="minorHAnsi"/>
                <w:color w:val="auto"/>
                <w:szCs w:val="22"/>
              </w:rPr>
              <w:fldChar w:fldCharType="end"/>
            </w:r>
          </w:p>
          <w:p w14:paraId="22F9D4A4" w14:textId="77777777" w:rsidR="009D4A28" w:rsidRPr="00E634A8" w:rsidRDefault="009D4A28" w:rsidP="009D2767">
            <w:pPr>
              <w:spacing w:before="60" w:after="60"/>
              <w:jc w:val="center"/>
              <w:rPr>
                <w:rFonts w:asciiTheme="minorHAnsi" w:eastAsia="Times New Roman" w:hAnsiTheme="minorHAnsi" w:cstheme="minorHAnsi"/>
                <w:color w:val="auto"/>
                <w:szCs w:val="22"/>
              </w:rPr>
            </w:pPr>
            <w:r w:rsidRPr="00E634A8">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655F4AAD" w14:textId="77777777" w:rsidR="009D4A28" w:rsidRPr="00E634A8" w:rsidRDefault="009D4A28" w:rsidP="009D2767">
            <w:pPr>
              <w:spacing w:before="60" w:after="60"/>
              <w:rPr>
                <w:rFonts w:asciiTheme="minorHAnsi" w:hAnsiTheme="minorHAnsi" w:cstheme="minorHAnsi"/>
                <w:b/>
                <w:bCs/>
                <w:i/>
                <w:iCs/>
                <w:color w:val="auto"/>
                <w:szCs w:val="22"/>
              </w:rPr>
            </w:pPr>
            <w:r w:rsidRPr="00E634A8">
              <w:rPr>
                <w:rFonts w:asciiTheme="minorHAnsi" w:hAnsiTheme="minorHAnsi" w:cstheme="minorHAnsi"/>
                <w:b/>
                <w:bCs/>
                <w:i/>
                <w:iCs/>
                <w:color w:val="auto"/>
                <w:szCs w:val="22"/>
              </w:rPr>
              <w:t>Firearms Qualifications</w:t>
            </w:r>
          </w:p>
          <w:p w14:paraId="13C0CA68" w14:textId="77777777" w:rsidR="009D4A28" w:rsidRPr="00E634A8" w:rsidRDefault="009D4A28" w:rsidP="009D2767">
            <w:pPr>
              <w:spacing w:before="60" w:after="60"/>
              <w:rPr>
                <w:rFonts w:asciiTheme="minorHAnsi" w:hAnsiTheme="minorHAnsi" w:cstheme="minorHAnsi"/>
                <w:b/>
                <w:bCs/>
                <w:i/>
                <w:color w:val="auto"/>
                <w:szCs w:val="22"/>
              </w:rPr>
            </w:pPr>
            <w:r w:rsidRPr="00E634A8">
              <w:rPr>
                <w:rFonts w:asciiTheme="minorHAnsi" w:hAnsiTheme="minorHAnsi" w:cstheme="minorHAnsi"/>
                <w:color w:val="auto"/>
                <w:szCs w:val="22"/>
              </w:rPr>
              <w:t>Officer qualifications log showing if an officer met or did not meet the qualifications criteria. Includes a tracking report showing how standards were or were not met.</w:t>
            </w:r>
            <w:r w:rsidRPr="00E634A8">
              <w:rPr>
                <w:rFonts w:asciiTheme="minorHAnsi" w:hAnsiTheme="minorHAnsi" w:cstheme="minorHAnsi"/>
                <w:bCs/>
                <w:color w:val="auto"/>
                <w:szCs w:val="22"/>
              </w:rPr>
              <w:fldChar w:fldCharType="begin"/>
            </w:r>
            <w:r w:rsidRPr="00E634A8">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firearms qualifications</w:instrText>
            </w:r>
            <w:r w:rsidRPr="00E634A8">
              <w:rPr>
                <w:rFonts w:asciiTheme="minorHAnsi" w:hAnsiTheme="minorHAnsi" w:cstheme="minorHAnsi"/>
                <w:bCs/>
                <w:color w:val="auto"/>
                <w:szCs w:val="22"/>
              </w:rPr>
              <w:instrText xml:space="preserve">" \f “subject” </w:instrText>
            </w:r>
            <w:r w:rsidRPr="00E634A8">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621BF69" w14:textId="77777777" w:rsidR="009D4A28" w:rsidRPr="00E634A8" w:rsidRDefault="009D4A28" w:rsidP="009D2767">
            <w:pPr>
              <w:spacing w:before="60" w:after="60"/>
              <w:rPr>
                <w:rFonts w:asciiTheme="minorHAnsi" w:hAnsiTheme="minorHAnsi" w:cstheme="minorHAnsi"/>
                <w:color w:val="auto"/>
                <w:szCs w:val="22"/>
              </w:rPr>
            </w:pPr>
            <w:r w:rsidRPr="00E634A8">
              <w:rPr>
                <w:rFonts w:asciiTheme="minorHAnsi" w:hAnsiTheme="minorHAnsi" w:cstheme="minorHAnsi"/>
                <w:b/>
                <w:bCs/>
                <w:color w:val="auto"/>
                <w:szCs w:val="22"/>
              </w:rPr>
              <w:t>Retain</w:t>
            </w:r>
            <w:r w:rsidRPr="00E634A8">
              <w:rPr>
                <w:rFonts w:asciiTheme="minorHAnsi" w:hAnsiTheme="minorHAnsi" w:cstheme="minorHAnsi"/>
                <w:color w:val="auto"/>
                <w:szCs w:val="22"/>
              </w:rPr>
              <w:t xml:space="preserve"> for 7 years after end of calendar year</w:t>
            </w:r>
          </w:p>
          <w:p w14:paraId="37B911DC" w14:textId="77777777" w:rsidR="009D4A28" w:rsidRPr="00E634A8" w:rsidRDefault="009D4A28" w:rsidP="009D2767">
            <w:pPr>
              <w:spacing w:before="60" w:after="60"/>
              <w:rPr>
                <w:rFonts w:asciiTheme="minorHAnsi" w:hAnsiTheme="minorHAnsi" w:cstheme="minorHAnsi"/>
                <w:i/>
                <w:iCs/>
                <w:color w:val="auto"/>
                <w:szCs w:val="22"/>
              </w:rPr>
            </w:pPr>
            <w:r w:rsidRPr="00E634A8">
              <w:rPr>
                <w:rFonts w:asciiTheme="minorHAnsi" w:hAnsiTheme="minorHAnsi" w:cstheme="minorHAnsi"/>
                <w:color w:val="auto"/>
                <w:szCs w:val="22"/>
              </w:rPr>
              <w:t xml:space="preserve">   </w:t>
            </w:r>
            <w:r w:rsidRPr="00E634A8">
              <w:rPr>
                <w:rFonts w:asciiTheme="minorHAnsi" w:hAnsiTheme="minorHAnsi" w:cstheme="minorHAnsi"/>
                <w:i/>
                <w:iCs/>
                <w:color w:val="auto"/>
                <w:szCs w:val="22"/>
              </w:rPr>
              <w:t>then</w:t>
            </w:r>
          </w:p>
          <w:p w14:paraId="51EF0248" w14:textId="77777777" w:rsidR="009D4A28" w:rsidRPr="00E634A8" w:rsidRDefault="009D4A28" w:rsidP="009D2767">
            <w:pPr>
              <w:spacing w:before="60" w:after="60"/>
              <w:rPr>
                <w:rFonts w:asciiTheme="minorHAnsi" w:hAnsiTheme="minorHAnsi" w:cstheme="minorHAnsi"/>
                <w:b/>
                <w:bCs/>
                <w:color w:val="auto"/>
                <w:szCs w:val="22"/>
              </w:rPr>
            </w:pPr>
            <w:r w:rsidRPr="00E634A8">
              <w:rPr>
                <w:rFonts w:asciiTheme="minorHAnsi" w:hAnsiTheme="minorHAnsi" w:cstheme="minorHAnsi"/>
                <w:b/>
                <w:bCs/>
                <w:color w:val="auto"/>
                <w:szCs w:val="22"/>
              </w:rPr>
              <w:t>Destroy</w:t>
            </w:r>
            <w:r w:rsidRPr="00E634A8">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376A6F" w14:textId="77777777" w:rsidR="009D4A28" w:rsidRPr="00E634A8" w:rsidRDefault="009D4A28" w:rsidP="009D2767">
            <w:pPr>
              <w:spacing w:before="60"/>
              <w:jc w:val="center"/>
              <w:rPr>
                <w:rFonts w:asciiTheme="minorHAnsi" w:hAnsiTheme="minorHAnsi" w:cstheme="minorHAnsi"/>
                <w:color w:val="auto"/>
                <w:sz w:val="20"/>
              </w:rPr>
            </w:pPr>
            <w:r w:rsidRPr="00E634A8">
              <w:rPr>
                <w:rFonts w:asciiTheme="minorHAnsi" w:hAnsiTheme="minorHAnsi" w:cstheme="minorHAnsi"/>
                <w:color w:val="auto"/>
                <w:sz w:val="20"/>
              </w:rPr>
              <w:t>NON-ARCHIVAL</w:t>
            </w:r>
          </w:p>
          <w:p w14:paraId="3DFAFBD7" w14:textId="77777777" w:rsidR="009D4A28" w:rsidRPr="00E634A8" w:rsidRDefault="009D4A28" w:rsidP="009D2767">
            <w:pPr>
              <w:jc w:val="center"/>
              <w:rPr>
                <w:rFonts w:asciiTheme="minorHAnsi" w:hAnsiTheme="minorHAnsi" w:cstheme="minorHAnsi"/>
                <w:color w:val="auto"/>
                <w:sz w:val="20"/>
              </w:rPr>
            </w:pPr>
            <w:r w:rsidRPr="00E634A8">
              <w:rPr>
                <w:rFonts w:asciiTheme="minorHAnsi" w:hAnsiTheme="minorHAnsi" w:cstheme="minorHAnsi"/>
                <w:color w:val="auto"/>
                <w:sz w:val="20"/>
              </w:rPr>
              <w:t>NON-ESSENTIAL</w:t>
            </w:r>
          </w:p>
          <w:p w14:paraId="609C46F0" w14:textId="77777777" w:rsidR="009D4A28" w:rsidRPr="00E634A8" w:rsidRDefault="009D4A28" w:rsidP="009D2767">
            <w:pPr>
              <w:jc w:val="center"/>
              <w:rPr>
                <w:rFonts w:asciiTheme="minorHAnsi" w:eastAsia="Calibri" w:hAnsiTheme="minorHAnsi" w:cstheme="minorHAnsi"/>
                <w:color w:val="auto"/>
                <w:sz w:val="20"/>
                <w:szCs w:val="20"/>
              </w:rPr>
            </w:pPr>
            <w:r w:rsidRPr="00E634A8">
              <w:rPr>
                <w:rFonts w:asciiTheme="minorHAnsi" w:hAnsiTheme="minorHAnsi" w:cstheme="minorHAnsi"/>
                <w:color w:val="auto"/>
                <w:sz w:val="20"/>
              </w:rPr>
              <w:t>OFM</w:t>
            </w:r>
          </w:p>
        </w:tc>
      </w:tr>
      <w:tr w:rsidR="009D4A28" w:rsidRPr="00587B5A" w14:paraId="55C84E70"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054C23"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lastRenderedPageBreak/>
              <w:t>00-12-59971</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"00-12-59971" \f “dan” </w:instrText>
            </w:r>
            <w:r w:rsidRPr="00D85A34">
              <w:rPr>
                <w:rFonts w:asciiTheme="minorHAnsi" w:hAnsiTheme="minorHAnsi" w:cstheme="minorHAnsi"/>
                <w:szCs w:val="22"/>
              </w:rPr>
              <w:fldChar w:fldCharType="end"/>
            </w:r>
          </w:p>
          <w:p w14:paraId="3346A08D"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3789FFCA"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Investigations</w:t>
            </w:r>
          </w:p>
          <w:p w14:paraId="4426B58F"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Records of investigations conducted by LCB for contraband cigarette sales and smuggling.</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investigations</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100C3D"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7 years after case closed</w:t>
            </w:r>
          </w:p>
          <w:p w14:paraId="2EB2391B"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i/>
                <w:iCs/>
                <w:szCs w:val="22"/>
              </w:rPr>
              <w:t xml:space="preserve">   then</w:t>
            </w:r>
          </w:p>
          <w:p w14:paraId="06459C73" w14:textId="77777777" w:rsidR="009D4A28" w:rsidRPr="00D85A34" w:rsidRDefault="009D4A28" w:rsidP="009D2767">
            <w:pPr>
              <w:spacing w:before="60" w:after="60"/>
              <w:rPr>
                <w:rFonts w:asciiTheme="minorHAnsi" w:hAnsiTheme="minorHAnsi" w:cstheme="minorHAnsi"/>
                <w:b/>
                <w:bCs/>
                <w:szCs w:val="22"/>
              </w:rPr>
            </w:pPr>
            <w:r>
              <w:rPr>
                <w:rFonts w:asciiTheme="minorHAnsi" w:hAnsiTheme="minorHAnsi" w:cstheme="minorHAnsi"/>
                <w:b/>
                <w:bCs/>
                <w:szCs w:val="22"/>
              </w:rPr>
              <w:t>Transfer</w:t>
            </w:r>
            <w:r w:rsidRPr="00D85A34">
              <w:rPr>
                <w:rFonts w:asciiTheme="minorHAnsi" w:hAnsiTheme="minorHAnsi" w:cstheme="minorHAnsi"/>
                <w:b/>
                <w:bCs/>
                <w:szCs w:val="22"/>
              </w:rPr>
              <w:t xml:space="preserve"> </w:t>
            </w:r>
            <w:r w:rsidRPr="00F26192">
              <w:rPr>
                <w:rFonts w:asciiTheme="minorHAnsi" w:hAnsiTheme="minorHAnsi" w:cstheme="minorHAnsi"/>
                <w:szCs w:val="22"/>
              </w:rPr>
              <w:t>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8FA0E0" w14:textId="77777777" w:rsidR="009D4A28" w:rsidRPr="00F26192" w:rsidRDefault="009D4A28" w:rsidP="009D2767">
            <w:pPr>
              <w:spacing w:before="60"/>
              <w:jc w:val="center"/>
              <w:rPr>
                <w:rFonts w:asciiTheme="minorHAnsi" w:hAnsiTheme="minorHAnsi" w:cstheme="minorHAnsi"/>
                <w:b/>
                <w:bCs/>
                <w:color w:val="auto"/>
                <w:szCs w:val="22"/>
              </w:rPr>
            </w:pPr>
            <w:r w:rsidRPr="00F26192">
              <w:rPr>
                <w:rFonts w:asciiTheme="minorHAnsi" w:hAnsiTheme="minorHAnsi" w:cstheme="minorHAnsi"/>
                <w:b/>
                <w:bCs/>
                <w:color w:val="auto"/>
                <w:szCs w:val="22"/>
              </w:rPr>
              <w:t>ARCHIVAL</w:t>
            </w:r>
          </w:p>
          <w:p w14:paraId="1C1B7497" w14:textId="77777777" w:rsidR="009D4A28" w:rsidRPr="00F26192" w:rsidRDefault="009D4A28" w:rsidP="009D2767">
            <w:pPr>
              <w:jc w:val="center"/>
              <w:rPr>
                <w:rFonts w:asciiTheme="minorHAnsi" w:hAnsiTheme="minorHAnsi" w:cstheme="minorHAnsi"/>
                <w:b/>
                <w:bCs/>
                <w:sz w:val="18"/>
                <w:szCs w:val="18"/>
              </w:rPr>
            </w:pPr>
            <w:r w:rsidRPr="00F26192">
              <w:rPr>
                <w:rFonts w:asciiTheme="minorHAnsi" w:hAnsiTheme="minorHAnsi" w:cstheme="minorHAnsi"/>
                <w:b/>
                <w:bCs/>
                <w:sz w:val="18"/>
                <w:szCs w:val="18"/>
              </w:rPr>
              <w:t>(Appraisal Required)</w:t>
            </w:r>
            <w:r w:rsidRPr="00171A33">
              <w:rPr>
                <w:rFonts w:asciiTheme="minorHAnsi" w:hAnsiTheme="minorHAnsi" w:cstheme="minorHAnsi"/>
                <w:sz w:val="18"/>
                <w:szCs w:val="18"/>
              </w:rPr>
              <w:fldChar w:fldCharType="begin"/>
            </w:r>
            <w:r w:rsidRPr="00171A33">
              <w:rPr>
                <w:rFonts w:asciiTheme="minorHAnsi" w:hAnsiTheme="minorHAnsi" w:cstheme="minorHAnsi"/>
                <w:sz w:val="18"/>
                <w:szCs w:val="18"/>
              </w:rPr>
              <w:instrText xml:space="preserve"> XE "ENFORCEMENT AND EDUCATION:Investigations" \f “archival” </w:instrText>
            </w:r>
            <w:r w:rsidRPr="00171A33">
              <w:rPr>
                <w:rFonts w:asciiTheme="minorHAnsi" w:hAnsiTheme="minorHAnsi" w:cstheme="minorHAnsi"/>
                <w:sz w:val="18"/>
                <w:szCs w:val="18"/>
              </w:rPr>
              <w:fldChar w:fldCharType="end"/>
            </w:r>
          </w:p>
          <w:p w14:paraId="645475B5"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NON-ESSENTIAL</w:t>
            </w:r>
          </w:p>
          <w:p w14:paraId="17348B14"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OPR</w:t>
            </w:r>
          </w:p>
        </w:tc>
      </w:tr>
      <w:tr w:rsidR="009D4A28" w:rsidRPr="00C60D71" w14:paraId="3C0B5455"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76062B" w14:textId="77777777" w:rsidR="009D4A28" w:rsidRPr="00284070" w:rsidRDefault="009D4A28" w:rsidP="009D2767">
            <w:pPr>
              <w:spacing w:before="60" w:after="60"/>
              <w:jc w:val="center"/>
              <w:rPr>
                <w:rFonts w:asciiTheme="minorHAnsi" w:hAnsiTheme="minorHAnsi" w:cstheme="minorHAnsi"/>
                <w:szCs w:val="22"/>
              </w:rPr>
            </w:pPr>
            <w:r w:rsidRPr="00284070">
              <w:rPr>
                <w:rFonts w:asciiTheme="minorHAnsi" w:hAnsiTheme="minorHAnsi" w:cstheme="minorHAnsi"/>
                <w:szCs w:val="22"/>
              </w:rPr>
              <w:t>97-07-57823</w:t>
            </w:r>
            <w:r w:rsidRPr="00284070">
              <w:rPr>
                <w:rFonts w:asciiTheme="minorHAnsi" w:hAnsiTheme="minorHAnsi" w:cstheme="minorHAnsi"/>
                <w:szCs w:val="22"/>
              </w:rPr>
              <w:fldChar w:fldCharType="begin"/>
            </w:r>
            <w:r w:rsidRPr="00284070">
              <w:rPr>
                <w:rFonts w:asciiTheme="minorHAnsi" w:hAnsiTheme="minorHAnsi" w:cstheme="minorHAnsi"/>
                <w:szCs w:val="22"/>
              </w:rPr>
              <w:instrText xml:space="preserve"> XE "97-07-57823" \f “dan” </w:instrText>
            </w:r>
            <w:r w:rsidRPr="00284070">
              <w:rPr>
                <w:rFonts w:asciiTheme="minorHAnsi" w:hAnsiTheme="minorHAnsi" w:cstheme="minorHAnsi"/>
                <w:szCs w:val="22"/>
              </w:rPr>
              <w:fldChar w:fldCharType="end"/>
            </w:r>
          </w:p>
          <w:p w14:paraId="4AD74D2D" w14:textId="77777777" w:rsidR="009D4A28" w:rsidRPr="00284070" w:rsidRDefault="009D4A28" w:rsidP="009D2767">
            <w:pPr>
              <w:spacing w:before="60" w:after="60"/>
              <w:jc w:val="center"/>
              <w:rPr>
                <w:rFonts w:asciiTheme="minorHAnsi" w:hAnsiTheme="minorHAnsi" w:cstheme="minorHAnsi"/>
                <w:szCs w:val="22"/>
              </w:rPr>
            </w:pPr>
            <w:r w:rsidRPr="00284070">
              <w:rPr>
                <w:rFonts w:asciiTheme="minorHAnsi" w:hAnsiTheme="minorHAnsi" w:cstheme="minorHAnsi"/>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40B8A1F9" w14:textId="77777777" w:rsidR="009D4A28" w:rsidRPr="00284070" w:rsidRDefault="009D4A28" w:rsidP="009D2767">
            <w:pPr>
              <w:spacing w:before="60" w:after="60"/>
              <w:rPr>
                <w:rFonts w:asciiTheme="minorHAnsi" w:hAnsiTheme="minorHAnsi" w:cstheme="minorHAnsi"/>
                <w:b/>
                <w:bCs/>
                <w:i/>
                <w:iCs/>
                <w:szCs w:val="22"/>
              </w:rPr>
            </w:pPr>
            <w:r w:rsidRPr="00284070">
              <w:rPr>
                <w:rFonts w:asciiTheme="minorHAnsi" w:hAnsiTheme="minorHAnsi" w:cstheme="minorHAnsi"/>
                <w:b/>
                <w:bCs/>
                <w:i/>
                <w:iCs/>
                <w:szCs w:val="22"/>
              </w:rPr>
              <w:t>Mandatory Server Training Administrative Violation Notices</w:t>
            </w:r>
          </w:p>
          <w:p w14:paraId="062A9E9C"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Record of violations against servers including notices of Board actions, final orders, and other supporting documents.</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mandatory server training administration violation notices</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136F49" w14:textId="77777777" w:rsidR="009D4A28" w:rsidRPr="00EB48F0" w:rsidRDefault="009D4A28" w:rsidP="009D2767">
            <w:pPr>
              <w:spacing w:before="60" w:after="60"/>
              <w:rPr>
                <w:rFonts w:asciiTheme="minorHAnsi" w:hAnsiTheme="minorHAnsi" w:cstheme="minorHAnsi"/>
                <w:szCs w:val="22"/>
              </w:rPr>
            </w:pPr>
            <w:r w:rsidRPr="00284070">
              <w:rPr>
                <w:rFonts w:asciiTheme="minorHAnsi" w:hAnsiTheme="minorHAnsi" w:cstheme="minorHAnsi"/>
                <w:b/>
                <w:bCs/>
                <w:szCs w:val="22"/>
              </w:rPr>
              <w:t xml:space="preserve">Retain </w:t>
            </w:r>
            <w:r w:rsidRPr="00EB48F0">
              <w:rPr>
                <w:rFonts w:asciiTheme="minorHAnsi" w:hAnsiTheme="minorHAnsi" w:cstheme="minorHAnsi"/>
                <w:szCs w:val="22"/>
              </w:rPr>
              <w:t>for 6 years after date of receipt</w:t>
            </w:r>
          </w:p>
          <w:p w14:paraId="00A1083C"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szCs w:val="22"/>
              </w:rPr>
              <w:t xml:space="preserve">   </w:t>
            </w:r>
            <w:r w:rsidRPr="00EB48F0">
              <w:rPr>
                <w:rFonts w:asciiTheme="minorHAnsi" w:hAnsiTheme="minorHAnsi" w:cstheme="minorHAnsi"/>
                <w:i/>
                <w:iCs/>
                <w:szCs w:val="22"/>
              </w:rPr>
              <w:t>then</w:t>
            </w:r>
          </w:p>
          <w:p w14:paraId="3CC58890" w14:textId="77777777" w:rsidR="009D4A28" w:rsidRPr="00284070" w:rsidRDefault="009D4A28" w:rsidP="009D2767">
            <w:pPr>
              <w:spacing w:before="60" w:after="60"/>
              <w:rPr>
                <w:rFonts w:asciiTheme="minorHAnsi" w:hAnsiTheme="minorHAnsi" w:cstheme="minorHAnsi"/>
                <w:b/>
                <w:bCs/>
                <w:szCs w:val="22"/>
              </w:rPr>
            </w:pPr>
            <w:r w:rsidRPr="00284070">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14E0F2" w14:textId="77777777" w:rsidR="009D4A28" w:rsidRPr="00284070" w:rsidRDefault="009D4A28" w:rsidP="009D2767">
            <w:pPr>
              <w:spacing w:before="60"/>
              <w:jc w:val="center"/>
              <w:rPr>
                <w:rFonts w:asciiTheme="minorHAnsi" w:hAnsiTheme="minorHAnsi" w:cstheme="minorHAnsi"/>
                <w:sz w:val="20"/>
              </w:rPr>
            </w:pPr>
            <w:r w:rsidRPr="00284070">
              <w:rPr>
                <w:rFonts w:asciiTheme="minorHAnsi" w:hAnsiTheme="minorHAnsi" w:cstheme="minorHAnsi"/>
                <w:sz w:val="20"/>
              </w:rPr>
              <w:t>NON-ARCHIVAL</w:t>
            </w:r>
          </w:p>
          <w:p w14:paraId="190660AF" w14:textId="77777777" w:rsidR="009D4A28" w:rsidRPr="00284070" w:rsidRDefault="009D4A28" w:rsidP="009D2767">
            <w:pPr>
              <w:jc w:val="center"/>
              <w:rPr>
                <w:rFonts w:asciiTheme="minorHAnsi" w:hAnsiTheme="minorHAnsi" w:cstheme="minorHAnsi"/>
                <w:sz w:val="20"/>
              </w:rPr>
            </w:pPr>
            <w:r w:rsidRPr="00284070">
              <w:rPr>
                <w:rFonts w:asciiTheme="minorHAnsi" w:hAnsiTheme="minorHAnsi" w:cstheme="minorHAnsi"/>
                <w:sz w:val="20"/>
              </w:rPr>
              <w:t>NON-ESSENTIAL</w:t>
            </w:r>
          </w:p>
          <w:p w14:paraId="24B7D8F7" w14:textId="77777777" w:rsidR="009D4A28" w:rsidRPr="00284070" w:rsidRDefault="009D4A28" w:rsidP="009D2767">
            <w:pPr>
              <w:jc w:val="center"/>
              <w:rPr>
                <w:rFonts w:asciiTheme="minorHAnsi" w:hAnsiTheme="minorHAnsi" w:cstheme="minorHAnsi"/>
                <w:sz w:val="20"/>
              </w:rPr>
            </w:pPr>
            <w:r w:rsidRPr="00284070">
              <w:rPr>
                <w:rFonts w:asciiTheme="minorHAnsi" w:hAnsiTheme="minorHAnsi" w:cstheme="minorHAnsi"/>
                <w:sz w:val="20"/>
              </w:rPr>
              <w:t>OPR</w:t>
            </w:r>
          </w:p>
        </w:tc>
      </w:tr>
      <w:tr w:rsidR="009D4A28" w:rsidRPr="00671993" w14:paraId="377CD067"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AF25D9"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95-12-56345</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"95-12-56345" \f “dan” </w:instrText>
            </w:r>
            <w:r w:rsidRPr="00D85A34">
              <w:rPr>
                <w:rFonts w:asciiTheme="minorHAnsi" w:hAnsiTheme="minorHAnsi" w:cstheme="minorHAnsi"/>
                <w:szCs w:val="22"/>
              </w:rPr>
              <w:fldChar w:fldCharType="end"/>
            </w:r>
          </w:p>
          <w:p w14:paraId="6F4BB345"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6295C2C"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Monthly DWI/WSP Data Sheets</w:t>
            </w:r>
            <w:r>
              <w:rPr>
                <w:rFonts w:asciiTheme="minorHAnsi" w:hAnsiTheme="minorHAnsi" w:cstheme="minorHAnsi"/>
                <w:b/>
                <w:bCs/>
                <w:i/>
                <w:iCs/>
                <w:szCs w:val="22"/>
              </w:rPr>
              <w:t xml:space="preserve"> </w:t>
            </w:r>
            <w:r w:rsidRPr="001C4913">
              <w:rPr>
                <w:rFonts w:asciiTheme="minorHAnsi" w:hAnsiTheme="minorHAnsi" w:cstheme="minorHAnsi"/>
                <w:b/>
                <w:bCs/>
                <w:i/>
                <w:iCs/>
                <w:szCs w:val="22"/>
              </w:rPr>
              <w:t>(Copy)</w:t>
            </w:r>
          </w:p>
          <w:p w14:paraId="3BC1D26F"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Record of tobacco violations issued to licensees.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monthly DWI/WSP Data Sheets</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B2CCFC"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2 years after end of fiscal year</w:t>
            </w:r>
          </w:p>
          <w:p w14:paraId="076E9F2A"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39DCC9E7"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3A6CDF"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6A6F8B90"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544A0A5F"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OFM</w:t>
            </w:r>
          </w:p>
        </w:tc>
      </w:tr>
      <w:tr w:rsidR="009D4A28" w:rsidRPr="001327CD" w14:paraId="749AF0B8"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53DCDA"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08-12-61930</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"08-12-61930" \f “dan” </w:instrText>
            </w:r>
            <w:r w:rsidRPr="00D85A34">
              <w:rPr>
                <w:rFonts w:asciiTheme="minorHAnsi" w:hAnsiTheme="minorHAnsi" w:cstheme="minorHAnsi"/>
                <w:szCs w:val="22"/>
              </w:rPr>
              <w:fldChar w:fldCharType="end"/>
            </w:r>
          </w:p>
          <w:p w14:paraId="0E4C8472" w14:textId="77777777" w:rsidR="009D4A28" w:rsidRPr="00D85A34" w:rsidRDefault="009D4A28" w:rsidP="009D2767">
            <w:pPr>
              <w:spacing w:before="60" w:after="60"/>
              <w:jc w:val="center"/>
              <w:rPr>
                <w:rFonts w:asciiTheme="minorHAnsi" w:hAnsiTheme="minorHAnsi" w:cstheme="minorHAnsi"/>
                <w:szCs w:val="22"/>
              </w:rPr>
            </w:pPr>
            <w:r w:rsidRPr="00D85A34">
              <w:rPr>
                <w:rFonts w:asciiTheme="minorHAnsi"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881B673" w14:textId="77777777" w:rsidR="009D4A28" w:rsidRPr="00D85A34" w:rsidRDefault="009D4A28" w:rsidP="009D2767">
            <w:pPr>
              <w:spacing w:before="60" w:after="60"/>
              <w:rPr>
                <w:rFonts w:asciiTheme="minorHAnsi" w:hAnsiTheme="minorHAnsi" w:cstheme="minorHAnsi"/>
                <w:b/>
                <w:bCs/>
                <w:i/>
                <w:iCs/>
                <w:szCs w:val="22"/>
              </w:rPr>
            </w:pPr>
            <w:r w:rsidRPr="00D85A34">
              <w:rPr>
                <w:rFonts w:asciiTheme="minorHAnsi" w:hAnsiTheme="minorHAnsi" w:cstheme="minorHAnsi"/>
                <w:b/>
                <w:bCs/>
                <w:i/>
                <w:iCs/>
                <w:szCs w:val="22"/>
              </w:rPr>
              <w:t>Officer Information Files</w:t>
            </w:r>
          </w:p>
          <w:p w14:paraId="134113A0"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Records of case reports and notes which are not included in a felony case file. May include detailed surveillance observation reports.</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officer information files</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9A9D4B" w14:textId="77777777" w:rsidR="009D4A28" w:rsidRPr="00AD50A2" w:rsidRDefault="009D4A28" w:rsidP="009D2767">
            <w:pPr>
              <w:spacing w:before="60" w:after="60"/>
              <w:rPr>
                <w:rFonts w:asciiTheme="minorHAnsi" w:hAnsiTheme="minorHAnsi" w:cstheme="minorHAnsi"/>
                <w:szCs w:val="22"/>
              </w:rPr>
            </w:pPr>
            <w:r w:rsidRPr="00D85A34">
              <w:rPr>
                <w:rFonts w:asciiTheme="minorHAnsi" w:hAnsiTheme="minorHAnsi" w:cstheme="minorHAnsi"/>
                <w:b/>
                <w:bCs/>
                <w:szCs w:val="22"/>
              </w:rPr>
              <w:t xml:space="preserve">Retain </w:t>
            </w:r>
            <w:r w:rsidRPr="00AD50A2">
              <w:rPr>
                <w:rFonts w:asciiTheme="minorHAnsi" w:hAnsiTheme="minorHAnsi" w:cstheme="minorHAnsi"/>
                <w:szCs w:val="22"/>
              </w:rPr>
              <w:t>for 6 years after end of calendar year</w:t>
            </w:r>
          </w:p>
          <w:p w14:paraId="40911A9E"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19B6E71C" w14:textId="77777777" w:rsidR="009D4A28" w:rsidRPr="00D85A34" w:rsidRDefault="009D4A28" w:rsidP="009D2767">
            <w:pPr>
              <w:spacing w:before="60" w:after="60"/>
              <w:rPr>
                <w:rFonts w:asciiTheme="minorHAnsi" w:hAnsiTheme="minorHAnsi" w:cstheme="minorHAnsi"/>
                <w:b/>
                <w:bCs/>
                <w:szCs w:val="22"/>
              </w:rPr>
            </w:pPr>
            <w:r w:rsidRPr="00D85A34">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CCCA22" w14:textId="77777777" w:rsidR="009D4A28" w:rsidRPr="00D85A34" w:rsidRDefault="009D4A28" w:rsidP="009D2767">
            <w:pPr>
              <w:spacing w:before="60"/>
              <w:jc w:val="center"/>
              <w:rPr>
                <w:rFonts w:asciiTheme="minorHAnsi" w:hAnsiTheme="minorHAnsi" w:cstheme="minorHAnsi"/>
                <w:sz w:val="20"/>
              </w:rPr>
            </w:pPr>
            <w:r w:rsidRPr="00D85A34">
              <w:rPr>
                <w:rFonts w:asciiTheme="minorHAnsi" w:hAnsiTheme="minorHAnsi" w:cstheme="minorHAnsi"/>
                <w:sz w:val="20"/>
              </w:rPr>
              <w:t>NON-ARCHIVAL</w:t>
            </w:r>
            <w:r>
              <w:rPr>
                <w:rFonts w:asciiTheme="minorHAnsi" w:hAnsiTheme="minorHAnsi" w:cstheme="minorHAnsi"/>
                <w:sz w:val="20"/>
              </w:rPr>
              <w:t xml:space="preserve"> </w:t>
            </w:r>
            <w:r w:rsidRPr="00D85A34">
              <w:rPr>
                <w:rFonts w:asciiTheme="minorHAnsi" w:hAnsiTheme="minorHAnsi" w:cstheme="minorHAnsi"/>
                <w:sz w:val="20"/>
              </w:rPr>
              <w:t>NON-ESSENTIAL</w:t>
            </w:r>
          </w:p>
          <w:p w14:paraId="03732D3B" w14:textId="77777777" w:rsidR="009D4A28" w:rsidRPr="00D85A34" w:rsidRDefault="009D4A28" w:rsidP="009D2767">
            <w:pPr>
              <w:jc w:val="center"/>
              <w:rPr>
                <w:rFonts w:asciiTheme="minorHAnsi" w:hAnsiTheme="minorHAnsi" w:cstheme="minorHAnsi"/>
                <w:sz w:val="20"/>
              </w:rPr>
            </w:pPr>
            <w:r w:rsidRPr="00D85A34">
              <w:rPr>
                <w:rFonts w:asciiTheme="minorHAnsi" w:hAnsiTheme="minorHAnsi" w:cstheme="minorHAnsi"/>
                <w:sz w:val="20"/>
              </w:rPr>
              <w:t>OPR</w:t>
            </w:r>
          </w:p>
        </w:tc>
      </w:tr>
      <w:tr w:rsidR="009D4A28" w:rsidRPr="002540C7" w14:paraId="6B047A7F"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11BD33" w14:textId="77777777" w:rsidR="009D4A28" w:rsidRPr="002540C7"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00-12-59969</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"00-12-59969" \f “dan” </w:instrText>
            </w:r>
            <w:r w:rsidRPr="00D85A34">
              <w:rPr>
                <w:rFonts w:asciiTheme="minorHAnsi" w:hAnsiTheme="minorHAnsi" w:cstheme="minorHAnsi"/>
                <w:szCs w:val="22"/>
              </w:rPr>
              <w:fldChar w:fldCharType="end"/>
            </w:r>
          </w:p>
          <w:p w14:paraId="7E943F31" w14:textId="77777777" w:rsidR="009D4A28" w:rsidRPr="00D85A34"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84929C6" w14:textId="77777777" w:rsidR="009D4A28" w:rsidRPr="002540C7" w:rsidRDefault="009D4A28" w:rsidP="009D2767">
            <w:pPr>
              <w:spacing w:before="60" w:after="60"/>
              <w:rPr>
                <w:rFonts w:asciiTheme="minorHAnsi" w:hAnsiTheme="minorHAnsi" w:cstheme="minorHAnsi"/>
                <w:b/>
                <w:bCs/>
                <w:i/>
                <w:iCs/>
                <w:szCs w:val="22"/>
              </w:rPr>
            </w:pPr>
            <w:r w:rsidRPr="002540C7">
              <w:rPr>
                <w:rFonts w:asciiTheme="minorHAnsi" w:hAnsiTheme="minorHAnsi" w:cstheme="minorHAnsi"/>
                <w:b/>
                <w:bCs/>
                <w:i/>
                <w:iCs/>
                <w:szCs w:val="22"/>
              </w:rPr>
              <w:t>Pre-Notification of Unstamped Cigarette Shipment (LIQ 662) (Copy)</w:t>
            </w:r>
          </w:p>
          <w:p w14:paraId="49D444DB"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Used to notify the LCB of shipments of untaxe</w:t>
            </w:r>
            <w:r>
              <w:rPr>
                <w:rFonts w:asciiTheme="minorHAnsi" w:hAnsiTheme="minorHAnsi" w:cstheme="minorHAnsi"/>
                <w:szCs w:val="22"/>
              </w:rPr>
              <w:t>d</w:t>
            </w:r>
            <w:r w:rsidRPr="00BD1882">
              <w:rPr>
                <w:rFonts w:asciiTheme="minorHAnsi" w:hAnsiTheme="minorHAnsi" w:cstheme="minorHAnsi"/>
                <w:szCs w:val="22"/>
              </w:rPr>
              <w:t>, unstamped cigarettes coming into or leaving the state.</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pre-notification of unstamped cigarette shipment</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625AAD"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6 years after end of fiscal year</w:t>
            </w:r>
          </w:p>
          <w:p w14:paraId="2B3D85E0"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7245B2EC"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EDEBB0" w14:textId="77777777" w:rsidR="009D4A28" w:rsidRPr="002540C7" w:rsidRDefault="009D4A28" w:rsidP="009D2767">
            <w:pPr>
              <w:spacing w:before="60"/>
              <w:jc w:val="center"/>
              <w:rPr>
                <w:rFonts w:asciiTheme="minorHAnsi" w:hAnsiTheme="minorHAnsi" w:cstheme="minorHAnsi"/>
                <w:sz w:val="20"/>
              </w:rPr>
            </w:pPr>
            <w:r w:rsidRPr="002540C7">
              <w:rPr>
                <w:rFonts w:asciiTheme="minorHAnsi" w:hAnsiTheme="minorHAnsi" w:cstheme="minorHAnsi"/>
                <w:sz w:val="20"/>
              </w:rPr>
              <w:t>NON-ARCHIVAL</w:t>
            </w:r>
          </w:p>
          <w:p w14:paraId="2077A4C4" w14:textId="77777777" w:rsidR="009D4A28" w:rsidRPr="002540C7" w:rsidRDefault="009D4A28" w:rsidP="009D2767">
            <w:pPr>
              <w:jc w:val="center"/>
              <w:rPr>
                <w:rFonts w:asciiTheme="minorHAnsi" w:hAnsiTheme="minorHAnsi" w:cstheme="minorHAnsi"/>
                <w:sz w:val="20"/>
              </w:rPr>
            </w:pPr>
            <w:r w:rsidRPr="002540C7">
              <w:rPr>
                <w:rFonts w:asciiTheme="minorHAnsi" w:hAnsiTheme="minorHAnsi" w:cstheme="minorHAnsi"/>
                <w:sz w:val="20"/>
              </w:rPr>
              <w:t>NON-ESSENTIAL</w:t>
            </w:r>
          </w:p>
          <w:p w14:paraId="28F8C759" w14:textId="77777777" w:rsidR="009D4A28" w:rsidRPr="00D85A34" w:rsidRDefault="009D4A28" w:rsidP="009D2767">
            <w:pPr>
              <w:jc w:val="center"/>
              <w:rPr>
                <w:rFonts w:asciiTheme="minorHAnsi" w:hAnsiTheme="minorHAnsi" w:cstheme="minorHAnsi"/>
                <w:sz w:val="20"/>
              </w:rPr>
            </w:pPr>
            <w:r w:rsidRPr="002540C7">
              <w:rPr>
                <w:rFonts w:asciiTheme="minorHAnsi" w:hAnsiTheme="minorHAnsi" w:cstheme="minorHAnsi"/>
                <w:sz w:val="20"/>
              </w:rPr>
              <w:t>OFM</w:t>
            </w:r>
          </w:p>
        </w:tc>
      </w:tr>
      <w:tr w:rsidR="009D4A28" w:rsidRPr="002540C7" w14:paraId="113BD555"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DC39D2" w14:textId="77777777" w:rsidR="009D4A28" w:rsidRPr="002540C7"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lastRenderedPageBreak/>
              <w:t>00-12-59970</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"00-12-59970" \f “dan” </w:instrText>
            </w:r>
            <w:r w:rsidRPr="00D85A34">
              <w:rPr>
                <w:rFonts w:asciiTheme="minorHAnsi" w:hAnsiTheme="minorHAnsi" w:cstheme="minorHAnsi"/>
                <w:szCs w:val="22"/>
              </w:rPr>
              <w:fldChar w:fldCharType="end"/>
            </w:r>
          </w:p>
          <w:p w14:paraId="0CA3057C" w14:textId="77777777" w:rsidR="009D4A28" w:rsidRPr="00D85A34" w:rsidRDefault="009D4A28" w:rsidP="009D2767">
            <w:pPr>
              <w:spacing w:before="60" w:after="60"/>
              <w:jc w:val="center"/>
              <w:rPr>
                <w:rFonts w:asciiTheme="minorHAnsi" w:hAnsiTheme="minorHAnsi" w:cstheme="minorHAnsi"/>
                <w:szCs w:val="22"/>
              </w:rPr>
            </w:pPr>
            <w:r w:rsidRPr="002540C7">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65161181" w14:textId="77777777" w:rsidR="009D4A28" w:rsidRPr="00D85A34" w:rsidRDefault="009D4A28" w:rsidP="009D2767">
            <w:pPr>
              <w:spacing w:before="60" w:after="60"/>
              <w:rPr>
                <w:rFonts w:asciiTheme="minorHAnsi" w:hAnsiTheme="minorHAnsi" w:cstheme="minorHAnsi"/>
                <w:b/>
                <w:bCs/>
                <w:i/>
                <w:iCs/>
                <w:szCs w:val="22"/>
              </w:rPr>
            </w:pPr>
            <w:r w:rsidRPr="002540C7">
              <w:rPr>
                <w:rFonts w:asciiTheme="minorHAnsi" w:hAnsiTheme="minorHAnsi" w:cstheme="minorHAnsi"/>
                <w:b/>
                <w:bCs/>
                <w:i/>
                <w:iCs/>
                <w:szCs w:val="22"/>
              </w:rPr>
              <w:t>Schedule C'S (Copy) (Form REV 82 2103-1)</w:t>
            </w:r>
          </w:p>
          <w:p w14:paraId="1AAA6931"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Reports filed by out-of-state cigarette wholesalers of incoming cigarette shipments. Also, reports filed by in-state wholesalers for exempt Native Americans of interstate sales.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schedule c’s</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9242C9"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5 years after end of fiscal year</w:t>
            </w:r>
          </w:p>
          <w:p w14:paraId="0418E586" w14:textId="77777777" w:rsidR="009D4A28" w:rsidRPr="00BD1882" w:rsidRDefault="009D4A28" w:rsidP="009D2767">
            <w:pPr>
              <w:spacing w:before="60" w:after="60"/>
              <w:rPr>
                <w:rFonts w:asciiTheme="minorHAnsi" w:hAnsiTheme="minorHAnsi" w:cstheme="minorHAnsi"/>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4A2A0A9D"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E60712" w14:textId="77777777" w:rsidR="009D4A28" w:rsidRPr="002540C7" w:rsidRDefault="009D4A28" w:rsidP="009D2767">
            <w:pPr>
              <w:spacing w:before="60"/>
              <w:jc w:val="center"/>
              <w:rPr>
                <w:rFonts w:asciiTheme="minorHAnsi" w:hAnsiTheme="minorHAnsi" w:cstheme="minorHAnsi"/>
                <w:sz w:val="20"/>
              </w:rPr>
            </w:pPr>
            <w:r w:rsidRPr="002540C7">
              <w:rPr>
                <w:rFonts w:asciiTheme="minorHAnsi" w:hAnsiTheme="minorHAnsi" w:cstheme="minorHAnsi"/>
                <w:sz w:val="20"/>
              </w:rPr>
              <w:t>NON-ARCHIVAL</w:t>
            </w:r>
          </w:p>
          <w:p w14:paraId="18AA15CF" w14:textId="77777777" w:rsidR="009D4A28" w:rsidRPr="002540C7" w:rsidRDefault="009D4A28" w:rsidP="009D2767">
            <w:pPr>
              <w:jc w:val="center"/>
              <w:rPr>
                <w:rFonts w:asciiTheme="minorHAnsi" w:hAnsiTheme="minorHAnsi" w:cstheme="minorHAnsi"/>
                <w:sz w:val="20"/>
              </w:rPr>
            </w:pPr>
            <w:r w:rsidRPr="002540C7">
              <w:rPr>
                <w:rFonts w:asciiTheme="minorHAnsi" w:hAnsiTheme="minorHAnsi" w:cstheme="minorHAnsi"/>
                <w:sz w:val="20"/>
              </w:rPr>
              <w:t>NON-ESSENTIAL</w:t>
            </w:r>
          </w:p>
          <w:p w14:paraId="501358A0" w14:textId="77777777" w:rsidR="009D4A28" w:rsidRPr="00D85A34" w:rsidRDefault="009D4A28" w:rsidP="009D2767">
            <w:pPr>
              <w:jc w:val="center"/>
              <w:rPr>
                <w:rFonts w:asciiTheme="minorHAnsi" w:hAnsiTheme="minorHAnsi" w:cstheme="minorHAnsi"/>
                <w:sz w:val="20"/>
              </w:rPr>
            </w:pPr>
            <w:r w:rsidRPr="002540C7">
              <w:rPr>
                <w:rFonts w:asciiTheme="minorHAnsi" w:hAnsiTheme="minorHAnsi" w:cstheme="minorHAnsi"/>
                <w:sz w:val="20"/>
              </w:rPr>
              <w:t>OFM</w:t>
            </w:r>
          </w:p>
        </w:tc>
      </w:tr>
      <w:tr w:rsidR="009D4A28" w:rsidRPr="00671993" w14:paraId="51B5B651"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73E43D" w14:textId="77777777" w:rsidR="009D4A28" w:rsidRPr="00671993"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95-12-56350</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"95-12-56350" \f “dan” </w:instrText>
            </w:r>
            <w:r w:rsidRPr="00D85A34">
              <w:rPr>
                <w:rFonts w:asciiTheme="minorHAnsi" w:hAnsiTheme="minorHAnsi" w:cstheme="minorHAnsi"/>
                <w:szCs w:val="22"/>
              </w:rPr>
              <w:fldChar w:fldCharType="end"/>
            </w:r>
          </w:p>
          <w:p w14:paraId="5C07C124" w14:textId="77777777" w:rsidR="009D4A28" w:rsidRPr="00D85A34" w:rsidRDefault="009D4A28" w:rsidP="009D2767">
            <w:pPr>
              <w:spacing w:before="60" w:after="60"/>
              <w:jc w:val="center"/>
              <w:rPr>
                <w:rFonts w:asciiTheme="minorHAnsi" w:hAnsiTheme="minorHAnsi" w:cstheme="minorHAnsi"/>
                <w:szCs w:val="22"/>
              </w:rPr>
            </w:pPr>
            <w:r w:rsidRPr="00671993">
              <w:rPr>
                <w:rFonts w:asciiTheme="minorHAnsi" w:hAnsiTheme="minorHAnsi" w:cstheme="minorHAnsi"/>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308958C5" w14:textId="77777777" w:rsidR="009D4A28" w:rsidRPr="001C4913" w:rsidRDefault="009D4A28" w:rsidP="009D2767">
            <w:pPr>
              <w:spacing w:before="60" w:after="60"/>
              <w:rPr>
                <w:rFonts w:asciiTheme="minorHAnsi" w:hAnsiTheme="minorHAnsi" w:cstheme="minorHAnsi"/>
                <w:b/>
                <w:bCs/>
                <w:i/>
                <w:iCs/>
                <w:szCs w:val="22"/>
              </w:rPr>
            </w:pPr>
            <w:r w:rsidRPr="001C4913">
              <w:rPr>
                <w:rFonts w:asciiTheme="minorHAnsi" w:hAnsiTheme="minorHAnsi" w:cstheme="minorHAnsi"/>
                <w:b/>
                <w:bCs/>
                <w:i/>
                <w:iCs/>
                <w:szCs w:val="22"/>
              </w:rPr>
              <w:t>Tobacco Administrative Violation Notice (LIQ 297-61)</w:t>
            </w:r>
          </w:p>
          <w:p w14:paraId="201F5D7A" w14:textId="77777777" w:rsidR="009D4A28" w:rsidRPr="00BD1882" w:rsidRDefault="009D4A28" w:rsidP="009D2767">
            <w:pPr>
              <w:spacing w:before="60" w:after="60"/>
              <w:rPr>
                <w:rFonts w:asciiTheme="minorHAnsi" w:hAnsiTheme="minorHAnsi" w:cstheme="minorHAnsi"/>
                <w:szCs w:val="22"/>
              </w:rPr>
            </w:pPr>
            <w:r w:rsidRPr="00BD1882">
              <w:rPr>
                <w:rFonts w:asciiTheme="minorHAnsi" w:hAnsiTheme="minorHAnsi" w:cstheme="minorHAnsi"/>
                <w:szCs w:val="22"/>
              </w:rPr>
              <w:t>Record of tobacco violations issued to licensees.</w:t>
            </w:r>
            <w:r w:rsidRPr="00BD1882">
              <w:rPr>
                <w:rFonts w:asciiTheme="minorHAnsi" w:hAnsiTheme="minorHAnsi" w:cstheme="minorHAnsi"/>
                <w:szCs w:val="22"/>
              </w:rPr>
              <w:fldChar w:fldCharType="begin"/>
            </w:r>
            <w:r w:rsidRPr="00BD1882">
              <w:rPr>
                <w:rFonts w:asciiTheme="minorHAnsi" w:hAnsiTheme="minorHAnsi" w:cstheme="minorHAnsi"/>
                <w:szCs w:val="22"/>
              </w:rPr>
              <w:instrText xml:space="preserve"> xe "</w:instrText>
            </w:r>
            <w:r>
              <w:rPr>
                <w:rFonts w:asciiTheme="minorHAnsi" w:hAnsiTheme="minorHAnsi" w:cstheme="minorHAnsi"/>
                <w:szCs w:val="22"/>
              </w:rPr>
              <w:instrText>tobacco administrative violation notice</w:instrText>
            </w:r>
            <w:r w:rsidRPr="00BD1882">
              <w:rPr>
                <w:rFonts w:asciiTheme="minorHAnsi" w:hAnsiTheme="minorHAnsi" w:cstheme="minorHAnsi"/>
                <w:szCs w:val="22"/>
              </w:rPr>
              <w:instrText xml:space="preserve">" \f “subject” </w:instrText>
            </w:r>
            <w:r w:rsidRPr="00BD188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51D7FA" w14:textId="77777777" w:rsidR="009D4A28" w:rsidRPr="00BD188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BD1882">
              <w:rPr>
                <w:rFonts w:asciiTheme="minorHAnsi" w:hAnsiTheme="minorHAnsi" w:cstheme="minorHAnsi"/>
                <w:szCs w:val="22"/>
              </w:rPr>
              <w:t>for 6 years after case closed</w:t>
            </w:r>
          </w:p>
          <w:p w14:paraId="54D776AC" w14:textId="77777777" w:rsidR="009D4A28" w:rsidRPr="00BD1882" w:rsidRDefault="009D4A28" w:rsidP="009D2767">
            <w:pPr>
              <w:spacing w:before="60" w:after="60"/>
              <w:rPr>
                <w:rFonts w:asciiTheme="minorHAnsi" w:hAnsiTheme="minorHAnsi" w:cstheme="minorHAnsi"/>
                <w:b/>
                <w:bCs/>
                <w:i/>
                <w:iCs/>
                <w:szCs w:val="22"/>
              </w:rPr>
            </w:pPr>
            <w:r w:rsidRPr="00BD1882">
              <w:rPr>
                <w:rFonts w:asciiTheme="minorHAnsi" w:hAnsiTheme="minorHAnsi" w:cstheme="minorHAnsi"/>
                <w:szCs w:val="22"/>
              </w:rPr>
              <w:t xml:space="preserve">   </w:t>
            </w:r>
            <w:r w:rsidRPr="00BD1882">
              <w:rPr>
                <w:rFonts w:asciiTheme="minorHAnsi" w:hAnsiTheme="minorHAnsi" w:cstheme="minorHAnsi"/>
                <w:i/>
                <w:iCs/>
                <w:szCs w:val="22"/>
              </w:rPr>
              <w:t>then</w:t>
            </w:r>
          </w:p>
          <w:p w14:paraId="68F09134"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552A85">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FF673B" w14:textId="77777777" w:rsidR="009D4A28" w:rsidRPr="00671993" w:rsidRDefault="009D4A28" w:rsidP="009D2767">
            <w:pPr>
              <w:spacing w:before="60"/>
              <w:jc w:val="center"/>
              <w:rPr>
                <w:rFonts w:asciiTheme="minorHAnsi" w:hAnsiTheme="minorHAnsi" w:cstheme="minorHAnsi"/>
                <w:sz w:val="20"/>
              </w:rPr>
            </w:pPr>
            <w:r w:rsidRPr="00671993">
              <w:rPr>
                <w:rFonts w:asciiTheme="minorHAnsi" w:hAnsiTheme="minorHAnsi" w:cstheme="minorHAnsi"/>
                <w:sz w:val="20"/>
              </w:rPr>
              <w:t>NON-ARCHIVAL</w:t>
            </w:r>
          </w:p>
          <w:p w14:paraId="34283F7D" w14:textId="77777777" w:rsidR="009D4A28" w:rsidRPr="00671993" w:rsidRDefault="009D4A28" w:rsidP="009D2767">
            <w:pPr>
              <w:jc w:val="center"/>
              <w:rPr>
                <w:rFonts w:asciiTheme="minorHAnsi" w:hAnsiTheme="minorHAnsi" w:cstheme="minorHAnsi"/>
                <w:sz w:val="20"/>
              </w:rPr>
            </w:pPr>
            <w:r w:rsidRPr="00671993">
              <w:rPr>
                <w:rFonts w:asciiTheme="minorHAnsi" w:hAnsiTheme="minorHAnsi" w:cstheme="minorHAnsi"/>
                <w:sz w:val="20"/>
              </w:rPr>
              <w:t>NON-ESSENTIAL</w:t>
            </w:r>
          </w:p>
          <w:p w14:paraId="07187E66" w14:textId="77777777" w:rsidR="009D4A28" w:rsidRPr="00D85A34" w:rsidRDefault="009D4A28" w:rsidP="009D2767">
            <w:pPr>
              <w:jc w:val="center"/>
              <w:rPr>
                <w:rFonts w:asciiTheme="minorHAnsi" w:hAnsiTheme="minorHAnsi" w:cstheme="minorHAnsi"/>
                <w:sz w:val="20"/>
              </w:rPr>
            </w:pPr>
            <w:r w:rsidRPr="00671993">
              <w:rPr>
                <w:rFonts w:asciiTheme="minorHAnsi" w:hAnsiTheme="minorHAnsi" w:cstheme="minorHAnsi"/>
                <w:sz w:val="20"/>
              </w:rPr>
              <w:t>OPR</w:t>
            </w:r>
          </w:p>
        </w:tc>
      </w:tr>
      <w:tr w:rsidR="009D4A28" w:rsidRPr="00F54780" w14:paraId="4184024B"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202229" w14:textId="77777777" w:rsidR="009D4A28" w:rsidRPr="006F7D2A" w:rsidRDefault="009D4A28" w:rsidP="009D2767">
            <w:pPr>
              <w:spacing w:before="60" w:after="60"/>
              <w:jc w:val="center"/>
              <w:rPr>
                <w:rFonts w:asciiTheme="minorHAnsi" w:hAnsiTheme="minorHAnsi" w:cstheme="minorHAnsi"/>
                <w:szCs w:val="22"/>
              </w:rPr>
            </w:pPr>
            <w:r w:rsidRPr="006F7D2A">
              <w:rPr>
                <w:rFonts w:asciiTheme="minorHAnsi" w:hAnsiTheme="minorHAnsi" w:cstheme="minorHAnsi"/>
                <w:szCs w:val="22"/>
              </w:rPr>
              <w:t>09-01-61910</w:t>
            </w:r>
            <w:r w:rsidRPr="006F7D2A">
              <w:rPr>
                <w:rFonts w:asciiTheme="minorHAnsi" w:eastAsia="Times New Roman" w:hAnsiTheme="minorHAnsi"/>
                <w:color w:val="auto"/>
                <w:szCs w:val="22"/>
              </w:rPr>
              <w:fldChar w:fldCharType="begin"/>
            </w:r>
            <w:r w:rsidRPr="006F7D2A">
              <w:rPr>
                <w:color w:val="auto"/>
              </w:rPr>
              <w:instrText xml:space="preserve"> XE "09</w:instrText>
            </w:r>
            <w:r w:rsidRPr="006F7D2A">
              <w:rPr>
                <w:rFonts w:asciiTheme="minorHAnsi" w:eastAsia="Times New Roman" w:hAnsiTheme="minorHAnsi"/>
                <w:color w:val="auto"/>
                <w:szCs w:val="22"/>
              </w:rPr>
              <w:instrText>-01-61910</w:instrText>
            </w:r>
            <w:r w:rsidRPr="006F7D2A">
              <w:rPr>
                <w:color w:val="auto"/>
              </w:rPr>
              <w:instrText xml:space="preserve">" </w:instrText>
            </w:r>
            <w:r w:rsidRPr="006F7D2A">
              <w:rPr>
                <w:rFonts w:eastAsia="Calibri" w:cs="Times New Roman"/>
                <w:bCs/>
                <w:color w:val="auto"/>
                <w:szCs w:val="17"/>
              </w:rPr>
              <w:instrText xml:space="preserve">\f “dan” </w:instrText>
            </w:r>
            <w:r w:rsidRPr="006F7D2A">
              <w:rPr>
                <w:rFonts w:asciiTheme="minorHAnsi" w:eastAsia="Times New Roman" w:hAnsiTheme="minorHAnsi"/>
                <w:color w:val="auto"/>
                <w:szCs w:val="22"/>
              </w:rPr>
              <w:fldChar w:fldCharType="end"/>
            </w:r>
          </w:p>
          <w:p w14:paraId="42CB457A" w14:textId="77777777" w:rsidR="009D4A28" w:rsidRPr="006F7D2A" w:rsidRDefault="009D4A28" w:rsidP="009D2767">
            <w:pPr>
              <w:spacing w:before="60" w:after="60"/>
              <w:jc w:val="center"/>
              <w:rPr>
                <w:rFonts w:asciiTheme="minorHAnsi" w:eastAsia="Times New Roman" w:hAnsiTheme="minorHAnsi" w:cstheme="minorHAnsi"/>
                <w:color w:val="auto"/>
                <w:szCs w:val="22"/>
              </w:rPr>
            </w:pPr>
            <w:r w:rsidRPr="006F7D2A">
              <w:rPr>
                <w:rFonts w:asciiTheme="minorHAnsi" w:hAnsiTheme="minorHAnsi" w:cstheme="minorHAnsi"/>
                <w:szCs w:val="22"/>
              </w:rPr>
              <w:t>Rev. 0</w:t>
            </w:r>
          </w:p>
        </w:tc>
        <w:tc>
          <w:tcPr>
            <w:tcW w:w="8342" w:type="dxa"/>
            <w:tcBorders>
              <w:top w:val="single" w:sz="4" w:space="0" w:color="000000"/>
              <w:bottom w:val="single" w:sz="4" w:space="0" w:color="000000"/>
            </w:tcBorders>
          </w:tcPr>
          <w:p w14:paraId="0B353736" w14:textId="77777777" w:rsidR="009D4A28" w:rsidRPr="006F7D2A" w:rsidRDefault="009D4A28" w:rsidP="009D2767">
            <w:pPr>
              <w:spacing w:before="60" w:after="60"/>
              <w:rPr>
                <w:rFonts w:asciiTheme="minorHAnsi" w:hAnsiTheme="minorHAnsi" w:cstheme="minorHAnsi"/>
                <w:szCs w:val="22"/>
              </w:rPr>
            </w:pPr>
            <w:r w:rsidRPr="006F7D2A">
              <w:rPr>
                <w:rFonts w:asciiTheme="minorHAnsi" w:hAnsiTheme="minorHAnsi" w:cstheme="minorHAnsi"/>
                <w:b/>
                <w:bCs/>
                <w:i/>
                <w:iCs/>
                <w:szCs w:val="22"/>
              </w:rPr>
              <w:t>Tobacco Investigation File</w:t>
            </w:r>
          </w:p>
          <w:p w14:paraId="1393B696" w14:textId="77777777" w:rsidR="009D4A28" w:rsidRPr="006F7D2A" w:rsidRDefault="009D4A28" w:rsidP="009D2767">
            <w:pPr>
              <w:spacing w:before="60" w:after="60"/>
              <w:rPr>
                <w:rFonts w:asciiTheme="minorHAnsi" w:hAnsiTheme="minorHAnsi" w:cstheme="minorHAnsi"/>
                <w:b/>
                <w:bCs/>
                <w:i/>
                <w:color w:val="auto"/>
                <w:szCs w:val="22"/>
              </w:rPr>
            </w:pPr>
            <w:r w:rsidRPr="006F7D2A">
              <w:rPr>
                <w:rFonts w:asciiTheme="minorHAnsi" w:hAnsiTheme="minorHAnsi" w:cstheme="minorHAnsi"/>
                <w:szCs w:val="22"/>
              </w:rPr>
              <w:t>Case documentation of a tobacco investigation. May include Officer statements and investigation reports as backup documentation in making the case. This information is used to determine if probable cause exists.</w:t>
            </w:r>
            <w:r w:rsidRPr="006F7D2A">
              <w:rPr>
                <w:rFonts w:asciiTheme="minorHAnsi" w:hAnsiTheme="minorHAnsi" w:cstheme="minorHAnsi"/>
                <w:bCs/>
                <w:color w:val="auto"/>
                <w:szCs w:val="22"/>
              </w:rPr>
              <w:fldChar w:fldCharType="begin"/>
            </w:r>
            <w:r w:rsidRPr="006F7D2A">
              <w:rPr>
                <w:rFonts w:asciiTheme="minorHAnsi" w:hAnsiTheme="minorHAnsi" w:cstheme="minorHAnsi"/>
                <w:bCs/>
                <w:color w:val="auto"/>
                <w:szCs w:val="22"/>
              </w:rPr>
              <w:instrText xml:space="preserve"> xe "</w:instrText>
            </w:r>
            <w:r w:rsidRPr="00E01F8E">
              <w:rPr>
                <w:rFonts w:asciiTheme="minorHAnsi" w:hAnsiTheme="minorHAnsi" w:cstheme="minorHAnsi"/>
                <w:bCs/>
                <w:color w:val="auto"/>
                <w:szCs w:val="22"/>
              </w:rPr>
              <w:instrText>tobacco investigation file</w:instrText>
            </w:r>
            <w:r w:rsidRPr="006F7D2A">
              <w:rPr>
                <w:rFonts w:asciiTheme="minorHAnsi" w:hAnsiTheme="minorHAnsi" w:cstheme="minorHAnsi"/>
                <w:bCs/>
                <w:color w:val="auto"/>
                <w:szCs w:val="22"/>
              </w:rPr>
              <w:instrText xml:space="preserve">" \f “subject” </w:instrText>
            </w:r>
            <w:r w:rsidRPr="006F7D2A">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4D0532A" w14:textId="77777777" w:rsidR="009D4A28" w:rsidRPr="006F7D2A" w:rsidRDefault="009D4A28" w:rsidP="009D2767">
            <w:pPr>
              <w:spacing w:before="60" w:after="60"/>
              <w:rPr>
                <w:rFonts w:asciiTheme="minorHAnsi" w:hAnsiTheme="minorHAnsi" w:cstheme="minorHAnsi"/>
                <w:szCs w:val="22"/>
              </w:rPr>
            </w:pPr>
            <w:r w:rsidRPr="006F7D2A">
              <w:rPr>
                <w:rFonts w:asciiTheme="minorHAnsi" w:hAnsiTheme="minorHAnsi" w:cstheme="minorHAnsi"/>
                <w:b/>
                <w:bCs/>
                <w:szCs w:val="22"/>
              </w:rPr>
              <w:t>Retain</w:t>
            </w:r>
            <w:r w:rsidRPr="006F7D2A">
              <w:rPr>
                <w:rFonts w:asciiTheme="minorHAnsi" w:hAnsiTheme="minorHAnsi" w:cstheme="minorHAnsi"/>
                <w:szCs w:val="22"/>
              </w:rPr>
              <w:t xml:space="preserve"> for 10 years after case closed</w:t>
            </w:r>
          </w:p>
          <w:p w14:paraId="67132E59" w14:textId="77777777" w:rsidR="009D4A28" w:rsidRPr="006F7D2A" w:rsidRDefault="009D4A28" w:rsidP="009D2767">
            <w:pPr>
              <w:spacing w:before="60" w:after="60"/>
              <w:rPr>
                <w:rFonts w:asciiTheme="minorHAnsi" w:hAnsiTheme="minorHAnsi" w:cstheme="minorHAnsi"/>
                <w:i/>
                <w:iCs/>
                <w:szCs w:val="22"/>
              </w:rPr>
            </w:pPr>
            <w:r w:rsidRPr="006F7D2A">
              <w:rPr>
                <w:rFonts w:asciiTheme="minorHAnsi" w:hAnsiTheme="minorHAnsi" w:cstheme="minorHAnsi"/>
                <w:szCs w:val="22"/>
              </w:rPr>
              <w:t xml:space="preserve">   </w:t>
            </w:r>
            <w:r w:rsidRPr="006F7D2A">
              <w:rPr>
                <w:rFonts w:asciiTheme="minorHAnsi" w:hAnsiTheme="minorHAnsi" w:cstheme="minorHAnsi"/>
                <w:i/>
                <w:iCs/>
                <w:szCs w:val="22"/>
              </w:rPr>
              <w:t>then</w:t>
            </w:r>
          </w:p>
          <w:p w14:paraId="65E60018" w14:textId="77777777" w:rsidR="009D4A28" w:rsidRPr="006F7D2A" w:rsidRDefault="009D4A28" w:rsidP="009D2767">
            <w:pPr>
              <w:spacing w:before="60" w:after="60"/>
              <w:rPr>
                <w:rFonts w:asciiTheme="minorHAnsi" w:hAnsiTheme="minorHAnsi" w:cstheme="minorHAnsi"/>
                <w:b/>
                <w:bCs/>
                <w:color w:val="auto"/>
                <w:szCs w:val="22"/>
              </w:rPr>
            </w:pPr>
            <w:r w:rsidRPr="006F7D2A">
              <w:rPr>
                <w:rFonts w:asciiTheme="minorHAnsi" w:hAnsiTheme="minorHAnsi" w:cstheme="minorHAnsi"/>
                <w:b/>
                <w:bCs/>
                <w:szCs w:val="22"/>
              </w:rPr>
              <w:t>Destroy</w:t>
            </w:r>
            <w:r w:rsidRPr="006F7D2A">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39E8AE9" w14:textId="77777777" w:rsidR="009D4A28" w:rsidRPr="006F7D2A" w:rsidRDefault="009D4A28" w:rsidP="009D2767">
            <w:pPr>
              <w:spacing w:before="60"/>
              <w:jc w:val="center"/>
              <w:rPr>
                <w:rFonts w:asciiTheme="minorHAnsi" w:hAnsiTheme="minorHAnsi" w:cstheme="minorHAnsi"/>
                <w:sz w:val="20"/>
              </w:rPr>
            </w:pPr>
            <w:r w:rsidRPr="006F7D2A">
              <w:rPr>
                <w:rFonts w:asciiTheme="minorHAnsi" w:hAnsiTheme="minorHAnsi" w:cstheme="minorHAnsi"/>
                <w:sz w:val="20"/>
              </w:rPr>
              <w:t>NON-ARCHIVAL</w:t>
            </w:r>
          </w:p>
          <w:p w14:paraId="3443DF97" w14:textId="77777777" w:rsidR="009D4A28" w:rsidRPr="006F7D2A" w:rsidRDefault="009D4A28" w:rsidP="009D2767">
            <w:pPr>
              <w:jc w:val="center"/>
              <w:rPr>
                <w:rFonts w:asciiTheme="minorHAnsi" w:hAnsiTheme="minorHAnsi" w:cstheme="minorHAnsi"/>
                <w:sz w:val="20"/>
              </w:rPr>
            </w:pPr>
            <w:r w:rsidRPr="006F7D2A">
              <w:rPr>
                <w:rFonts w:asciiTheme="minorHAnsi" w:hAnsiTheme="minorHAnsi" w:cstheme="minorHAnsi"/>
                <w:sz w:val="20"/>
              </w:rPr>
              <w:t>NON-ESSENTIAL</w:t>
            </w:r>
          </w:p>
          <w:p w14:paraId="2AE5809E" w14:textId="77777777" w:rsidR="009D4A28" w:rsidRPr="006F7D2A" w:rsidRDefault="009D4A28" w:rsidP="009D2767">
            <w:pPr>
              <w:jc w:val="center"/>
              <w:rPr>
                <w:rFonts w:asciiTheme="minorHAnsi" w:eastAsia="Calibri" w:hAnsiTheme="minorHAnsi" w:cstheme="minorHAnsi"/>
                <w:color w:val="auto"/>
                <w:sz w:val="20"/>
                <w:szCs w:val="20"/>
              </w:rPr>
            </w:pPr>
            <w:r w:rsidRPr="006F7D2A">
              <w:rPr>
                <w:rFonts w:asciiTheme="minorHAnsi" w:hAnsiTheme="minorHAnsi" w:cstheme="minorHAnsi"/>
                <w:sz w:val="20"/>
              </w:rPr>
              <w:t>OFM</w:t>
            </w:r>
          </w:p>
        </w:tc>
      </w:tr>
      <w:tr w:rsidR="009D4A28" w:rsidRPr="00F54780" w14:paraId="22F83A5B"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58C95F"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t>08-12-61935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08</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61935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931F7FB"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3D035A69"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Use of Force Incident Reports</w:t>
            </w:r>
          </w:p>
          <w:p w14:paraId="44B04A88"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Documentation related to an officer’s involvement in use of force. These reports are used to review and determine if the officer has violated his or her use of force</w:t>
            </w:r>
            <w:r>
              <w:rPr>
                <w:rFonts w:asciiTheme="minorHAnsi" w:hAnsiTheme="minorHAnsi" w:cstheme="minorHAnsi"/>
                <w:szCs w:val="22"/>
              </w:rPr>
              <w:t>.</w:t>
            </w:r>
            <w:r w:rsidRPr="00E01F8E">
              <w:rPr>
                <w:rFonts w:asciiTheme="minorHAnsi" w:hAnsiTheme="minorHAnsi" w:cstheme="minorHAnsi"/>
                <w:bCs/>
                <w:color w:val="auto"/>
                <w:szCs w:val="22"/>
              </w:rPr>
              <w:fldChar w:fldCharType="begin"/>
            </w:r>
            <w:r w:rsidRPr="00E01F8E">
              <w:rPr>
                <w:rFonts w:asciiTheme="minorHAnsi" w:hAnsiTheme="minorHAnsi" w:cstheme="minorHAnsi"/>
                <w:bCs/>
                <w:color w:val="auto"/>
                <w:szCs w:val="22"/>
              </w:rPr>
              <w:instrText xml:space="preserve"> xe "use of force incident reports" \f “subject” </w:instrText>
            </w:r>
            <w:r w:rsidRPr="00E01F8E">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A281BD3"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7 years</w:t>
            </w:r>
            <w:r>
              <w:rPr>
                <w:rFonts w:asciiTheme="minorHAnsi" w:hAnsiTheme="minorHAnsi" w:cstheme="minorHAnsi"/>
                <w:szCs w:val="22"/>
              </w:rPr>
              <w:t xml:space="preserve"> after end of </w:t>
            </w:r>
            <w:r w:rsidRPr="004B4227">
              <w:rPr>
                <w:rFonts w:asciiTheme="minorHAnsi" w:hAnsiTheme="minorHAnsi" w:cstheme="minorHAnsi"/>
                <w:szCs w:val="22"/>
              </w:rPr>
              <w:t>calendar year</w:t>
            </w:r>
          </w:p>
          <w:p w14:paraId="2FC02E04"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7AB22A6A" w14:textId="77777777" w:rsidR="009D4A28" w:rsidRPr="004B4227"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1211FB"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70488C31"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2A3734FB"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OFM</w:t>
            </w:r>
          </w:p>
        </w:tc>
      </w:tr>
      <w:tr w:rsidR="009D4A28" w:rsidRPr="00587B5A" w14:paraId="6987F8C7"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E37F3D" w14:textId="77777777" w:rsidR="009D4A28" w:rsidRPr="00587B5A"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08-12-61929</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"08-12-61929" \f “dan” </w:instrText>
            </w:r>
            <w:r w:rsidRPr="00D85A34">
              <w:rPr>
                <w:rFonts w:asciiTheme="minorHAnsi" w:hAnsiTheme="minorHAnsi" w:cstheme="minorHAnsi"/>
                <w:szCs w:val="22"/>
              </w:rPr>
              <w:fldChar w:fldCharType="end"/>
            </w:r>
          </w:p>
          <w:p w14:paraId="5D951A41" w14:textId="77777777" w:rsidR="009D4A28" w:rsidRPr="00D85A34" w:rsidRDefault="009D4A28" w:rsidP="009D2767">
            <w:pPr>
              <w:spacing w:before="60" w:after="60"/>
              <w:jc w:val="center"/>
              <w:rPr>
                <w:rFonts w:asciiTheme="minorHAnsi" w:hAnsiTheme="minorHAnsi" w:cstheme="minorHAnsi"/>
                <w:szCs w:val="22"/>
              </w:rPr>
            </w:pPr>
            <w:r w:rsidRPr="00587B5A">
              <w:rPr>
                <w:rFonts w:asciiTheme="minorHAnsi" w:hAnsiTheme="minorHAnsi" w:cstheme="minorHAnsi"/>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C1D1A50" w14:textId="77777777" w:rsidR="009D4A28" w:rsidRPr="00BF3252" w:rsidRDefault="009D4A28" w:rsidP="009D2767">
            <w:pPr>
              <w:spacing w:before="60" w:after="60"/>
              <w:rPr>
                <w:rFonts w:asciiTheme="minorHAnsi" w:hAnsiTheme="minorHAnsi" w:cstheme="minorHAnsi"/>
                <w:b/>
                <w:bCs/>
                <w:i/>
                <w:iCs/>
                <w:szCs w:val="22"/>
              </w:rPr>
            </w:pPr>
            <w:r w:rsidRPr="00BF3252">
              <w:rPr>
                <w:rFonts w:asciiTheme="minorHAnsi" w:hAnsiTheme="minorHAnsi" w:cstheme="minorHAnsi"/>
                <w:b/>
                <w:bCs/>
                <w:i/>
                <w:iCs/>
                <w:szCs w:val="22"/>
              </w:rPr>
              <w:t>Vehicle Inspection</w:t>
            </w:r>
          </w:p>
          <w:p w14:paraId="43873BB7" w14:textId="77777777" w:rsidR="009D4A28" w:rsidRPr="00AD50A2" w:rsidRDefault="009D4A28" w:rsidP="009D2767">
            <w:pPr>
              <w:spacing w:before="60" w:after="60"/>
              <w:rPr>
                <w:rFonts w:asciiTheme="minorHAnsi" w:hAnsiTheme="minorHAnsi" w:cstheme="minorHAnsi"/>
                <w:szCs w:val="22"/>
              </w:rPr>
            </w:pPr>
            <w:r w:rsidRPr="00AD50A2">
              <w:rPr>
                <w:rFonts w:asciiTheme="minorHAnsi" w:hAnsiTheme="minorHAnsi" w:cstheme="minorHAnsi"/>
                <w:szCs w:val="22"/>
              </w:rPr>
              <w:t>Detailed information regarding the vehicle seizure inspection prior to confiscation. Includes list of damages, and a complete inventory of items found in vehicle.</w:t>
            </w:r>
            <w:r w:rsidRPr="00AD50A2">
              <w:rPr>
                <w:rFonts w:asciiTheme="minorHAnsi" w:hAnsiTheme="minorHAnsi" w:cstheme="minorHAnsi"/>
                <w:szCs w:val="22"/>
              </w:rPr>
              <w:fldChar w:fldCharType="begin"/>
            </w:r>
            <w:r w:rsidRPr="00AD50A2">
              <w:rPr>
                <w:rFonts w:asciiTheme="minorHAnsi" w:hAnsiTheme="minorHAnsi" w:cstheme="minorHAnsi"/>
                <w:szCs w:val="22"/>
              </w:rPr>
              <w:instrText xml:space="preserve"> xe "</w:instrText>
            </w:r>
            <w:r>
              <w:rPr>
                <w:rFonts w:asciiTheme="minorHAnsi" w:hAnsiTheme="minorHAnsi" w:cstheme="minorHAnsi"/>
                <w:szCs w:val="22"/>
              </w:rPr>
              <w:instrText>vehicle inspection</w:instrText>
            </w:r>
            <w:r w:rsidRPr="00AD50A2">
              <w:rPr>
                <w:rFonts w:asciiTheme="minorHAnsi" w:hAnsiTheme="minorHAnsi" w:cstheme="minorHAnsi"/>
                <w:szCs w:val="22"/>
              </w:rPr>
              <w:instrText xml:space="preserve">" \f “subject” </w:instrText>
            </w:r>
            <w:r w:rsidRPr="00AD50A2">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AAE5A" w14:textId="77777777" w:rsidR="009D4A28" w:rsidRPr="00AD50A2"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AD50A2">
              <w:rPr>
                <w:rFonts w:asciiTheme="minorHAnsi" w:hAnsiTheme="minorHAnsi" w:cstheme="minorHAnsi"/>
                <w:szCs w:val="22"/>
              </w:rPr>
              <w:t>for 1 year after end of calendar year</w:t>
            </w:r>
          </w:p>
          <w:p w14:paraId="52CF887D" w14:textId="77777777" w:rsidR="009D4A28" w:rsidRPr="00AD50A2" w:rsidRDefault="009D4A28" w:rsidP="009D2767">
            <w:pPr>
              <w:spacing w:before="60" w:after="60"/>
              <w:rPr>
                <w:rFonts w:asciiTheme="minorHAnsi" w:hAnsiTheme="minorHAnsi" w:cstheme="minorHAnsi"/>
                <w:i/>
                <w:iCs/>
                <w:szCs w:val="22"/>
              </w:rPr>
            </w:pPr>
            <w:r w:rsidRPr="00AD50A2">
              <w:rPr>
                <w:rFonts w:asciiTheme="minorHAnsi" w:hAnsiTheme="minorHAnsi" w:cstheme="minorHAnsi"/>
                <w:szCs w:val="22"/>
              </w:rPr>
              <w:t xml:space="preserve">   </w:t>
            </w:r>
            <w:r w:rsidRPr="00AD50A2">
              <w:rPr>
                <w:rFonts w:asciiTheme="minorHAnsi" w:hAnsiTheme="minorHAnsi" w:cstheme="minorHAnsi"/>
                <w:i/>
                <w:iCs/>
                <w:szCs w:val="22"/>
              </w:rPr>
              <w:t>then</w:t>
            </w:r>
          </w:p>
          <w:p w14:paraId="7EB3FC6C"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F5777C">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E7B358" w14:textId="77777777" w:rsidR="009D4A28" w:rsidRPr="00587B5A" w:rsidRDefault="009D4A28" w:rsidP="009D2767">
            <w:pPr>
              <w:spacing w:before="60"/>
              <w:jc w:val="center"/>
              <w:rPr>
                <w:rFonts w:asciiTheme="minorHAnsi" w:hAnsiTheme="minorHAnsi" w:cstheme="minorHAnsi"/>
                <w:sz w:val="20"/>
              </w:rPr>
            </w:pPr>
            <w:r w:rsidRPr="00587B5A">
              <w:rPr>
                <w:rFonts w:asciiTheme="minorHAnsi" w:hAnsiTheme="minorHAnsi" w:cstheme="minorHAnsi"/>
                <w:sz w:val="20"/>
              </w:rPr>
              <w:t>NON-ARCHIVAL</w:t>
            </w:r>
          </w:p>
          <w:p w14:paraId="28D81767" w14:textId="77777777" w:rsidR="009D4A28" w:rsidRPr="00587B5A" w:rsidRDefault="009D4A28" w:rsidP="009D2767">
            <w:pPr>
              <w:jc w:val="center"/>
              <w:rPr>
                <w:rFonts w:asciiTheme="minorHAnsi" w:hAnsiTheme="minorHAnsi" w:cstheme="minorHAnsi"/>
                <w:sz w:val="20"/>
              </w:rPr>
            </w:pPr>
            <w:r w:rsidRPr="00587B5A">
              <w:rPr>
                <w:rFonts w:asciiTheme="minorHAnsi" w:hAnsiTheme="minorHAnsi" w:cstheme="minorHAnsi"/>
                <w:sz w:val="20"/>
              </w:rPr>
              <w:t>NON-ESSENTIAL</w:t>
            </w:r>
          </w:p>
          <w:p w14:paraId="05069B7F" w14:textId="77777777" w:rsidR="009D4A28" w:rsidRPr="00D85A34" w:rsidRDefault="009D4A28" w:rsidP="009D2767">
            <w:pPr>
              <w:jc w:val="center"/>
              <w:rPr>
                <w:rFonts w:asciiTheme="minorHAnsi" w:hAnsiTheme="minorHAnsi" w:cstheme="minorHAnsi"/>
                <w:sz w:val="20"/>
              </w:rPr>
            </w:pPr>
            <w:r w:rsidRPr="00587B5A">
              <w:rPr>
                <w:rFonts w:asciiTheme="minorHAnsi" w:hAnsiTheme="minorHAnsi" w:cstheme="minorHAnsi"/>
                <w:sz w:val="20"/>
              </w:rPr>
              <w:t>OFM</w:t>
            </w:r>
          </w:p>
        </w:tc>
      </w:tr>
      <w:tr w:rsidR="009D4A28" w:rsidRPr="00F54780" w14:paraId="71711988"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5FD97D"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lastRenderedPageBreak/>
              <w:t>08-12-61932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08</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61932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827592B"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38948869"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Voided Criminal Infraction/Citation Log</w:t>
            </w:r>
          </w:p>
          <w:p w14:paraId="3541EA0E"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Provides a record of voided infractions/citations which include the infraction/citation number, date, reason for void, trooper’s name and badge number. May include civil tobacco violations</w:t>
            </w:r>
            <w:r>
              <w:rPr>
                <w:rFonts w:asciiTheme="minorHAnsi" w:hAnsiTheme="minorHAnsi" w:cstheme="minorHAnsi"/>
                <w:szCs w:val="22"/>
              </w:rPr>
              <w:t>.</w:t>
            </w:r>
            <w:r w:rsidRPr="00F54780">
              <w:rPr>
                <w:rFonts w:asciiTheme="minorHAnsi" w:hAnsiTheme="minorHAnsi" w:cstheme="minorHAnsi"/>
                <w:bCs/>
                <w:color w:val="auto"/>
                <w:szCs w:val="22"/>
              </w:rPr>
              <w:fldChar w:fldCharType="begin"/>
            </w:r>
            <w:r w:rsidRPr="00F54780">
              <w:rPr>
                <w:rFonts w:asciiTheme="minorHAnsi" w:hAnsiTheme="minorHAnsi" w:cstheme="minorHAnsi"/>
                <w:bCs/>
                <w:color w:val="auto"/>
                <w:szCs w:val="22"/>
              </w:rPr>
              <w:instrText xml:space="preserve"> xe "</w:instrText>
            </w:r>
            <w:r w:rsidRPr="00E01F8E">
              <w:rPr>
                <w:rFonts w:asciiTheme="minorHAnsi" w:hAnsiTheme="minorHAnsi" w:cstheme="minorHAnsi"/>
                <w:bCs/>
                <w:color w:val="auto"/>
                <w:szCs w:val="22"/>
              </w:rPr>
              <w:instrText>voided criminal infraction/citation log</w:instrText>
            </w:r>
            <w:r w:rsidRPr="00F54780">
              <w:rPr>
                <w:rFonts w:asciiTheme="minorHAnsi" w:hAnsiTheme="minorHAnsi" w:cstheme="minorHAnsi"/>
                <w:bCs/>
                <w:color w:val="auto"/>
                <w:szCs w:val="22"/>
              </w:rPr>
              <w:instrText xml:space="preserve">" \f “subject” </w:instrText>
            </w:r>
            <w:r w:rsidRPr="00F54780">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BCE09F"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6 years</w:t>
            </w:r>
            <w:r>
              <w:rPr>
                <w:rFonts w:asciiTheme="minorHAnsi" w:hAnsiTheme="minorHAnsi" w:cstheme="minorHAnsi"/>
                <w:szCs w:val="22"/>
              </w:rPr>
              <w:t xml:space="preserve"> after end of </w:t>
            </w:r>
            <w:r w:rsidRPr="004B4227">
              <w:rPr>
                <w:rFonts w:asciiTheme="minorHAnsi" w:hAnsiTheme="minorHAnsi" w:cstheme="minorHAnsi"/>
                <w:szCs w:val="22"/>
              </w:rPr>
              <w:t>calendar year</w:t>
            </w:r>
          </w:p>
          <w:p w14:paraId="3501FCD1"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284CBB97" w14:textId="77777777" w:rsidR="009D4A28" w:rsidRPr="004B4227"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2C54548"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04FFA231"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5DFDECC5"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OFM</w:t>
            </w:r>
          </w:p>
        </w:tc>
      </w:tr>
      <w:tr w:rsidR="009D4A28" w:rsidRPr="00F54780" w14:paraId="4F52542A"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ED59B0"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t>08-12-61931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08</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61931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E968257"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0F130F70"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Voided Tickets</w:t>
            </w:r>
          </w:p>
          <w:p w14:paraId="6943E845"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Provides a record of voided citations, infractions, and tobacco Administrative Violation Notices (AVNs)</w:t>
            </w:r>
            <w:r>
              <w:rPr>
                <w:rFonts w:asciiTheme="minorHAnsi" w:hAnsiTheme="minorHAnsi" w:cstheme="minorHAnsi"/>
                <w:szCs w:val="22"/>
              </w:rPr>
              <w:t>.</w:t>
            </w:r>
            <w:r w:rsidRPr="00F54780">
              <w:rPr>
                <w:rFonts w:asciiTheme="minorHAnsi" w:hAnsiTheme="minorHAnsi" w:cstheme="minorHAnsi"/>
                <w:bCs/>
                <w:color w:val="auto"/>
                <w:szCs w:val="22"/>
              </w:rPr>
              <w:fldChar w:fldCharType="begin"/>
            </w:r>
            <w:r w:rsidRPr="00F54780">
              <w:rPr>
                <w:rFonts w:asciiTheme="minorHAnsi" w:hAnsiTheme="minorHAnsi" w:cstheme="minorHAnsi"/>
                <w:bCs/>
                <w:color w:val="auto"/>
                <w:szCs w:val="22"/>
              </w:rPr>
              <w:instrText xml:space="preserve"> xe "</w:instrText>
            </w:r>
            <w:r w:rsidRPr="006E4CA9">
              <w:rPr>
                <w:rFonts w:asciiTheme="minorHAnsi" w:hAnsiTheme="minorHAnsi" w:cstheme="minorHAnsi"/>
                <w:bCs/>
                <w:color w:val="auto"/>
                <w:szCs w:val="22"/>
              </w:rPr>
              <w:instrText xml:space="preserve">voided tickets" </w:instrText>
            </w:r>
            <w:r w:rsidRPr="00F54780">
              <w:rPr>
                <w:rFonts w:asciiTheme="minorHAnsi" w:hAnsiTheme="minorHAnsi" w:cstheme="minorHAnsi"/>
                <w:bCs/>
                <w:color w:val="auto"/>
                <w:szCs w:val="22"/>
              </w:rPr>
              <w:instrText xml:space="preserve">\f “subject” </w:instrText>
            </w:r>
            <w:r w:rsidRPr="00F54780">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D327BD3"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10 years</w:t>
            </w:r>
            <w:r>
              <w:rPr>
                <w:rFonts w:asciiTheme="minorHAnsi" w:hAnsiTheme="minorHAnsi" w:cstheme="minorHAnsi"/>
                <w:szCs w:val="22"/>
              </w:rPr>
              <w:t xml:space="preserve"> after end of </w:t>
            </w:r>
            <w:r w:rsidRPr="004B4227">
              <w:rPr>
                <w:rFonts w:asciiTheme="minorHAnsi" w:hAnsiTheme="minorHAnsi" w:cstheme="minorHAnsi"/>
                <w:szCs w:val="22"/>
              </w:rPr>
              <w:t>calendar year</w:t>
            </w:r>
          </w:p>
          <w:p w14:paraId="44C548E9"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F8AE4D7" w14:textId="77777777" w:rsidR="009D4A28" w:rsidRPr="004B4227" w:rsidRDefault="009D4A28" w:rsidP="009D2767">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E79EFE8"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56F59562"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2670C56B"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OFM</w:t>
            </w:r>
          </w:p>
        </w:tc>
      </w:tr>
      <w:tr w:rsidR="009D4A28" w:rsidRPr="00F54780" w14:paraId="2DECB416" w14:textId="77777777" w:rsidTr="009D27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73B53D" w14:textId="77777777" w:rsidR="009D4A28" w:rsidRPr="004B4227" w:rsidRDefault="009D4A28" w:rsidP="009D2767">
            <w:pPr>
              <w:spacing w:before="60" w:after="60"/>
              <w:jc w:val="center"/>
              <w:rPr>
                <w:rFonts w:asciiTheme="minorHAnsi" w:hAnsiTheme="minorHAnsi" w:cstheme="minorHAnsi"/>
                <w:szCs w:val="22"/>
              </w:rPr>
            </w:pPr>
            <w:r w:rsidRPr="004B4227">
              <w:rPr>
                <w:rFonts w:asciiTheme="minorHAnsi" w:hAnsiTheme="minorHAnsi" w:cstheme="minorHAnsi"/>
                <w:szCs w:val="22"/>
              </w:rPr>
              <w:t>95-12-56342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95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56342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5FCA0CF" w14:textId="77777777" w:rsidR="009D4A28" w:rsidRPr="004B4227" w:rsidRDefault="009D4A28" w:rsidP="009D2767">
            <w:pPr>
              <w:spacing w:before="60" w:after="60"/>
              <w:jc w:val="center"/>
              <w:rPr>
                <w:rFonts w:asciiTheme="minorHAnsi" w:eastAsia="Times New Roman" w:hAnsiTheme="minorHAnsi" w:cstheme="minorHAnsi"/>
                <w:color w:val="auto"/>
                <w:szCs w:val="22"/>
              </w:rPr>
            </w:pPr>
            <w:r w:rsidRPr="004B4227">
              <w:rPr>
                <w:rFonts w:asciiTheme="minorHAnsi" w:hAnsiTheme="minorHAnsi" w:cstheme="minorHAnsi"/>
                <w:szCs w:val="22"/>
              </w:rPr>
              <w:t>Rev. 0</w:t>
            </w:r>
          </w:p>
        </w:tc>
        <w:tc>
          <w:tcPr>
            <w:tcW w:w="8342" w:type="dxa"/>
            <w:tcBorders>
              <w:top w:val="single" w:sz="4" w:space="0" w:color="000000"/>
              <w:bottom w:val="single" w:sz="4" w:space="0" w:color="000000"/>
            </w:tcBorders>
          </w:tcPr>
          <w:p w14:paraId="47B1C8CA" w14:textId="77777777" w:rsidR="009D4A28" w:rsidRPr="00DD300B" w:rsidRDefault="009D4A28" w:rsidP="009D2767">
            <w:pPr>
              <w:spacing w:before="60" w:after="60"/>
              <w:rPr>
                <w:rFonts w:asciiTheme="minorHAnsi" w:hAnsiTheme="minorHAnsi" w:cstheme="minorHAnsi"/>
                <w:b/>
                <w:bCs/>
                <w:i/>
                <w:iCs/>
                <w:szCs w:val="22"/>
              </w:rPr>
            </w:pPr>
            <w:r w:rsidRPr="00DD300B">
              <w:rPr>
                <w:rFonts w:asciiTheme="minorHAnsi" w:hAnsiTheme="minorHAnsi" w:cstheme="minorHAnsi"/>
                <w:b/>
                <w:bCs/>
                <w:i/>
                <w:iCs/>
                <w:szCs w:val="22"/>
              </w:rPr>
              <w:t>Washington Uniform Criminal Citations (LIQ 497-61)</w:t>
            </w:r>
          </w:p>
          <w:p w14:paraId="0A70D1F1" w14:textId="77777777" w:rsidR="009D4A28" w:rsidRPr="004B4227" w:rsidRDefault="009D4A28" w:rsidP="009D2767">
            <w:pPr>
              <w:spacing w:before="60" w:after="60"/>
              <w:rPr>
                <w:rFonts w:asciiTheme="minorHAnsi" w:hAnsiTheme="minorHAnsi" w:cstheme="minorHAnsi"/>
                <w:b/>
                <w:bCs/>
                <w:i/>
                <w:color w:val="auto"/>
                <w:szCs w:val="22"/>
              </w:rPr>
            </w:pPr>
            <w:r w:rsidRPr="004B4227">
              <w:rPr>
                <w:rFonts w:asciiTheme="minorHAnsi" w:hAnsiTheme="minorHAnsi" w:cstheme="minorHAnsi"/>
                <w:szCs w:val="22"/>
              </w:rPr>
              <w:t>Copies of criminal citations.</w:t>
            </w:r>
            <w:r w:rsidRPr="00F54780">
              <w:rPr>
                <w:rFonts w:asciiTheme="minorHAnsi" w:hAnsiTheme="minorHAnsi" w:cstheme="minorHAnsi"/>
                <w:bCs/>
                <w:color w:val="auto"/>
                <w:szCs w:val="22"/>
              </w:rPr>
              <w:fldChar w:fldCharType="begin"/>
            </w:r>
            <w:r w:rsidRPr="00F54780">
              <w:rPr>
                <w:rFonts w:asciiTheme="minorHAnsi" w:hAnsiTheme="minorHAnsi" w:cstheme="minorHAnsi"/>
                <w:bCs/>
                <w:color w:val="auto"/>
                <w:szCs w:val="22"/>
              </w:rPr>
              <w:instrText xml:space="preserve"> xe "</w:instrText>
            </w:r>
            <w:r w:rsidRPr="006E4CA9">
              <w:rPr>
                <w:rFonts w:asciiTheme="minorHAnsi" w:hAnsiTheme="minorHAnsi" w:cstheme="minorHAnsi"/>
                <w:bCs/>
                <w:color w:val="auto"/>
                <w:szCs w:val="22"/>
              </w:rPr>
              <w:instrText>Washington uniform criminal citations</w:instrText>
            </w:r>
            <w:r w:rsidRPr="00F54780">
              <w:rPr>
                <w:rFonts w:asciiTheme="minorHAnsi" w:hAnsiTheme="minorHAnsi" w:cstheme="minorHAnsi"/>
                <w:bCs/>
                <w:color w:val="auto"/>
                <w:szCs w:val="22"/>
              </w:rPr>
              <w:instrText xml:space="preserve">" \f “subject” </w:instrText>
            </w:r>
            <w:r w:rsidRPr="00F54780">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32B4E3" w14:textId="77777777" w:rsidR="009D4A28"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4B4227">
              <w:rPr>
                <w:rFonts w:asciiTheme="minorHAnsi" w:hAnsiTheme="minorHAnsi" w:cstheme="minorHAnsi"/>
                <w:szCs w:val="22"/>
              </w:rPr>
              <w:t>6 years</w:t>
            </w:r>
            <w:r>
              <w:rPr>
                <w:rFonts w:asciiTheme="minorHAnsi" w:hAnsiTheme="minorHAnsi" w:cstheme="minorHAnsi"/>
                <w:szCs w:val="22"/>
              </w:rPr>
              <w:t xml:space="preserve"> after end of </w:t>
            </w:r>
            <w:r w:rsidRPr="004B4227">
              <w:rPr>
                <w:rFonts w:asciiTheme="minorHAnsi" w:hAnsiTheme="minorHAnsi" w:cstheme="minorHAnsi"/>
                <w:szCs w:val="22"/>
              </w:rPr>
              <w:t>fiscal year</w:t>
            </w:r>
          </w:p>
          <w:p w14:paraId="255233FF" w14:textId="77777777" w:rsidR="009D4A28" w:rsidRPr="00B4402F" w:rsidRDefault="009D4A28" w:rsidP="009D2767">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DA174B5" w14:textId="77777777" w:rsidR="009D4A28" w:rsidRPr="004B4227" w:rsidRDefault="009D4A28" w:rsidP="009D2767">
            <w:pPr>
              <w:spacing w:before="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6073101" w14:textId="77777777" w:rsidR="009D4A28" w:rsidRPr="00F54780" w:rsidRDefault="009D4A28" w:rsidP="009D2767">
            <w:pPr>
              <w:spacing w:before="60"/>
              <w:jc w:val="center"/>
              <w:rPr>
                <w:rFonts w:asciiTheme="minorHAnsi" w:hAnsiTheme="minorHAnsi" w:cstheme="minorHAnsi"/>
                <w:sz w:val="20"/>
              </w:rPr>
            </w:pPr>
            <w:r w:rsidRPr="00F54780">
              <w:rPr>
                <w:rFonts w:asciiTheme="minorHAnsi" w:hAnsiTheme="minorHAnsi" w:cstheme="minorHAnsi"/>
                <w:sz w:val="20"/>
              </w:rPr>
              <w:t>NON-ARCHIVAL</w:t>
            </w:r>
          </w:p>
          <w:p w14:paraId="2CEFA066" w14:textId="77777777" w:rsidR="009D4A28" w:rsidRPr="00F54780" w:rsidRDefault="009D4A28" w:rsidP="009D2767">
            <w:pPr>
              <w:jc w:val="center"/>
              <w:rPr>
                <w:rFonts w:asciiTheme="minorHAnsi" w:hAnsiTheme="minorHAnsi" w:cstheme="minorHAnsi"/>
                <w:sz w:val="20"/>
              </w:rPr>
            </w:pPr>
            <w:r w:rsidRPr="00F54780">
              <w:rPr>
                <w:rFonts w:asciiTheme="minorHAnsi" w:hAnsiTheme="minorHAnsi" w:cstheme="minorHAnsi"/>
                <w:sz w:val="20"/>
              </w:rPr>
              <w:t>NON-ESSENTIAL</w:t>
            </w:r>
          </w:p>
          <w:p w14:paraId="7FE922E5" w14:textId="77777777" w:rsidR="009D4A28" w:rsidRPr="00F54780" w:rsidRDefault="009D4A28" w:rsidP="009D2767">
            <w:pPr>
              <w:jc w:val="center"/>
              <w:rPr>
                <w:rFonts w:asciiTheme="minorHAnsi" w:eastAsia="Calibri" w:hAnsiTheme="minorHAnsi" w:cstheme="minorHAnsi"/>
                <w:color w:val="auto"/>
                <w:sz w:val="20"/>
                <w:szCs w:val="20"/>
              </w:rPr>
            </w:pPr>
            <w:r>
              <w:rPr>
                <w:rFonts w:asciiTheme="minorHAnsi" w:hAnsiTheme="minorHAnsi" w:cstheme="minorHAnsi"/>
                <w:sz w:val="20"/>
              </w:rPr>
              <w:t>OPR</w:t>
            </w:r>
          </w:p>
        </w:tc>
      </w:tr>
      <w:tr w:rsidR="009D4A28" w:rsidRPr="00040464" w14:paraId="21B3987F" w14:textId="77777777" w:rsidTr="009D276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C5846F" w14:textId="77777777" w:rsidR="009D4A28" w:rsidRPr="00040464" w:rsidRDefault="009D4A28" w:rsidP="009D2767">
            <w:pPr>
              <w:spacing w:before="60" w:after="60"/>
              <w:jc w:val="center"/>
              <w:rPr>
                <w:rFonts w:asciiTheme="minorHAnsi" w:hAnsiTheme="minorHAnsi" w:cstheme="minorHAnsi"/>
                <w:szCs w:val="22"/>
              </w:rPr>
            </w:pPr>
            <w:r w:rsidRPr="00040464">
              <w:rPr>
                <w:rFonts w:asciiTheme="minorHAnsi" w:hAnsiTheme="minorHAnsi" w:cstheme="minorHAnsi"/>
                <w:szCs w:val="22"/>
              </w:rPr>
              <w:t>95-12-56352</w:t>
            </w:r>
            <w:r w:rsidRPr="00D85A34">
              <w:rPr>
                <w:rFonts w:asciiTheme="minorHAnsi" w:hAnsiTheme="minorHAnsi" w:cstheme="minorHAnsi"/>
                <w:szCs w:val="22"/>
              </w:rPr>
              <w:fldChar w:fldCharType="begin"/>
            </w:r>
            <w:r w:rsidRPr="00D85A34">
              <w:rPr>
                <w:rFonts w:asciiTheme="minorHAnsi" w:hAnsiTheme="minorHAnsi" w:cstheme="minorHAnsi"/>
                <w:szCs w:val="22"/>
              </w:rPr>
              <w:instrText xml:space="preserve"> XE "95-12-56352" \f “dan” </w:instrText>
            </w:r>
            <w:r w:rsidRPr="00D85A34">
              <w:rPr>
                <w:rFonts w:asciiTheme="minorHAnsi" w:hAnsiTheme="minorHAnsi" w:cstheme="minorHAnsi"/>
                <w:szCs w:val="22"/>
              </w:rPr>
              <w:fldChar w:fldCharType="end"/>
            </w:r>
          </w:p>
          <w:p w14:paraId="70768B5C" w14:textId="77777777" w:rsidR="009D4A28" w:rsidRPr="00D85A34" w:rsidRDefault="009D4A28" w:rsidP="009D2767">
            <w:pPr>
              <w:spacing w:before="60" w:after="60"/>
              <w:jc w:val="center"/>
              <w:rPr>
                <w:rFonts w:asciiTheme="minorHAnsi" w:hAnsiTheme="minorHAnsi" w:cstheme="minorHAnsi"/>
                <w:szCs w:val="22"/>
              </w:rPr>
            </w:pPr>
            <w:r w:rsidRPr="00040464">
              <w:rPr>
                <w:rFonts w:asciiTheme="minorHAnsi" w:hAnsiTheme="minorHAnsi" w:cstheme="minorHAnsi"/>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0ECD3E23" w14:textId="77777777" w:rsidR="009D4A28" w:rsidRPr="00040464" w:rsidRDefault="009D4A28" w:rsidP="009D2767">
            <w:pPr>
              <w:spacing w:before="60" w:after="60"/>
              <w:rPr>
                <w:rFonts w:asciiTheme="minorHAnsi" w:hAnsiTheme="minorHAnsi" w:cstheme="minorHAnsi"/>
                <w:b/>
                <w:bCs/>
                <w:i/>
                <w:iCs/>
                <w:szCs w:val="22"/>
              </w:rPr>
            </w:pPr>
            <w:r w:rsidRPr="00040464">
              <w:rPr>
                <w:rFonts w:asciiTheme="minorHAnsi" w:hAnsiTheme="minorHAnsi" w:cstheme="minorHAnsi"/>
                <w:b/>
                <w:bCs/>
                <w:i/>
                <w:iCs/>
                <w:szCs w:val="22"/>
              </w:rPr>
              <w:t>Washington Uniform Criminal/Infraction Citation (Ticket Book Receipt)</w:t>
            </w:r>
          </w:p>
          <w:p w14:paraId="72D585FA" w14:textId="77777777" w:rsidR="009D4A28" w:rsidRPr="00EB48F0" w:rsidRDefault="009D4A28" w:rsidP="009D2767">
            <w:pPr>
              <w:spacing w:before="60" w:after="60"/>
              <w:rPr>
                <w:rFonts w:asciiTheme="minorHAnsi" w:hAnsiTheme="minorHAnsi" w:cstheme="minorHAnsi"/>
                <w:szCs w:val="22"/>
              </w:rPr>
            </w:pPr>
            <w:r w:rsidRPr="00EB48F0">
              <w:rPr>
                <w:rFonts w:asciiTheme="minorHAnsi" w:hAnsiTheme="minorHAnsi" w:cstheme="minorHAnsi"/>
                <w:szCs w:val="22"/>
              </w:rPr>
              <w:t>Criminal/infraction ticket book receipts maintain accountability for blank ticket books issued to officers as required by law.</w:t>
            </w:r>
            <w:r w:rsidRPr="00EB48F0">
              <w:rPr>
                <w:rFonts w:asciiTheme="minorHAnsi" w:hAnsiTheme="minorHAnsi" w:cstheme="minorHAnsi"/>
                <w:szCs w:val="22"/>
              </w:rPr>
              <w:fldChar w:fldCharType="begin"/>
            </w:r>
            <w:r w:rsidRPr="00EB48F0">
              <w:rPr>
                <w:rFonts w:asciiTheme="minorHAnsi" w:hAnsiTheme="minorHAnsi" w:cstheme="minorHAnsi"/>
                <w:szCs w:val="22"/>
              </w:rPr>
              <w:instrText xml:space="preserve"> xe "</w:instrText>
            </w:r>
            <w:r>
              <w:rPr>
                <w:rFonts w:asciiTheme="minorHAnsi" w:hAnsiTheme="minorHAnsi" w:cstheme="minorHAnsi"/>
                <w:szCs w:val="22"/>
              </w:rPr>
              <w:instrText>Washington uniform criminal/infraction citation</w:instrText>
            </w:r>
            <w:r w:rsidRPr="00EB48F0">
              <w:rPr>
                <w:rFonts w:asciiTheme="minorHAnsi" w:hAnsiTheme="minorHAnsi" w:cstheme="minorHAnsi"/>
                <w:szCs w:val="22"/>
              </w:rPr>
              <w:instrText xml:space="preserve">" \f “subject” </w:instrText>
            </w:r>
            <w:r w:rsidRPr="00EB48F0">
              <w:rPr>
                <w:rFonts w:asciiTheme="minorHAnsi" w:hAnsiTheme="minorHAnsi" w:cstheme="minorHAnsi"/>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81A9AE" w14:textId="77777777" w:rsidR="009D4A28" w:rsidRPr="00EB48F0" w:rsidRDefault="009D4A28" w:rsidP="009D2767">
            <w:pPr>
              <w:spacing w:before="60" w:after="60"/>
              <w:rPr>
                <w:rFonts w:asciiTheme="minorHAnsi" w:hAnsiTheme="minorHAnsi" w:cstheme="minorHAnsi"/>
                <w:szCs w:val="22"/>
              </w:rPr>
            </w:pPr>
            <w:r w:rsidRPr="00CD10EB">
              <w:rPr>
                <w:rFonts w:asciiTheme="minorHAnsi" w:hAnsiTheme="minorHAnsi" w:cstheme="minorHAnsi"/>
                <w:b/>
                <w:bCs/>
                <w:szCs w:val="22"/>
              </w:rPr>
              <w:t>Retain</w:t>
            </w:r>
            <w:r w:rsidRPr="00D85A34">
              <w:rPr>
                <w:rFonts w:asciiTheme="minorHAnsi" w:hAnsiTheme="minorHAnsi" w:cstheme="minorHAnsi"/>
                <w:b/>
                <w:bCs/>
                <w:szCs w:val="22"/>
              </w:rPr>
              <w:t xml:space="preserve"> </w:t>
            </w:r>
            <w:r w:rsidRPr="00EB48F0">
              <w:rPr>
                <w:rFonts w:asciiTheme="minorHAnsi" w:hAnsiTheme="minorHAnsi" w:cstheme="minorHAnsi"/>
                <w:szCs w:val="22"/>
              </w:rPr>
              <w:t>for 6 years after end of fiscal year</w:t>
            </w:r>
          </w:p>
          <w:p w14:paraId="7D573460" w14:textId="77777777" w:rsidR="009D4A28" w:rsidRPr="00EB48F0" w:rsidRDefault="009D4A28" w:rsidP="009D2767">
            <w:pPr>
              <w:spacing w:before="60" w:after="60"/>
              <w:rPr>
                <w:rFonts w:asciiTheme="minorHAnsi" w:hAnsiTheme="minorHAnsi" w:cstheme="minorHAnsi"/>
                <w:i/>
                <w:iCs/>
                <w:szCs w:val="22"/>
              </w:rPr>
            </w:pPr>
            <w:r w:rsidRPr="00EB48F0">
              <w:rPr>
                <w:rFonts w:asciiTheme="minorHAnsi" w:hAnsiTheme="minorHAnsi" w:cstheme="minorHAnsi"/>
                <w:szCs w:val="22"/>
              </w:rPr>
              <w:t xml:space="preserve">   </w:t>
            </w:r>
            <w:r w:rsidRPr="00EB48F0">
              <w:rPr>
                <w:rFonts w:asciiTheme="minorHAnsi" w:hAnsiTheme="minorHAnsi" w:cstheme="minorHAnsi"/>
                <w:i/>
                <w:iCs/>
                <w:szCs w:val="22"/>
              </w:rPr>
              <w:t>then</w:t>
            </w:r>
          </w:p>
          <w:p w14:paraId="1581419C" w14:textId="77777777" w:rsidR="009D4A28" w:rsidRPr="00D85A34" w:rsidRDefault="009D4A28" w:rsidP="009D2767">
            <w:pPr>
              <w:spacing w:before="60" w:after="60"/>
              <w:rPr>
                <w:rFonts w:asciiTheme="minorHAnsi" w:hAnsiTheme="minorHAnsi" w:cstheme="minorHAnsi"/>
                <w:b/>
                <w:bCs/>
                <w:szCs w:val="22"/>
              </w:rPr>
            </w:pPr>
            <w:r w:rsidRPr="00B4402F">
              <w:rPr>
                <w:rFonts w:asciiTheme="minorHAnsi" w:hAnsiTheme="minorHAnsi" w:cstheme="minorHAnsi"/>
                <w:b/>
                <w:bCs/>
                <w:szCs w:val="22"/>
              </w:rPr>
              <w:t>Destroy</w:t>
            </w:r>
            <w:r w:rsidRPr="00F5777C">
              <w:rPr>
                <w:rFonts w:asciiTheme="minorHAnsi" w:hAnsiTheme="minorHAnsi" w:cstheme="minorHAnsi"/>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BEC588" w14:textId="77777777" w:rsidR="009D4A28" w:rsidRPr="00040464" w:rsidRDefault="009D4A28" w:rsidP="009D2767">
            <w:pPr>
              <w:spacing w:before="60"/>
              <w:jc w:val="center"/>
              <w:rPr>
                <w:rFonts w:asciiTheme="minorHAnsi" w:hAnsiTheme="minorHAnsi" w:cstheme="minorHAnsi"/>
                <w:sz w:val="20"/>
              </w:rPr>
            </w:pPr>
            <w:r w:rsidRPr="00040464">
              <w:rPr>
                <w:rFonts w:asciiTheme="minorHAnsi" w:hAnsiTheme="minorHAnsi" w:cstheme="minorHAnsi"/>
                <w:sz w:val="20"/>
              </w:rPr>
              <w:t>NON-ARCHIVAL</w:t>
            </w:r>
          </w:p>
          <w:p w14:paraId="23ACAD4D" w14:textId="77777777" w:rsidR="009D4A28" w:rsidRPr="00040464" w:rsidRDefault="009D4A28" w:rsidP="009D2767">
            <w:pPr>
              <w:jc w:val="center"/>
              <w:rPr>
                <w:rFonts w:asciiTheme="minorHAnsi" w:hAnsiTheme="minorHAnsi" w:cstheme="minorHAnsi"/>
                <w:sz w:val="20"/>
              </w:rPr>
            </w:pPr>
            <w:r w:rsidRPr="00040464">
              <w:rPr>
                <w:rFonts w:asciiTheme="minorHAnsi" w:hAnsiTheme="minorHAnsi" w:cstheme="minorHAnsi"/>
                <w:sz w:val="20"/>
              </w:rPr>
              <w:t>NON-ESSENTIAL</w:t>
            </w:r>
          </w:p>
          <w:p w14:paraId="328133F9" w14:textId="77777777" w:rsidR="009D4A28" w:rsidRPr="00D85A34" w:rsidRDefault="009D4A28" w:rsidP="009D2767">
            <w:pPr>
              <w:jc w:val="center"/>
              <w:rPr>
                <w:rFonts w:asciiTheme="minorHAnsi" w:hAnsiTheme="minorHAnsi" w:cstheme="minorHAnsi"/>
                <w:sz w:val="20"/>
              </w:rPr>
            </w:pPr>
            <w:r w:rsidRPr="00040464">
              <w:rPr>
                <w:rFonts w:asciiTheme="minorHAnsi" w:hAnsiTheme="minorHAnsi" w:cstheme="minorHAnsi"/>
                <w:sz w:val="20"/>
              </w:rPr>
              <w:t>OPR</w:t>
            </w:r>
          </w:p>
        </w:tc>
      </w:tr>
    </w:tbl>
    <w:p w14:paraId="640A5492" w14:textId="77777777" w:rsidR="00343D26" w:rsidRDefault="00343D26" w:rsidP="009D4A28">
      <w:pPr>
        <w:pStyle w:val="Functions"/>
        <w:numPr>
          <w:ilvl w:val="0"/>
          <w:numId w:val="0"/>
        </w:numPr>
        <w:ind w:left="792" w:hanging="792"/>
        <w:rPr>
          <w:color w:val="auto"/>
        </w:rPr>
        <w:sectPr w:rsidR="00343D26" w:rsidSect="00884BE6">
          <w:footerReference w:type="default" r:id="rId11"/>
          <w:pgSz w:w="15840" w:h="12240" w:orient="landscape" w:code="1"/>
          <w:pgMar w:top="1080" w:right="720" w:bottom="1080" w:left="720" w:header="1080" w:footer="720" w:gutter="0"/>
          <w:cols w:space="720"/>
          <w:docGrid w:linePitch="360"/>
        </w:sectPr>
      </w:pPr>
    </w:p>
    <w:p w14:paraId="6D6563BD" w14:textId="51A9AD45" w:rsidR="006219C6" w:rsidRPr="0074220A" w:rsidRDefault="00702F79" w:rsidP="006219C6">
      <w:pPr>
        <w:pStyle w:val="Functions"/>
        <w:rPr>
          <w:color w:val="auto"/>
        </w:rPr>
      </w:pPr>
      <w:bookmarkStart w:id="1" w:name="_Toc170821417"/>
      <w:r w:rsidRPr="0074220A">
        <w:rPr>
          <w:color w:val="auto"/>
        </w:rPr>
        <w:lastRenderedPageBreak/>
        <w:t>FINANCE/REPORTING</w:t>
      </w:r>
      <w:bookmarkEnd w:id="1"/>
    </w:p>
    <w:p w14:paraId="65B03960" w14:textId="5EE7DA4B" w:rsidR="006219C6" w:rsidRPr="00EE059D"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74220A" w:rsidRPr="0074220A">
        <w:rPr>
          <w:color w:val="auto"/>
        </w:rPr>
        <w:t>tax and fee reporting</w:t>
      </w:r>
      <w:r w:rsidR="00EE059D"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45CC1" w:rsidRPr="009C1D92" w14:paraId="015D6D36"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C584E1" w14:textId="77777777" w:rsidR="00A45CC1" w:rsidRPr="009C1D92" w:rsidRDefault="00A45CC1" w:rsidP="00EE059D">
            <w:pPr>
              <w:jc w:val="center"/>
              <w:rPr>
                <w:rFonts w:asciiTheme="minorHAnsi" w:eastAsia="Calibri" w:hAnsiTheme="minorHAnsi" w:cstheme="minorHAnsi"/>
                <w:b/>
                <w:sz w:val="18"/>
                <w:szCs w:val="18"/>
              </w:rPr>
            </w:pPr>
            <w:r w:rsidRPr="009C1D92">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878ECA" w14:textId="77777777" w:rsidR="00A45CC1" w:rsidRPr="009C1D92" w:rsidRDefault="00A45CC1" w:rsidP="00EE059D">
            <w:pPr>
              <w:jc w:val="center"/>
              <w:rPr>
                <w:rFonts w:asciiTheme="minorHAnsi" w:eastAsia="Calibri" w:hAnsiTheme="minorHAnsi" w:cstheme="minorHAnsi"/>
                <w:b/>
                <w:bCs/>
                <w:sz w:val="20"/>
                <w:szCs w:val="20"/>
              </w:rPr>
            </w:pPr>
            <w:r w:rsidRPr="009C1D92">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7DE0AF" w14:textId="77777777" w:rsidR="00A45CC1" w:rsidRPr="009C1D92" w:rsidRDefault="00A45CC1" w:rsidP="00EE059D">
            <w:pPr>
              <w:jc w:val="center"/>
              <w:rPr>
                <w:rFonts w:asciiTheme="minorHAnsi" w:eastAsia="Calibri" w:hAnsiTheme="minorHAnsi" w:cstheme="minorHAnsi"/>
                <w:b/>
                <w:sz w:val="20"/>
                <w:szCs w:val="20"/>
              </w:rPr>
            </w:pPr>
            <w:r w:rsidRPr="009C1D92">
              <w:rPr>
                <w:rFonts w:asciiTheme="minorHAnsi" w:eastAsia="Calibri" w:hAnsiTheme="minorHAnsi" w:cstheme="minorHAnsi"/>
                <w:b/>
                <w:sz w:val="20"/>
                <w:szCs w:val="20"/>
              </w:rPr>
              <w:t>RETENTION AND</w:t>
            </w:r>
          </w:p>
          <w:p w14:paraId="6A215271" w14:textId="77777777" w:rsidR="00A45CC1" w:rsidRPr="009C1D92" w:rsidRDefault="00A45CC1" w:rsidP="00EE059D">
            <w:pPr>
              <w:jc w:val="center"/>
              <w:rPr>
                <w:rFonts w:asciiTheme="minorHAnsi" w:eastAsia="Calibri" w:hAnsiTheme="minorHAnsi" w:cstheme="minorHAnsi"/>
                <w:b/>
                <w:sz w:val="20"/>
                <w:szCs w:val="20"/>
              </w:rPr>
            </w:pPr>
            <w:r w:rsidRPr="009C1D92">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64B416" w14:textId="77777777" w:rsidR="00A45CC1" w:rsidRPr="009C1D92" w:rsidRDefault="00A45CC1" w:rsidP="00EE059D">
            <w:pPr>
              <w:jc w:val="center"/>
              <w:rPr>
                <w:rFonts w:asciiTheme="minorHAnsi" w:eastAsia="Calibri" w:hAnsiTheme="minorHAnsi" w:cstheme="minorHAnsi"/>
                <w:b/>
                <w:sz w:val="20"/>
                <w:szCs w:val="20"/>
              </w:rPr>
            </w:pPr>
            <w:r w:rsidRPr="009C1D92">
              <w:rPr>
                <w:rFonts w:asciiTheme="minorHAnsi" w:eastAsia="Calibri" w:hAnsiTheme="minorHAnsi" w:cstheme="minorHAnsi"/>
                <w:b/>
                <w:sz w:val="20"/>
                <w:szCs w:val="20"/>
              </w:rPr>
              <w:t>DESIGNATION</w:t>
            </w:r>
          </w:p>
        </w:tc>
      </w:tr>
      <w:tr w:rsidR="00A45CC1" w:rsidRPr="007B2C88" w14:paraId="31734ED4" w14:textId="77777777" w:rsidTr="00B25DE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337373" w14:textId="77777777" w:rsidR="00A45CC1" w:rsidRPr="007B2C88" w:rsidRDefault="00A45CC1" w:rsidP="00BC4FE3">
            <w:pPr>
              <w:spacing w:before="60" w:after="60"/>
              <w:jc w:val="center"/>
              <w:rPr>
                <w:rFonts w:asciiTheme="minorHAnsi" w:hAnsiTheme="minorHAnsi" w:cstheme="minorHAnsi"/>
                <w:color w:val="auto"/>
                <w:szCs w:val="22"/>
              </w:rPr>
            </w:pPr>
            <w:r w:rsidRPr="007B2C88">
              <w:rPr>
                <w:rFonts w:asciiTheme="minorHAnsi" w:hAnsiTheme="minorHAnsi" w:cstheme="minorHAnsi"/>
                <w:color w:val="auto"/>
                <w:szCs w:val="22"/>
              </w:rPr>
              <w:t>07-05-61515</w:t>
            </w:r>
            <w:r w:rsidRPr="00B25DEB">
              <w:rPr>
                <w:rFonts w:asciiTheme="minorHAnsi" w:hAnsiTheme="minorHAnsi" w:cstheme="minorHAnsi"/>
                <w:color w:val="auto"/>
                <w:szCs w:val="22"/>
              </w:rPr>
              <w:fldChar w:fldCharType="begin"/>
            </w:r>
            <w:r w:rsidRPr="00B25DEB">
              <w:rPr>
                <w:rFonts w:asciiTheme="minorHAnsi" w:hAnsiTheme="minorHAnsi" w:cstheme="minorHAnsi"/>
                <w:color w:val="auto"/>
                <w:szCs w:val="22"/>
              </w:rPr>
              <w:instrText xml:space="preserve"> XE "07-05-61515" \f “dan” </w:instrText>
            </w:r>
            <w:r w:rsidRPr="00B25DEB">
              <w:rPr>
                <w:rFonts w:asciiTheme="minorHAnsi" w:hAnsiTheme="minorHAnsi" w:cstheme="minorHAnsi"/>
                <w:color w:val="auto"/>
                <w:szCs w:val="22"/>
              </w:rPr>
              <w:fldChar w:fldCharType="end"/>
            </w:r>
          </w:p>
          <w:p w14:paraId="68E103E1" w14:textId="77777777" w:rsidR="00A45CC1" w:rsidRPr="00B25DEB" w:rsidRDefault="00A45CC1" w:rsidP="00BC4FE3">
            <w:pPr>
              <w:spacing w:before="60" w:after="60"/>
              <w:jc w:val="center"/>
              <w:rPr>
                <w:rFonts w:asciiTheme="minorHAnsi" w:hAnsiTheme="minorHAnsi" w:cstheme="minorHAnsi"/>
                <w:color w:val="auto"/>
                <w:szCs w:val="22"/>
              </w:rPr>
            </w:pPr>
            <w:r w:rsidRPr="007B2C88">
              <w:rPr>
                <w:rFonts w:asciiTheme="minorHAnsi" w:hAnsiTheme="minorHAnsi" w:cs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B5EB2EC" w14:textId="77777777" w:rsidR="00A45CC1" w:rsidRPr="007B2C88" w:rsidRDefault="00A45CC1" w:rsidP="00BC4FE3">
            <w:pPr>
              <w:spacing w:before="60" w:after="60"/>
              <w:rPr>
                <w:rFonts w:asciiTheme="minorHAnsi" w:hAnsiTheme="minorHAnsi" w:cstheme="minorHAnsi"/>
                <w:b/>
                <w:bCs/>
                <w:i/>
                <w:iCs/>
                <w:color w:val="auto"/>
                <w:szCs w:val="22"/>
              </w:rPr>
            </w:pPr>
            <w:r w:rsidRPr="007B2C88">
              <w:rPr>
                <w:rFonts w:asciiTheme="minorHAnsi" w:hAnsiTheme="minorHAnsi" w:cstheme="minorHAnsi"/>
                <w:b/>
                <w:bCs/>
                <w:i/>
                <w:iCs/>
                <w:color w:val="auto"/>
                <w:szCs w:val="22"/>
              </w:rPr>
              <w:t>Beer Authorized Representative Certificate of Approval Holders Summary Tax Report – LIQ 319-20</w:t>
            </w:r>
          </w:p>
          <w:p w14:paraId="1B02B598" w14:textId="1B275C3F" w:rsidR="00A45CC1" w:rsidRPr="00350220" w:rsidRDefault="00A45CC1" w:rsidP="00BC4FE3">
            <w:pPr>
              <w:spacing w:before="60" w:after="60"/>
              <w:rPr>
                <w:rFonts w:asciiTheme="minorHAnsi" w:hAnsiTheme="minorHAnsi" w:cstheme="minorHAnsi"/>
                <w:color w:val="auto"/>
                <w:szCs w:val="22"/>
              </w:rPr>
            </w:pPr>
            <w:r w:rsidRPr="00350220">
              <w:rPr>
                <w:rFonts w:asciiTheme="minorHAnsi" w:hAnsiTheme="minorHAnsi" w:cstheme="minorHAnsi"/>
                <w:color w:val="auto"/>
                <w:szCs w:val="22"/>
              </w:rPr>
              <w:t>An authorized representative of United States and foreign produced beer reporting sales to Washington State distributors.</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w:instrText>
            </w:r>
            <w:r>
              <w:rPr>
                <w:rFonts w:asciiTheme="minorHAnsi" w:hAnsiTheme="minorHAnsi" w:cstheme="minorHAnsi"/>
                <w:color w:val="auto"/>
                <w:szCs w:val="22"/>
              </w:rPr>
              <w:instrText>beer authorized representative certificate of approval holders summary tax report LIQ 319-20</w:instrText>
            </w:r>
            <w:r w:rsidRPr="00350220">
              <w:rPr>
                <w:rFonts w:asciiTheme="minorHAnsi" w:hAnsiTheme="minorHAnsi" w:cstheme="minorHAnsi"/>
                <w:color w:val="auto"/>
                <w:szCs w:val="22"/>
              </w:rPr>
              <w:instrText xml:space="preserve">" \f “subject” </w:instrText>
            </w:r>
            <w:r w:rsidRPr="00350220">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FD41FD" w14:textId="77777777" w:rsidR="00A45CC1" w:rsidRPr="008D0872" w:rsidRDefault="00A45CC1" w:rsidP="00BC4FE3">
            <w:pPr>
              <w:spacing w:before="60" w:after="60"/>
              <w:rPr>
                <w:rFonts w:asciiTheme="minorHAnsi" w:hAnsiTheme="minorHAnsi" w:cstheme="minorHAnsi"/>
                <w:color w:val="auto"/>
                <w:szCs w:val="22"/>
              </w:rPr>
            </w:pPr>
            <w:r w:rsidRPr="007B2C88">
              <w:rPr>
                <w:rFonts w:asciiTheme="minorHAnsi" w:hAnsiTheme="minorHAnsi" w:cstheme="minorHAnsi"/>
                <w:b/>
                <w:bCs/>
                <w:color w:val="auto"/>
                <w:szCs w:val="22"/>
              </w:rPr>
              <w:t>Retain</w:t>
            </w:r>
            <w:r w:rsidRPr="00B25DEB">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7BD96278" w14:textId="77777777" w:rsidR="00A45CC1" w:rsidRPr="008D0872" w:rsidRDefault="00A45CC1" w:rsidP="00BC4FE3">
            <w:pPr>
              <w:spacing w:before="60" w:after="60"/>
              <w:rPr>
                <w:rFonts w:asciiTheme="minorHAnsi" w:hAnsiTheme="minorHAnsi" w:cstheme="minorHAnsi"/>
                <w:i/>
                <w:iCs/>
                <w:color w:val="auto"/>
                <w:szCs w:val="22"/>
              </w:rPr>
            </w:pPr>
            <w:r w:rsidRPr="00B25DEB">
              <w:rPr>
                <w:rFonts w:asciiTheme="minorHAnsi" w:hAnsiTheme="minorHAnsi" w:cstheme="minorHAnsi"/>
                <w:b/>
                <w:bCs/>
                <w:color w:val="auto"/>
                <w:szCs w:val="22"/>
              </w:rPr>
              <w:t xml:space="preserve">   </w:t>
            </w:r>
            <w:r w:rsidRPr="008D0872">
              <w:rPr>
                <w:rFonts w:asciiTheme="minorHAnsi" w:hAnsiTheme="minorHAnsi" w:cstheme="minorHAnsi"/>
                <w:i/>
                <w:iCs/>
                <w:color w:val="auto"/>
                <w:szCs w:val="22"/>
              </w:rPr>
              <w:t>then</w:t>
            </w:r>
          </w:p>
          <w:p w14:paraId="5DA39472" w14:textId="77777777" w:rsidR="00A45CC1" w:rsidRPr="007B2C88" w:rsidRDefault="00A45CC1" w:rsidP="00BC4FE3">
            <w:pPr>
              <w:spacing w:before="60" w:after="60"/>
              <w:rPr>
                <w:rFonts w:asciiTheme="minorHAnsi" w:hAnsiTheme="minorHAnsi" w:cstheme="minorHAnsi"/>
                <w:b/>
                <w:bCs/>
                <w:color w:val="auto"/>
                <w:szCs w:val="22"/>
              </w:rPr>
            </w:pPr>
            <w:r w:rsidRPr="007B2C88">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2C72F" w14:textId="77777777" w:rsidR="00A45CC1" w:rsidRPr="007B2C88" w:rsidRDefault="00A45CC1" w:rsidP="00A9506E">
            <w:pPr>
              <w:spacing w:before="60"/>
              <w:jc w:val="center"/>
              <w:rPr>
                <w:rFonts w:asciiTheme="minorHAnsi" w:hAnsiTheme="minorHAnsi" w:cstheme="minorHAnsi"/>
                <w:color w:val="auto"/>
                <w:sz w:val="20"/>
              </w:rPr>
            </w:pPr>
            <w:r w:rsidRPr="007B2C88">
              <w:rPr>
                <w:rFonts w:asciiTheme="minorHAnsi" w:hAnsiTheme="minorHAnsi" w:cstheme="minorHAnsi"/>
                <w:color w:val="auto"/>
                <w:sz w:val="20"/>
              </w:rPr>
              <w:t>NON-ARCHIVAL</w:t>
            </w:r>
            <w:r>
              <w:rPr>
                <w:rFonts w:asciiTheme="minorHAnsi" w:hAnsiTheme="minorHAnsi" w:cstheme="minorHAnsi"/>
                <w:color w:val="auto"/>
                <w:sz w:val="20"/>
              </w:rPr>
              <w:t xml:space="preserve"> </w:t>
            </w:r>
            <w:r w:rsidRPr="007B2C88">
              <w:rPr>
                <w:rFonts w:asciiTheme="minorHAnsi" w:hAnsiTheme="minorHAnsi" w:cstheme="minorHAnsi"/>
                <w:color w:val="auto"/>
                <w:sz w:val="20"/>
              </w:rPr>
              <w:t>NON-ESSENTIAL</w:t>
            </w:r>
          </w:p>
          <w:p w14:paraId="1F2033E3" w14:textId="77777777" w:rsidR="00A45CC1" w:rsidRPr="00B25DEB" w:rsidRDefault="00A45CC1" w:rsidP="007723E2">
            <w:pPr>
              <w:jc w:val="center"/>
              <w:rPr>
                <w:rFonts w:asciiTheme="minorHAnsi" w:hAnsiTheme="minorHAnsi" w:cstheme="minorHAnsi"/>
                <w:color w:val="auto"/>
                <w:sz w:val="20"/>
              </w:rPr>
            </w:pPr>
            <w:r w:rsidRPr="007B2C88">
              <w:rPr>
                <w:rFonts w:asciiTheme="minorHAnsi" w:hAnsiTheme="minorHAnsi" w:cstheme="minorHAnsi"/>
                <w:color w:val="auto"/>
                <w:sz w:val="20"/>
              </w:rPr>
              <w:t>OPR</w:t>
            </w:r>
          </w:p>
        </w:tc>
      </w:tr>
      <w:tr w:rsidR="00A45CC1" w:rsidRPr="00E85AE9" w14:paraId="264493FE" w14:textId="77777777" w:rsidTr="00B25DE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A3D9CF" w14:textId="77777777" w:rsidR="00A45CC1" w:rsidRPr="00E85AE9"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86-03-36351</w:t>
            </w:r>
            <w:r w:rsidRPr="00B25DEB">
              <w:rPr>
                <w:rFonts w:asciiTheme="minorHAnsi" w:hAnsiTheme="minorHAnsi" w:cstheme="minorHAnsi"/>
                <w:color w:val="auto"/>
                <w:szCs w:val="22"/>
              </w:rPr>
              <w:fldChar w:fldCharType="begin"/>
            </w:r>
            <w:r w:rsidRPr="00B25DEB">
              <w:rPr>
                <w:rFonts w:asciiTheme="minorHAnsi" w:hAnsiTheme="minorHAnsi" w:cstheme="minorHAnsi"/>
                <w:color w:val="auto"/>
                <w:szCs w:val="22"/>
              </w:rPr>
              <w:instrText xml:space="preserve"> XE "86-03-36351" \f “dan” </w:instrText>
            </w:r>
            <w:r w:rsidRPr="00B25DEB">
              <w:rPr>
                <w:rFonts w:asciiTheme="minorHAnsi" w:hAnsiTheme="minorHAnsi" w:cstheme="minorHAnsi"/>
                <w:color w:val="auto"/>
                <w:szCs w:val="22"/>
              </w:rPr>
              <w:fldChar w:fldCharType="end"/>
            </w:r>
          </w:p>
          <w:p w14:paraId="3BE795EB" w14:textId="77777777" w:rsidR="00A45CC1" w:rsidRPr="00B25DEB"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3E6F294B" w14:textId="77777777" w:rsidR="00A45CC1" w:rsidRPr="00E85AE9" w:rsidRDefault="00A45CC1" w:rsidP="00BC4FE3">
            <w:pPr>
              <w:spacing w:before="60" w:after="60"/>
              <w:rPr>
                <w:rFonts w:asciiTheme="minorHAnsi" w:hAnsiTheme="minorHAnsi" w:cstheme="minorHAnsi"/>
                <w:b/>
                <w:bCs/>
                <w:i/>
                <w:iCs/>
                <w:color w:val="auto"/>
                <w:szCs w:val="22"/>
              </w:rPr>
            </w:pPr>
            <w:r w:rsidRPr="00E85AE9">
              <w:rPr>
                <w:rFonts w:asciiTheme="minorHAnsi" w:hAnsiTheme="minorHAnsi" w:cstheme="minorHAnsi"/>
                <w:b/>
                <w:bCs/>
                <w:i/>
                <w:iCs/>
                <w:color w:val="auto"/>
                <w:szCs w:val="22"/>
              </w:rPr>
              <w:t>Beer Certificate of Approval Holders Summary Tax Report. Report of Sales to Washington Retailers from Beer Certificate of Approval Holder (LIQ 308/LIQ 308A)</w:t>
            </w:r>
          </w:p>
          <w:p w14:paraId="499002AE" w14:textId="3C90D425" w:rsidR="00A45CC1" w:rsidRPr="00350220" w:rsidRDefault="00A45CC1" w:rsidP="00BC4FE3">
            <w:pPr>
              <w:spacing w:before="60" w:after="60"/>
              <w:rPr>
                <w:rFonts w:asciiTheme="minorHAnsi" w:hAnsiTheme="minorHAnsi" w:cstheme="minorHAnsi"/>
                <w:color w:val="auto"/>
                <w:szCs w:val="22"/>
              </w:rPr>
            </w:pPr>
            <w:r w:rsidRPr="00350220">
              <w:rPr>
                <w:rFonts w:asciiTheme="minorHAnsi" w:hAnsiTheme="minorHAnsi" w:cstheme="minorHAnsi"/>
                <w:color w:val="auto"/>
                <w:szCs w:val="22"/>
              </w:rPr>
              <w:t>Out-of-State U.S. brewers reports of shipments into Washington and report sales to in state retailers.</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w:instrText>
            </w:r>
            <w:r>
              <w:rPr>
                <w:rFonts w:asciiTheme="minorHAnsi" w:hAnsiTheme="minorHAnsi" w:cstheme="minorHAnsi"/>
                <w:color w:val="auto"/>
                <w:szCs w:val="22"/>
              </w:rPr>
              <w:instrText>beer certificate of approval holders summary tax report</w:instrText>
            </w:r>
            <w:r w:rsidRPr="00350220">
              <w:rPr>
                <w:rFonts w:asciiTheme="minorHAnsi" w:hAnsiTheme="minorHAnsi" w:cstheme="minorHAnsi"/>
                <w:color w:val="auto"/>
                <w:szCs w:val="22"/>
              </w:rPr>
              <w:instrText xml:space="preserve">" \f “subject” </w:instrText>
            </w:r>
            <w:r w:rsidRPr="00350220">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C39E49" w14:textId="77777777" w:rsidR="00A45CC1" w:rsidRPr="008D0872" w:rsidRDefault="00A45CC1" w:rsidP="00BC4FE3">
            <w:pPr>
              <w:spacing w:before="60" w:after="60"/>
              <w:rPr>
                <w:rFonts w:asciiTheme="minorHAnsi" w:hAnsiTheme="minorHAnsi" w:cstheme="minorHAnsi"/>
                <w:color w:val="auto"/>
                <w:szCs w:val="22"/>
              </w:rPr>
            </w:pPr>
            <w:r w:rsidRPr="00E85AE9">
              <w:rPr>
                <w:rFonts w:asciiTheme="minorHAnsi" w:hAnsiTheme="minorHAnsi" w:cstheme="minorHAnsi"/>
                <w:b/>
                <w:bCs/>
                <w:color w:val="auto"/>
                <w:szCs w:val="22"/>
              </w:rPr>
              <w:t>Retain</w:t>
            </w:r>
            <w:r w:rsidRPr="00B25DEB">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4F9C1E86"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334BE9E0" w14:textId="77777777" w:rsidR="00A45CC1" w:rsidRPr="00E85AE9" w:rsidRDefault="00A45CC1" w:rsidP="00BC4FE3">
            <w:pPr>
              <w:spacing w:before="60" w:after="60"/>
              <w:rPr>
                <w:rFonts w:asciiTheme="minorHAnsi" w:hAnsiTheme="minorHAnsi" w:cstheme="minorHAnsi"/>
                <w:b/>
                <w:bCs/>
                <w:color w:val="auto"/>
                <w:szCs w:val="22"/>
              </w:rPr>
            </w:pPr>
            <w:r w:rsidRPr="00E85AE9">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57FF22" w14:textId="77777777" w:rsidR="00A45CC1" w:rsidRPr="00E85AE9" w:rsidRDefault="00A45CC1" w:rsidP="00A9506E">
            <w:pPr>
              <w:spacing w:before="60"/>
              <w:jc w:val="center"/>
              <w:rPr>
                <w:rFonts w:asciiTheme="minorHAnsi" w:hAnsiTheme="minorHAnsi" w:cstheme="minorHAnsi"/>
                <w:color w:val="auto"/>
                <w:sz w:val="20"/>
              </w:rPr>
            </w:pPr>
            <w:r w:rsidRPr="00E85AE9">
              <w:rPr>
                <w:rFonts w:asciiTheme="minorHAnsi" w:hAnsiTheme="minorHAnsi" w:cstheme="minorHAnsi"/>
                <w:color w:val="auto"/>
                <w:sz w:val="20"/>
              </w:rPr>
              <w:t>NON-ARCHIVAL</w:t>
            </w:r>
            <w:r>
              <w:rPr>
                <w:rFonts w:asciiTheme="minorHAnsi" w:hAnsiTheme="minorHAnsi" w:cstheme="minorHAnsi"/>
                <w:color w:val="auto"/>
                <w:sz w:val="20"/>
              </w:rPr>
              <w:t xml:space="preserve"> </w:t>
            </w:r>
            <w:r w:rsidRPr="00E85AE9">
              <w:rPr>
                <w:rFonts w:asciiTheme="minorHAnsi" w:hAnsiTheme="minorHAnsi" w:cstheme="minorHAnsi"/>
                <w:color w:val="auto"/>
                <w:sz w:val="20"/>
              </w:rPr>
              <w:t>NON-ESSENTIAL</w:t>
            </w:r>
          </w:p>
          <w:p w14:paraId="04E37D24" w14:textId="77777777" w:rsidR="00A45CC1" w:rsidRPr="00B25DEB" w:rsidRDefault="00A45CC1" w:rsidP="008C05D8">
            <w:pPr>
              <w:jc w:val="center"/>
              <w:rPr>
                <w:rFonts w:asciiTheme="minorHAnsi" w:hAnsiTheme="minorHAnsi" w:cstheme="minorHAnsi"/>
                <w:color w:val="auto"/>
                <w:sz w:val="20"/>
              </w:rPr>
            </w:pPr>
            <w:r w:rsidRPr="00E85AE9">
              <w:rPr>
                <w:rFonts w:asciiTheme="minorHAnsi" w:hAnsiTheme="minorHAnsi" w:cstheme="minorHAnsi"/>
                <w:color w:val="auto"/>
                <w:sz w:val="20"/>
              </w:rPr>
              <w:t>OPR</w:t>
            </w:r>
          </w:p>
        </w:tc>
      </w:tr>
      <w:tr w:rsidR="00A45CC1" w:rsidRPr="00016FAE" w14:paraId="20F9B8A2"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EE2D70" w14:textId="77777777" w:rsidR="00A45CC1" w:rsidRPr="00E85AE9"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09-01-61907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"09-01-61907" \f “dan” </w:instrText>
            </w:r>
            <w:r w:rsidRPr="00350220">
              <w:rPr>
                <w:rFonts w:asciiTheme="minorHAnsi" w:hAnsiTheme="minorHAnsi" w:cstheme="minorHAnsi"/>
                <w:color w:val="auto"/>
                <w:szCs w:val="22"/>
              </w:rPr>
              <w:fldChar w:fldCharType="end"/>
            </w:r>
          </w:p>
          <w:p w14:paraId="5F51F8CA" w14:textId="77777777" w:rsidR="00A45CC1" w:rsidRPr="00350220"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6C2506F" w14:textId="77777777" w:rsidR="00A45CC1" w:rsidRPr="00E85AE9" w:rsidRDefault="00A45CC1" w:rsidP="00BC4FE3">
            <w:pPr>
              <w:spacing w:before="60" w:after="60"/>
              <w:rPr>
                <w:rFonts w:asciiTheme="minorHAnsi" w:hAnsiTheme="minorHAnsi" w:cstheme="minorHAnsi"/>
                <w:b/>
                <w:bCs/>
                <w:i/>
                <w:iCs/>
                <w:color w:val="auto"/>
                <w:szCs w:val="22"/>
              </w:rPr>
            </w:pPr>
            <w:r w:rsidRPr="00E85AE9">
              <w:rPr>
                <w:rFonts w:asciiTheme="minorHAnsi" w:hAnsiTheme="minorHAnsi" w:cstheme="minorHAnsi"/>
                <w:b/>
                <w:bCs/>
                <w:i/>
                <w:iCs/>
                <w:color w:val="auto"/>
                <w:szCs w:val="22"/>
              </w:rPr>
              <w:t>Craft Distillery Summary Tax Report (LIQ 988)</w:t>
            </w:r>
          </w:p>
          <w:p w14:paraId="47949BD3" w14:textId="5D4BB5F8" w:rsidR="00A45CC1" w:rsidRPr="00350220" w:rsidRDefault="00A45CC1" w:rsidP="00BC4FE3">
            <w:pPr>
              <w:spacing w:before="60" w:after="60"/>
              <w:rPr>
                <w:rFonts w:asciiTheme="minorHAnsi" w:hAnsiTheme="minorHAnsi" w:cstheme="minorHAnsi"/>
                <w:color w:val="auto"/>
                <w:szCs w:val="22"/>
              </w:rPr>
            </w:pPr>
            <w:r w:rsidRPr="00350220">
              <w:rPr>
                <w:rFonts w:asciiTheme="minorHAnsi" w:hAnsiTheme="minorHAnsi" w:cstheme="minorHAnsi"/>
                <w:color w:val="auto"/>
                <w:szCs w:val="22"/>
              </w:rPr>
              <w:t>Production reporting forms for craft distiller reporting production quantities, raw materials used and source, quantities sold outside the State of Washington, quantities sold to consumers and quantities used for samples to consumers and retailers.</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w:instrText>
            </w:r>
            <w:r>
              <w:rPr>
                <w:rFonts w:asciiTheme="minorHAnsi" w:hAnsiTheme="minorHAnsi" w:cstheme="minorHAnsi"/>
                <w:color w:val="auto"/>
                <w:szCs w:val="22"/>
              </w:rPr>
              <w:instrText>craft distillery summary tax report</w:instrText>
            </w:r>
            <w:r w:rsidRPr="00350220">
              <w:rPr>
                <w:rFonts w:asciiTheme="minorHAnsi" w:hAnsiTheme="minorHAnsi" w:cstheme="minorHAnsi"/>
                <w:color w:val="auto"/>
                <w:szCs w:val="22"/>
              </w:rPr>
              <w:instrText xml:space="preserve">" \f “subject” </w:instrText>
            </w:r>
            <w:r w:rsidRPr="00350220">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2ABDE7" w14:textId="77777777" w:rsidR="00A45CC1" w:rsidRPr="008D0872" w:rsidRDefault="00A45CC1" w:rsidP="00BC4FE3">
            <w:pPr>
              <w:spacing w:before="60" w:after="60"/>
              <w:rPr>
                <w:rFonts w:asciiTheme="minorHAnsi" w:hAnsiTheme="minorHAnsi" w:cstheme="minorHAnsi"/>
                <w:color w:val="auto"/>
                <w:szCs w:val="22"/>
              </w:rPr>
            </w:pPr>
            <w:r w:rsidRPr="00E85AE9">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21C40F00"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798042CC" w14:textId="77777777" w:rsidR="00A45CC1" w:rsidRPr="00E85AE9" w:rsidRDefault="00A45CC1" w:rsidP="00BC4FE3">
            <w:pPr>
              <w:spacing w:before="60" w:after="60"/>
              <w:rPr>
                <w:rFonts w:asciiTheme="minorHAnsi" w:hAnsiTheme="minorHAnsi" w:cstheme="minorHAnsi"/>
                <w:b/>
                <w:bCs/>
                <w:color w:val="auto"/>
                <w:szCs w:val="22"/>
              </w:rPr>
            </w:pPr>
            <w:r w:rsidRPr="00E85AE9">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8F771B" w14:textId="77777777" w:rsidR="00A45CC1" w:rsidRPr="00E85AE9" w:rsidRDefault="00A45CC1" w:rsidP="00A9506E">
            <w:pPr>
              <w:spacing w:before="60"/>
              <w:jc w:val="center"/>
              <w:rPr>
                <w:rFonts w:asciiTheme="minorHAnsi" w:hAnsiTheme="minorHAnsi" w:cstheme="minorHAnsi"/>
                <w:color w:val="auto"/>
                <w:sz w:val="20"/>
              </w:rPr>
            </w:pPr>
            <w:r w:rsidRPr="00E85AE9">
              <w:rPr>
                <w:rFonts w:asciiTheme="minorHAnsi" w:hAnsiTheme="minorHAnsi" w:cstheme="minorHAnsi"/>
                <w:color w:val="auto"/>
                <w:sz w:val="20"/>
              </w:rPr>
              <w:t>NON-ARCHIVAL</w:t>
            </w:r>
            <w:r>
              <w:rPr>
                <w:rFonts w:asciiTheme="minorHAnsi" w:hAnsiTheme="minorHAnsi" w:cstheme="minorHAnsi"/>
                <w:color w:val="auto"/>
                <w:sz w:val="20"/>
              </w:rPr>
              <w:t xml:space="preserve"> </w:t>
            </w:r>
            <w:r w:rsidRPr="00E85AE9">
              <w:rPr>
                <w:rFonts w:asciiTheme="minorHAnsi" w:hAnsiTheme="minorHAnsi" w:cstheme="minorHAnsi"/>
                <w:color w:val="auto"/>
                <w:sz w:val="20"/>
              </w:rPr>
              <w:t>NON-ESSENTIAL</w:t>
            </w:r>
          </w:p>
          <w:p w14:paraId="42D92F55" w14:textId="77777777" w:rsidR="00A45CC1" w:rsidRPr="00350220" w:rsidRDefault="00A45CC1" w:rsidP="008C05D8">
            <w:pPr>
              <w:jc w:val="center"/>
              <w:rPr>
                <w:rFonts w:asciiTheme="minorHAnsi" w:hAnsiTheme="minorHAnsi" w:cstheme="minorHAnsi"/>
                <w:color w:val="auto"/>
                <w:sz w:val="20"/>
              </w:rPr>
            </w:pPr>
            <w:r w:rsidRPr="00E85AE9">
              <w:rPr>
                <w:rFonts w:asciiTheme="minorHAnsi" w:hAnsiTheme="minorHAnsi" w:cstheme="minorHAnsi"/>
                <w:color w:val="auto"/>
                <w:sz w:val="20"/>
              </w:rPr>
              <w:t>OPR</w:t>
            </w:r>
          </w:p>
        </w:tc>
      </w:tr>
      <w:tr w:rsidR="00A45CC1" w:rsidRPr="00016FAE" w14:paraId="2DA42E6C"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2CCFC8" w14:textId="77777777" w:rsidR="00A45CC1" w:rsidRPr="00E85AE9"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09-11-62157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"09-11-62157" \f “dan” </w:instrText>
            </w:r>
            <w:r w:rsidRPr="00350220">
              <w:rPr>
                <w:rFonts w:asciiTheme="minorHAnsi" w:hAnsiTheme="minorHAnsi" w:cstheme="minorHAnsi"/>
                <w:color w:val="auto"/>
                <w:szCs w:val="22"/>
              </w:rPr>
              <w:fldChar w:fldCharType="end"/>
            </w:r>
          </w:p>
          <w:p w14:paraId="7D2BF695" w14:textId="77777777" w:rsidR="00A45CC1" w:rsidRPr="00350220" w:rsidRDefault="00A45CC1" w:rsidP="00BC4FE3">
            <w:pPr>
              <w:spacing w:before="60" w:after="60"/>
              <w:jc w:val="center"/>
              <w:rPr>
                <w:rFonts w:asciiTheme="minorHAnsi" w:hAnsiTheme="minorHAnsi" w:cstheme="minorHAnsi"/>
                <w:color w:val="auto"/>
                <w:szCs w:val="22"/>
              </w:rPr>
            </w:pPr>
            <w:r w:rsidRPr="00E85AE9">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A9FA48C" w14:textId="77777777" w:rsidR="00A45CC1" w:rsidRPr="00E85AE9" w:rsidRDefault="00A45CC1" w:rsidP="00BC4FE3">
            <w:pPr>
              <w:spacing w:before="60" w:after="60"/>
              <w:rPr>
                <w:rFonts w:asciiTheme="minorHAnsi" w:hAnsiTheme="minorHAnsi" w:cstheme="minorHAnsi"/>
                <w:b/>
                <w:bCs/>
                <w:i/>
                <w:iCs/>
                <w:color w:val="auto"/>
                <w:szCs w:val="22"/>
              </w:rPr>
            </w:pPr>
            <w:r w:rsidRPr="00E85AE9">
              <w:rPr>
                <w:rFonts w:asciiTheme="minorHAnsi" w:hAnsiTheme="minorHAnsi" w:cstheme="minorHAnsi"/>
                <w:b/>
                <w:bCs/>
                <w:i/>
                <w:iCs/>
                <w:color w:val="auto"/>
                <w:szCs w:val="22"/>
              </w:rPr>
              <w:t>Craft Distillery Summary Tax Report LIQ 988</w:t>
            </w:r>
          </w:p>
          <w:p w14:paraId="7978506B" w14:textId="314FCBD7"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Tax reporting for used to report production and sales of hard alcohol.</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craft distillery summary tax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B2169B" w14:textId="77777777" w:rsidR="00A45CC1" w:rsidRPr="008D0872" w:rsidRDefault="00A45CC1" w:rsidP="00BC4FE3">
            <w:pPr>
              <w:spacing w:before="60" w:after="60"/>
              <w:rPr>
                <w:rFonts w:asciiTheme="minorHAnsi" w:hAnsiTheme="minorHAnsi" w:cstheme="minorHAnsi"/>
                <w:color w:val="auto"/>
                <w:szCs w:val="22"/>
              </w:rPr>
            </w:pPr>
            <w:r w:rsidRPr="00E85AE9">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2619E3FE"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4A4C5D24" w14:textId="77777777" w:rsidR="00A45CC1" w:rsidRPr="00E85AE9" w:rsidRDefault="00A45CC1" w:rsidP="00BC4FE3">
            <w:pPr>
              <w:spacing w:before="60" w:after="60"/>
              <w:rPr>
                <w:rFonts w:asciiTheme="minorHAnsi" w:hAnsiTheme="minorHAnsi" w:cstheme="minorHAnsi"/>
                <w:b/>
                <w:bCs/>
                <w:color w:val="auto"/>
                <w:szCs w:val="22"/>
              </w:rPr>
            </w:pPr>
            <w:r w:rsidRPr="00E85AE9">
              <w:rPr>
                <w:rFonts w:asciiTheme="minorHAnsi" w:hAnsiTheme="minorHAnsi" w:cstheme="minorHAnsi"/>
                <w:b/>
                <w:bCs/>
                <w:color w:val="auto"/>
                <w:szCs w:val="22"/>
              </w:rPr>
              <w:t>Destroy</w:t>
            </w:r>
            <w:r w:rsidRPr="008C05D8">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9E0E0F" w14:textId="77777777" w:rsidR="00A45CC1" w:rsidRPr="00E85AE9" w:rsidRDefault="00A45CC1" w:rsidP="001E63F3">
            <w:pPr>
              <w:spacing w:before="60"/>
              <w:jc w:val="center"/>
              <w:rPr>
                <w:rFonts w:asciiTheme="minorHAnsi" w:hAnsiTheme="minorHAnsi" w:cstheme="minorHAnsi"/>
                <w:color w:val="auto"/>
                <w:sz w:val="20"/>
              </w:rPr>
            </w:pPr>
            <w:r w:rsidRPr="00E85AE9">
              <w:rPr>
                <w:rFonts w:asciiTheme="minorHAnsi" w:hAnsiTheme="minorHAnsi" w:cstheme="minorHAnsi"/>
                <w:color w:val="auto"/>
                <w:sz w:val="20"/>
              </w:rPr>
              <w:t>NON-ARCHIVAL</w:t>
            </w:r>
            <w:r>
              <w:rPr>
                <w:rFonts w:asciiTheme="minorHAnsi" w:hAnsiTheme="minorHAnsi" w:cstheme="minorHAnsi"/>
                <w:color w:val="auto"/>
                <w:sz w:val="20"/>
              </w:rPr>
              <w:t xml:space="preserve"> </w:t>
            </w:r>
            <w:r w:rsidRPr="00E85AE9">
              <w:rPr>
                <w:rFonts w:asciiTheme="minorHAnsi" w:hAnsiTheme="minorHAnsi" w:cstheme="minorHAnsi"/>
                <w:color w:val="auto"/>
                <w:sz w:val="20"/>
              </w:rPr>
              <w:t>NON-ESSENTIAL</w:t>
            </w:r>
          </w:p>
          <w:p w14:paraId="408E4970" w14:textId="77777777" w:rsidR="00A45CC1" w:rsidRPr="00350220" w:rsidRDefault="00A45CC1" w:rsidP="008C05D8">
            <w:pPr>
              <w:jc w:val="center"/>
              <w:rPr>
                <w:rFonts w:asciiTheme="minorHAnsi" w:hAnsiTheme="minorHAnsi" w:cstheme="minorHAnsi"/>
                <w:color w:val="auto"/>
                <w:sz w:val="20"/>
              </w:rPr>
            </w:pPr>
            <w:r w:rsidRPr="00E85AE9">
              <w:rPr>
                <w:rFonts w:asciiTheme="minorHAnsi" w:hAnsiTheme="minorHAnsi" w:cstheme="minorHAnsi"/>
                <w:color w:val="auto"/>
                <w:sz w:val="20"/>
              </w:rPr>
              <w:t>OFM</w:t>
            </w:r>
          </w:p>
        </w:tc>
      </w:tr>
      <w:tr w:rsidR="00A45CC1" w:rsidRPr="00016FAE" w14:paraId="7618A2EB"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95ABD2" w14:textId="77777777" w:rsidR="00A45CC1" w:rsidRPr="003A59F3" w:rsidRDefault="00A45CC1" w:rsidP="00BC4FE3">
            <w:pPr>
              <w:spacing w:before="60" w:after="60"/>
              <w:jc w:val="center"/>
              <w:rPr>
                <w:rFonts w:asciiTheme="minorHAnsi" w:hAnsiTheme="minorHAnsi" w:cstheme="minorHAnsi"/>
                <w:color w:val="auto"/>
                <w:szCs w:val="22"/>
              </w:rPr>
            </w:pPr>
            <w:r w:rsidRPr="003A59F3">
              <w:rPr>
                <w:rFonts w:asciiTheme="minorHAnsi" w:hAnsiTheme="minorHAnsi" w:cstheme="minorHAnsi"/>
                <w:color w:val="auto"/>
                <w:szCs w:val="22"/>
              </w:rPr>
              <w:lastRenderedPageBreak/>
              <w:t>99-05-59116</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"99-05-59116" \f “dan” </w:instrText>
            </w:r>
            <w:r w:rsidRPr="00350220">
              <w:rPr>
                <w:rFonts w:asciiTheme="minorHAnsi" w:hAnsiTheme="minorHAnsi" w:cstheme="minorHAnsi"/>
                <w:color w:val="auto"/>
                <w:szCs w:val="22"/>
              </w:rPr>
              <w:fldChar w:fldCharType="end"/>
            </w:r>
          </w:p>
          <w:p w14:paraId="1EED4ED0" w14:textId="77777777" w:rsidR="00A45CC1" w:rsidRPr="00350220" w:rsidRDefault="00A45CC1" w:rsidP="00BC4FE3">
            <w:pPr>
              <w:spacing w:before="60" w:after="60"/>
              <w:jc w:val="center"/>
              <w:rPr>
                <w:rFonts w:asciiTheme="minorHAnsi" w:hAnsiTheme="minorHAnsi" w:cstheme="minorHAnsi"/>
                <w:color w:val="auto"/>
                <w:szCs w:val="22"/>
              </w:rPr>
            </w:pPr>
            <w:r w:rsidRPr="003A59F3">
              <w:rPr>
                <w:rFonts w:asciiTheme="minorHAnsi" w:hAnsiTheme="minorHAnsi" w:cs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0F54BE5" w14:textId="77777777" w:rsidR="00A45CC1" w:rsidRPr="003A59F3" w:rsidRDefault="00A45CC1" w:rsidP="00BC4FE3">
            <w:pPr>
              <w:spacing w:before="60" w:after="60"/>
              <w:rPr>
                <w:rFonts w:asciiTheme="minorHAnsi" w:hAnsiTheme="minorHAnsi" w:cstheme="minorHAnsi"/>
                <w:b/>
                <w:bCs/>
                <w:i/>
                <w:iCs/>
                <w:color w:val="auto"/>
                <w:szCs w:val="22"/>
              </w:rPr>
            </w:pPr>
            <w:r w:rsidRPr="003A59F3">
              <w:rPr>
                <w:rFonts w:asciiTheme="minorHAnsi" w:hAnsiTheme="minorHAnsi" w:cstheme="minorHAnsi"/>
                <w:b/>
                <w:bCs/>
                <w:i/>
                <w:iCs/>
                <w:color w:val="auto"/>
                <w:szCs w:val="22"/>
              </w:rPr>
              <w:t>Domestic and Micro Brewery Summary Tax Report. Report of Sales to WA Beer Distributor by Domestic Brewery LIQ 526/526A</w:t>
            </w:r>
          </w:p>
          <w:p w14:paraId="2D6D4ADD" w14:textId="0D9EB50D"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In-state brewery report of sales production and taxes paid. Lists any sales to a distributor.</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domestic and micro brewery summary tax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DDBC60" w14:textId="77777777" w:rsidR="00A45CC1" w:rsidRPr="008D0872" w:rsidRDefault="00A45CC1" w:rsidP="00BC4FE3">
            <w:pPr>
              <w:spacing w:before="60" w:after="60"/>
              <w:rPr>
                <w:rFonts w:asciiTheme="minorHAnsi" w:hAnsiTheme="minorHAnsi" w:cstheme="minorHAnsi"/>
                <w:color w:val="auto"/>
                <w:szCs w:val="22"/>
              </w:rPr>
            </w:pPr>
            <w:r w:rsidRPr="003A59F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5990A2A3"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1CBC3968" w14:textId="77777777" w:rsidR="00A45CC1" w:rsidRPr="003A59F3" w:rsidRDefault="00A45CC1" w:rsidP="00BC4FE3">
            <w:pPr>
              <w:spacing w:before="60" w:after="60"/>
              <w:rPr>
                <w:rFonts w:asciiTheme="minorHAnsi" w:hAnsiTheme="minorHAnsi" w:cstheme="minorHAnsi"/>
                <w:b/>
                <w:bCs/>
                <w:color w:val="auto"/>
                <w:szCs w:val="22"/>
              </w:rPr>
            </w:pPr>
            <w:r w:rsidRPr="003A59F3">
              <w:rPr>
                <w:rFonts w:asciiTheme="minorHAnsi" w:hAnsiTheme="minorHAnsi" w:cstheme="minorHAnsi"/>
                <w:b/>
                <w:bCs/>
                <w:color w:val="auto"/>
                <w:szCs w:val="22"/>
              </w:rPr>
              <w:t>Destroy</w:t>
            </w:r>
            <w:r w:rsidRPr="000426A4">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F31DB9" w14:textId="77777777" w:rsidR="00A45CC1" w:rsidRPr="003A59F3" w:rsidRDefault="00A45CC1" w:rsidP="001E63F3">
            <w:pPr>
              <w:spacing w:before="60"/>
              <w:jc w:val="center"/>
              <w:rPr>
                <w:rFonts w:asciiTheme="minorHAnsi" w:hAnsiTheme="minorHAnsi" w:cstheme="minorHAnsi"/>
                <w:color w:val="auto"/>
                <w:sz w:val="20"/>
              </w:rPr>
            </w:pPr>
            <w:r w:rsidRPr="003A59F3">
              <w:rPr>
                <w:rFonts w:asciiTheme="minorHAnsi" w:hAnsiTheme="minorHAnsi" w:cstheme="minorHAnsi"/>
                <w:color w:val="auto"/>
                <w:sz w:val="20"/>
              </w:rPr>
              <w:t>NON-ARCHIVAL</w:t>
            </w:r>
            <w:r>
              <w:rPr>
                <w:rFonts w:asciiTheme="minorHAnsi" w:hAnsiTheme="minorHAnsi" w:cstheme="minorHAnsi"/>
                <w:color w:val="auto"/>
                <w:sz w:val="20"/>
              </w:rPr>
              <w:t xml:space="preserve"> </w:t>
            </w:r>
            <w:r w:rsidRPr="003A59F3">
              <w:rPr>
                <w:rFonts w:asciiTheme="minorHAnsi" w:hAnsiTheme="minorHAnsi" w:cstheme="minorHAnsi"/>
                <w:color w:val="auto"/>
                <w:sz w:val="20"/>
              </w:rPr>
              <w:t>NON-ESSENTIAL</w:t>
            </w:r>
          </w:p>
          <w:p w14:paraId="38C84555" w14:textId="129546F1" w:rsidR="00A45CC1" w:rsidRPr="00350220" w:rsidRDefault="00A8372A" w:rsidP="00A8372A">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9C1D92" w14:paraId="77BB4653" w14:textId="77777777" w:rsidTr="00472AB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2F17CB" w14:textId="77777777" w:rsidR="00A45CC1" w:rsidRPr="00BF08B8" w:rsidRDefault="00A45CC1" w:rsidP="00B4402F">
            <w:pPr>
              <w:spacing w:before="60" w:after="60"/>
              <w:jc w:val="center"/>
              <w:rPr>
                <w:rFonts w:asciiTheme="minorHAnsi" w:hAnsiTheme="minorHAnsi" w:cstheme="minorHAnsi"/>
                <w:color w:val="auto"/>
                <w:szCs w:val="22"/>
              </w:rPr>
            </w:pPr>
            <w:r w:rsidRPr="00BF08B8">
              <w:rPr>
                <w:rFonts w:asciiTheme="minorHAnsi" w:hAnsiTheme="minorHAnsi" w:cstheme="minorHAnsi"/>
                <w:color w:val="auto"/>
                <w:szCs w:val="22"/>
              </w:rPr>
              <w:t>77-07-49222</w:t>
            </w:r>
            <w:r w:rsidRPr="00BF08B8">
              <w:rPr>
                <w:rFonts w:asciiTheme="minorHAnsi" w:eastAsia="Times New Roman" w:hAnsiTheme="minorHAnsi"/>
                <w:color w:val="auto"/>
                <w:szCs w:val="22"/>
              </w:rPr>
              <w:fldChar w:fldCharType="begin"/>
            </w:r>
            <w:r w:rsidRPr="00BF08B8">
              <w:rPr>
                <w:color w:val="auto"/>
              </w:rPr>
              <w:instrText xml:space="preserve"> XE "77</w:instrText>
            </w:r>
            <w:r w:rsidRPr="00BF08B8">
              <w:rPr>
                <w:rFonts w:asciiTheme="minorHAnsi" w:eastAsia="Times New Roman" w:hAnsiTheme="minorHAnsi"/>
                <w:color w:val="auto"/>
                <w:szCs w:val="22"/>
              </w:rPr>
              <w:instrText>-07-49222</w:instrText>
            </w:r>
            <w:r w:rsidRPr="00BF08B8">
              <w:rPr>
                <w:color w:val="auto"/>
              </w:rPr>
              <w:instrText xml:space="preserve">" </w:instrText>
            </w:r>
            <w:r w:rsidRPr="00BF08B8">
              <w:rPr>
                <w:rFonts w:eastAsia="Calibri" w:cs="Times New Roman"/>
                <w:bCs/>
                <w:color w:val="auto"/>
                <w:szCs w:val="17"/>
              </w:rPr>
              <w:instrText xml:space="preserve">\f “dan” </w:instrText>
            </w:r>
            <w:r w:rsidRPr="00BF08B8">
              <w:rPr>
                <w:rFonts w:asciiTheme="minorHAnsi" w:eastAsia="Times New Roman" w:hAnsiTheme="minorHAnsi"/>
                <w:color w:val="auto"/>
                <w:szCs w:val="22"/>
              </w:rPr>
              <w:fldChar w:fldCharType="end"/>
            </w:r>
          </w:p>
          <w:p w14:paraId="6BB09B7D" w14:textId="77777777" w:rsidR="00A45CC1" w:rsidRPr="00BF08B8" w:rsidRDefault="00A45CC1" w:rsidP="00B4402F">
            <w:pPr>
              <w:spacing w:before="60" w:after="60"/>
              <w:jc w:val="center"/>
              <w:rPr>
                <w:rFonts w:asciiTheme="minorHAnsi" w:eastAsia="Times New Roman" w:hAnsiTheme="minorHAnsi" w:cstheme="minorHAnsi"/>
                <w:color w:val="auto"/>
                <w:szCs w:val="22"/>
              </w:rPr>
            </w:pPr>
            <w:r w:rsidRPr="00BF08B8">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7149F4F5" w14:textId="77777777" w:rsidR="00A45CC1" w:rsidRPr="00BF08B8" w:rsidRDefault="00A45CC1" w:rsidP="00B4402F">
            <w:pPr>
              <w:spacing w:before="60" w:after="60"/>
              <w:rPr>
                <w:rFonts w:asciiTheme="minorHAnsi" w:hAnsiTheme="minorHAnsi" w:cstheme="minorHAnsi"/>
                <w:b/>
                <w:bCs/>
                <w:i/>
                <w:iCs/>
                <w:color w:val="auto"/>
                <w:szCs w:val="22"/>
              </w:rPr>
            </w:pPr>
            <w:r w:rsidRPr="00BF08B8">
              <w:rPr>
                <w:rFonts w:asciiTheme="minorHAnsi" w:hAnsiTheme="minorHAnsi" w:cstheme="minorHAnsi"/>
                <w:b/>
                <w:bCs/>
                <w:i/>
                <w:iCs/>
                <w:color w:val="auto"/>
                <w:szCs w:val="22"/>
              </w:rPr>
              <w:t>Importation Release Authorization</w:t>
            </w:r>
          </w:p>
          <w:p w14:paraId="3D47403C" w14:textId="172550F0" w:rsidR="00A45CC1" w:rsidRPr="00BF08B8" w:rsidRDefault="00A45CC1" w:rsidP="00B4402F">
            <w:pPr>
              <w:spacing w:before="60" w:after="60"/>
              <w:rPr>
                <w:rFonts w:asciiTheme="minorHAnsi" w:hAnsiTheme="minorHAnsi" w:cstheme="minorHAnsi"/>
                <w:color w:val="auto"/>
                <w:szCs w:val="22"/>
              </w:rPr>
            </w:pPr>
            <w:r w:rsidRPr="00BF08B8">
              <w:rPr>
                <w:rFonts w:asciiTheme="minorHAnsi" w:hAnsiTheme="minorHAnsi" w:cstheme="minorHAnsi"/>
                <w:color w:val="auto"/>
                <w:szCs w:val="22"/>
              </w:rPr>
              <w:t>Authorized release of alcoholic beverages brought into this state from another country or state.</w:t>
            </w:r>
            <w:r w:rsidRPr="00BF08B8">
              <w:rPr>
                <w:rFonts w:asciiTheme="minorHAnsi" w:hAnsiTheme="minorHAnsi" w:cstheme="minorHAnsi"/>
                <w:bCs/>
                <w:color w:val="auto"/>
                <w:szCs w:val="22"/>
              </w:rPr>
              <w:fldChar w:fldCharType="begin"/>
            </w:r>
            <w:r w:rsidRPr="00BF08B8">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importation release authorization</w:instrText>
            </w:r>
            <w:r w:rsidRPr="00BF08B8">
              <w:rPr>
                <w:rFonts w:asciiTheme="minorHAnsi" w:hAnsiTheme="minorHAnsi" w:cstheme="minorHAnsi"/>
                <w:bCs/>
                <w:color w:val="auto"/>
                <w:szCs w:val="22"/>
              </w:rPr>
              <w:instrText xml:space="preserve">" \f “subject” </w:instrText>
            </w:r>
            <w:r w:rsidRPr="00BF08B8">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178008E" w14:textId="77777777" w:rsidR="00A45CC1" w:rsidRPr="00BF08B8" w:rsidRDefault="00A45CC1" w:rsidP="00B4402F">
            <w:pPr>
              <w:spacing w:before="60" w:after="60"/>
              <w:rPr>
                <w:rFonts w:asciiTheme="minorHAnsi" w:hAnsiTheme="minorHAnsi" w:cstheme="minorHAnsi"/>
                <w:color w:val="auto"/>
                <w:szCs w:val="22"/>
              </w:rPr>
            </w:pPr>
            <w:r w:rsidRPr="00BF08B8">
              <w:rPr>
                <w:rFonts w:asciiTheme="minorHAnsi" w:hAnsiTheme="minorHAnsi" w:cstheme="minorHAnsi"/>
                <w:b/>
                <w:bCs/>
                <w:color w:val="auto"/>
                <w:szCs w:val="22"/>
              </w:rPr>
              <w:t>Retain</w:t>
            </w:r>
            <w:r w:rsidRPr="00BF08B8">
              <w:rPr>
                <w:rFonts w:asciiTheme="minorHAnsi" w:hAnsiTheme="minorHAnsi" w:cstheme="minorHAnsi"/>
                <w:color w:val="auto"/>
                <w:szCs w:val="22"/>
              </w:rPr>
              <w:t xml:space="preserve"> for 3 years after end of fiscal year</w:t>
            </w:r>
          </w:p>
          <w:p w14:paraId="23BA41B9" w14:textId="77777777" w:rsidR="00A45CC1" w:rsidRPr="00BF08B8" w:rsidRDefault="00A45CC1" w:rsidP="00B4402F">
            <w:pPr>
              <w:spacing w:before="60" w:after="60"/>
              <w:rPr>
                <w:rFonts w:asciiTheme="minorHAnsi" w:hAnsiTheme="minorHAnsi" w:cstheme="minorHAnsi"/>
                <w:i/>
                <w:iCs/>
                <w:color w:val="auto"/>
                <w:szCs w:val="22"/>
              </w:rPr>
            </w:pPr>
            <w:r w:rsidRPr="00BF08B8">
              <w:rPr>
                <w:rFonts w:asciiTheme="minorHAnsi" w:hAnsiTheme="minorHAnsi" w:cstheme="minorHAnsi"/>
                <w:color w:val="auto"/>
                <w:szCs w:val="22"/>
              </w:rPr>
              <w:t xml:space="preserve">   </w:t>
            </w:r>
            <w:r w:rsidRPr="00BF08B8">
              <w:rPr>
                <w:rFonts w:asciiTheme="minorHAnsi" w:hAnsiTheme="minorHAnsi" w:cstheme="minorHAnsi"/>
                <w:i/>
                <w:iCs/>
                <w:color w:val="auto"/>
                <w:szCs w:val="22"/>
              </w:rPr>
              <w:t>then</w:t>
            </w:r>
          </w:p>
          <w:p w14:paraId="3B780CAE" w14:textId="77777777" w:rsidR="00A45CC1" w:rsidRPr="00BF08B8" w:rsidRDefault="00A45CC1" w:rsidP="00B4402F">
            <w:pPr>
              <w:spacing w:before="60" w:after="60"/>
              <w:rPr>
                <w:rFonts w:asciiTheme="minorHAnsi" w:hAnsiTheme="minorHAnsi" w:cstheme="minorHAnsi"/>
                <w:b/>
                <w:bCs/>
                <w:color w:val="auto"/>
                <w:szCs w:val="22"/>
              </w:rPr>
            </w:pPr>
            <w:r w:rsidRPr="00BF08B8">
              <w:rPr>
                <w:rFonts w:asciiTheme="minorHAnsi" w:hAnsiTheme="minorHAnsi" w:cstheme="minorHAnsi"/>
                <w:b/>
                <w:bCs/>
                <w:color w:val="auto"/>
                <w:szCs w:val="22"/>
              </w:rPr>
              <w:t>Destroy</w:t>
            </w:r>
            <w:r w:rsidRPr="00BF08B8">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78B4B14" w14:textId="77777777" w:rsidR="00A45CC1" w:rsidRPr="00BF08B8" w:rsidRDefault="00A45CC1" w:rsidP="00B4402F">
            <w:pPr>
              <w:spacing w:before="60"/>
              <w:jc w:val="center"/>
              <w:rPr>
                <w:rFonts w:asciiTheme="minorHAnsi" w:hAnsiTheme="minorHAnsi" w:cstheme="minorHAnsi"/>
                <w:color w:val="auto"/>
                <w:sz w:val="20"/>
              </w:rPr>
            </w:pPr>
            <w:r w:rsidRPr="00BF08B8">
              <w:rPr>
                <w:rFonts w:asciiTheme="minorHAnsi" w:hAnsiTheme="minorHAnsi" w:cstheme="minorHAnsi"/>
                <w:color w:val="auto"/>
                <w:sz w:val="20"/>
              </w:rPr>
              <w:t>NON-ARCHIVAL</w:t>
            </w:r>
          </w:p>
          <w:p w14:paraId="05CBE5E8" w14:textId="77777777" w:rsidR="00A45CC1" w:rsidRPr="00BF08B8" w:rsidRDefault="00A45CC1" w:rsidP="00E62D29">
            <w:pPr>
              <w:jc w:val="center"/>
              <w:rPr>
                <w:rFonts w:asciiTheme="minorHAnsi" w:hAnsiTheme="minorHAnsi" w:cstheme="minorHAnsi"/>
                <w:color w:val="auto"/>
                <w:sz w:val="20"/>
              </w:rPr>
            </w:pPr>
            <w:r w:rsidRPr="00BF08B8">
              <w:rPr>
                <w:rFonts w:asciiTheme="minorHAnsi" w:hAnsiTheme="minorHAnsi" w:cstheme="minorHAnsi"/>
                <w:color w:val="auto"/>
                <w:sz w:val="20"/>
              </w:rPr>
              <w:t>NON-ESSENTIAL</w:t>
            </w:r>
          </w:p>
          <w:p w14:paraId="7A3FAC20" w14:textId="77777777" w:rsidR="00A45CC1" w:rsidRPr="00BF08B8" w:rsidRDefault="00A45CC1" w:rsidP="00B4402F">
            <w:pPr>
              <w:jc w:val="center"/>
              <w:rPr>
                <w:rFonts w:asciiTheme="minorHAnsi" w:eastAsia="Calibri" w:hAnsiTheme="minorHAnsi" w:cstheme="minorHAnsi"/>
                <w:color w:val="auto"/>
                <w:sz w:val="20"/>
                <w:szCs w:val="20"/>
              </w:rPr>
            </w:pPr>
            <w:r w:rsidRPr="00BF08B8">
              <w:rPr>
                <w:rFonts w:asciiTheme="minorHAnsi" w:hAnsiTheme="minorHAnsi" w:cstheme="minorHAnsi"/>
                <w:color w:val="auto"/>
                <w:sz w:val="20"/>
              </w:rPr>
              <w:t>OPR</w:t>
            </w:r>
          </w:p>
        </w:tc>
      </w:tr>
      <w:tr w:rsidR="00A45CC1" w:rsidRPr="00016FAE" w14:paraId="78448EB8"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5E459" w14:textId="77777777" w:rsidR="00A45CC1" w:rsidRPr="006A6723" w:rsidRDefault="00A45CC1" w:rsidP="00BC4FE3">
            <w:pPr>
              <w:spacing w:before="60" w:after="60"/>
              <w:jc w:val="center"/>
              <w:rPr>
                <w:rFonts w:asciiTheme="minorHAnsi" w:hAnsiTheme="minorHAnsi" w:cstheme="minorHAnsi"/>
                <w:color w:val="auto"/>
                <w:szCs w:val="22"/>
              </w:rPr>
            </w:pPr>
            <w:r w:rsidRPr="006A6723">
              <w:rPr>
                <w:rFonts w:asciiTheme="minorHAnsi" w:hAnsiTheme="minorHAnsi" w:cstheme="minorHAnsi"/>
                <w:color w:val="auto"/>
                <w:szCs w:val="22"/>
              </w:rPr>
              <w:t>03-12-60617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"03-12-60617" \f “dan” </w:instrText>
            </w:r>
            <w:r w:rsidRPr="00350220">
              <w:rPr>
                <w:rFonts w:asciiTheme="minorHAnsi" w:hAnsiTheme="minorHAnsi" w:cstheme="minorHAnsi"/>
                <w:color w:val="auto"/>
                <w:szCs w:val="22"/>
              </w:rPr>
              <w:fldChar w:fldCharType="end"/>
            </w:r>
          </w:p>
          <w:p w14:paraId="39961076" w14:textId="77777777" w:rsidR="00A45CC1" w:rsidRPr="00350220" w:rsidRDefault="00A45CC1" w:rsidP="00BC4FE3">
            <w:pPr>
              <w:spacing w:before="60" w:after="60"/>
              <w:jc w:val="center"/>
              <w:rPr>
                <w:rFonts w:asciiTheme="minorHAnsi" w:hAnsiTheme="minorHAnsi" w:cstheme="minorHAnsi"/>
                <w:color w:val="auto"/>
                <w:szCs w:val="22"/>
              </w:rPr>
            </w:pPr>
            <w:r w:rsidRPr="006A6723">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D024872" w14:textId="77777777" w:rsidR="00A45CC1" w:rsidRPr="006A6723" w:rsidRDefault="00A45CC1" w:rsidP="00BC4FE3">
            <w:pPr>
              <w:spacing w:before="60" w:after="60"/>
              <w:rPr>
                <w:rFonts w:asciiTheme="minorHAnsi" w:hAnsiTheme="minorHAnsi" w:cstheme="minorHAnsi"/>
                <w:b/>
                <w:bCs/>
                <w:i/>
                <w:iCs/>
                <w:color w:val="auto"/>
                <w:szCs w:val="22"/>
              </w:rPr>
            </w:pPr>
            <w:r w:rsidRPr="006A6723">
              <w:rPr>
                <w:rFonts w:asciiTheme="minorHAnsi" w:hAnsiTheme="minorHAnsi" w:cstheme="minorHAnsi"/>
                <w:b/>
                <w:bCs/>
                <w:i/>
                <w:iCs/>
                <w:color w:val="auto"/>
                <w:szCs w:val="22"/>
              </w:rPr>
              <w:t>Interstate Common Carriers Tax Summary (LIQ 111)</w:t>
            </w:r>
          </w:p>
          <w:p w14:paraId="6BA2257D" w14:textId="01E3B1B6"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Monthly report submitted by airlines, train and cruise ships recording any beer, wine or spirits sold while in the State of Washington.</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interstate common carriers tax summary</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8511B7" w14:textId="77777777" w:rsidR="00A45CC1" w:rsidRPr="008D0872" w:rsidRDefault="00A45CC1" w:rsidP="00BC4FE3">
            <w:pPr>
              <w:spacing w:before="60" w:after="60"/>
              <w:rPr>
                <w:rFonts w:asciiTheme="minorHAnsi" w:hAnsiTheme="minorHAnsi" w:cstheme="minorHAnsi"/>
                <w:color w:val="auto"/>
                <w:szCs w:val="22"/>
              </w:rPr>
            </w:pPr>
            <w:r w:rsidRPr="006A672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7A056322"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i/>
                <w:iCs/>
                <w:color w:val="auto"/>
                <w:szCs w:val="22"/>
              </w:rPr>
              <w:t xml:space="preserve">   then</w:t>
            </w:r>
          </w:p>
          <w:p w14:paraId="3BB8FE65" w14:textId="77777777" w:rsidR="00A45CC1" w:rsidRPr="006A6723" w:rsidRDefault="00A45CC1" w:rsidP="00BC4FE3">
            <w:pPr>
              <w:spacing w:before="60" w:after="60"/>
              <w:rPr>
                <w:rFonts w:asciiTheme="minorHAnsi" w:hAnsiTheme="minorHAnsi" w:cstheme="minorHAnsi"/>
                <w:b/>
                <w:bCs/>
                <w:color w:val="auto"/>
                <w:szCs w:val="22"/>
              </w:rPr>
            </w:pPr>
            <w:r w:rsidRPr="006A6723">
              <w:rPr>
                <w:rFonts w:asciiTheme="minorHAnsi" w:hAnsiTheme="minorHAnsi" w:cstheme="minorHAnsi"/>
                <w:b/>
                <w:bCs/>
                <w:color w:val="auto"/>
                <w:szCs w:val="22"/>
              </w:rPr>
              <w:t>Destroy</w:t>
            </w:r>
            <w:r w:rsidRPr="000426A4">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044A06" w14:textId="77777777" w:rsidR="00A45CC1" w:rsidRPr="006A6723" w:rsidRDefault="00A45CC1" w:rsidP="001E63F3">
            <w:pPr>
              <w:spacing w:before="60"/>
              <w:jc w:val="center"/>
              <w:rPr>
                <w:rFonts w:asciiTheme="minorHAnsi" w:hAnsiTheme="minorHAnsi" w:cstheme="minorHAnsi"/>
                <w:color w:val="auto"/>
                <w:sz w:val="20"/>
              </w:rPr>
            </w:pPr>
            <w:r w:rsidRPr="006A6723">
              <w:rPr>
                <w:rFonts w:asciiTheme="minorHAnsi" w:hAnsiTheme="minorHAnsi" w:cstheme="minorHAnsi"/>
                <w:color w:val="auto"/>
                <w:sz w:val="20"/>
              </w:rPr>
              <w:t>NON-ARCHIVAL</w:t>
            </w:r>
            <w:r>
              <w:rPr>
                <w:rFonts w:asciiTheme="minorHAnsi" w:hAnsiTheme="minorHAnsi" w:cstheme="minorHAnsi"/>
                <w:color w:val="auto"/>
                <w:sz w:val="20"/>
              </w:rPr>
              <w:t xml:space="preserve"> </w:t>
            </w:r>
            <w:r w:rsidRPr="006A6723">
              <w:rPr>
                <w:rFonts w:asciiTheme="minorHAnsi" w:hAnsiTheme="minorHAnsi" w:cstheme="minorHAnsi"/>
                <w:color w:val="auto"/>
                <w:sz w:val="20"/>
              </w:rPr>
              <w:t>NON-ESSENTIAL</w:t>
            </w:r>
          </w:p>
          <w:p w14:paraId="1698A026" w14:textId="03CF4A7F"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OFM</w:t>
            </w:r>
          </w:p>
        </w:tc>
      </w:tr>
      <w:tr w:rsidR="00A45CC1" w:rsidRPr="00016FAE" w14:paraId="6AB7D96B"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241C88" w14:textId="77777777" w:rsidR="00A45CC1" w:rsidRPr="00465E00" w:rsidRDefault="00A45CC1" w:rsidP="00BC4FE3">
            <w:pPr>
              <w:spacing w:before="60" w:after="60"/>
              <w:jc w:val="center"/>
              <w:rPr>
                <w:rFonts w:asciiTheme="minorHAnsi" w:hAnsiTheme="minorHAnsi" w:cstheme="minorHAnsi"/>
                <w:color w:val="auto"/>
                <w:szCs w:val="22"/>
              </w:rPr>
            </w:pPr>
            <w:r w:rsidRPr="00465E00">
              <w:rPr>
                <w:rFonts w:asciiTheme="minorHAnsi" w:hAnsiTheme="minorHAnsi" w:cstheme="minorHAnsi"/>
                <w:color w:val="auto"/>
                <w:szCs w:val="22"/>
              </w:rPr>
              <w:t>07-05-61513</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"07-05-61513" \f “dan” </w:instrText>
            </w:r>
            <w:r w:rsidRPr="00350220">
              <w:rPr>
                <w:rFonts w:asciiTheme="minorHAnsi" w:hAnsiTheme="minorHAnsi" w:cstheme="minorHAnsi"/>
                <w:color w:val="auto"/>
                <w:szCs w:val="22"/>
              </w:rPr>
              <w:fldChar w:fldCharType="end"/>
            </w:r>
          </w:p>
          <w:p w14:paraId="796778A0" w14:textId="77777777" w:rsidR="00A45CC1" w:rsidRPr="00350220" w:rsidRDefault="00A45CC1" w:rsidP="00BC4FE3">
            <w:pPr>
              <w:spacing w:before="60" w:after="60"/>
              <w:jc w:val="center"/>
              <w:rPr>
                <w:rFonts w:asciiTheme="minorHAnsi" w:hAnsiTheme="minorHAnsi" w:cstheme="minorHAnsi"/>
                <w:color w:val="auto"/>
                <w:szCs w:val="22"/>
              </w:rPr>
            </w:pPr>
            <w:r w:rsidRPr="00465E00">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18B8FA2" w14:textId="77777777" w:rsidR="00A45CC1" w:rsidRPr="00465E00" w:rsidRDefault="00A45CC1" w:rsidP="00BC4FE3">
            <w:pPr>
              <w:spacing w:before="60" w:after="60"/>
              <w:rPr>
                <w:rFonts w:asciiTheme="minorHAnsi" w:hAnsiTheme="minorHAnsi" w:cstheme="minorHAnsi"/>
                <w:b/>
                <w:bCs/>
                <w:i/>
                <w:iCs/>
                <w:color w:val="auto"/>
                <w:szCs w:val="22"/>
              </w:rPr>
            </w:pPr>
            <w:r w:rsidRPr="00465E00">
              <w:rPr>
                <w:rFonts w:asciiTheme="minorHAnsi" w:hAnsiTheme="minorHAnsi" w:cstheme="minorHAnsi"/>
                <w:b/>
                <w:bCs/>
                <w:i/>
                <w:iCs/>
                <w:color w:val="auto"/>
                <w:szCs w:val="22"/>
              </w:rPr>
              <w:t>Retailer Receiving Direct Shipment Summary Report – LIQ 871-20</w:t>
            </w:r>
          </w:p>
          <w:p w14:paraId="3211F6EB" w14:textId="058CB40B"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In-state retailer report of shipments received directly from out-of-state wineries and breweries.</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retailer receiving direct shipment summary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A70A1" w14:textId="77777777" w:rsidR="00A45CC1" w:rsidRPr="008D0872" w:rsidRDefault="00A45CC1" w:rsidP="00BC4FE3">
            <w:pPr>
              <w:spacing w:before="60" w:after="60"/>
              <w:rPr>
                <w:rFonts w:asciiTheme="minorHAnsi" w:hAnsiTheme="minorHAnsi" w:cstheme="minorHAnsi"/>
                <w:color w:val="auto"/>
                <w:szCs w:val="22"/>
              </w:rPr>
            </w:pPr>
            <w:r w:rsidRPr="00465E00">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3AFFD9D5"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i/>
                <w:iCs/>
                <w:color w:val="auto"/>
                <w:szCs w:val="22"/>
              </w:rPr>
              <w:t xml:space="preserve">   then</w:t>
            </w:r>
          </w:p>
          <w:p w14:paraId="04549846" w14:textId="77777777" w:rsidR="00A45CC1" w:rsidRPr="00465E00" w:rsidRDefault="00A45CC1" w:rsidP="00BC4FE3">
            <w:pPr>
              <w:spacing w:before="60" w:after="60"/>
              <w:rPr>
                <w:rFonts w:asciiTheme="minorHAnsi" w:hAnsiTheme="minorHAnsi" w:cstheme="minorHAnsi"/>
                <w:b/>
                <w:bCs/>
                <w:color w:val="auto"/>
                <w:szCs w:val="22"/>
              </w:rPr>
            </w:pPr>
            <w:r w:rsidRPr="00465E00">
              <w:rPr>
                <w:rFonts w:asciiTheme="minorHAnsi" w:hAnsiTheme="minorHAnsi" w:cstheme="minorHAnsi"/>
                <w:b/>
                <w:bCs/>
                <w:color w:val="auto"/>
                <w:szCs w:val="22"/>
              </w:rPr>
              <w:t>Destroy</w:t>
            </w:r>
            <w:r w:rsidRPr="000426A4">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626B61" w14:textId="77777777" w:rsidR="00A45CC1" w:rsidRPr="00465E00" w:rsidRDefault="00A45CC1" w:rsidP="001E63F3">
            <w:pPr>
              <w:spacing w:before="60"/>
              <w:jc w:val="center"/>
              <w:rPr>
                <w:rFonts w:asciiTheme="minorHAnsi" w:hAnsiTheme="minorHAnsi" w:cstheme="minorHAnsi"/>
                <w:color w:val="auto"/>
                <w:sz w:val="20"/>
              </w:rPr>
            </w:pPr>
            <w:r w:rsidRPr="00465E00">
              <w:rPr>
                <w:rFonts w:asciiTheme="minorHAnsi" w:hAnsiTheme="minorHAnsi" w:cstheme="minorHAnsi"/>
                <w:color w:val="auto"/>
                <w:sz w:val="20"/>
              </w:rPr>
              <w:t>NON-ARCHIVAL</w:t>
            </w:r>
            <w:r>
              <w:rPr>
                <w:rFonts w:asciiTheme="minorHAnsi" w:hAnsiTheme="minorHAnsi" w:cstheme="minorHAnsi"/>
                <w:color w:val="auto"/>
                <w:sz w:val="20"/>
              </w:rPr>
              <w:t xml:space="preserve"> </w:t>
            </w:r>
            <w:r w:rsidRPr="00465E00">
              <w:rPr>
                <w:rFonts w:asciiTheme="minorHAnsi" w:hAnsiTheme="minorHAnsi" w:cstheme="minorHAnsi"/>
                <w:color w:val="auto"/>
                <w:sz w:val="20"/>
              </w:rPr>
              <w:t>NON-ESSENTIAL</w:t>
            </w:r>
          </w:p>
          <w:p w14:paraId="26BE39B0" w14:textId="062CC4B0" w:rsidR="00A45CC1" w:rsidRPr="00350220" w:rsidRDefault="00A8372A" w:rsidP="00A8372A">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1CB908B6"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1CDED3" w14:textId="77777777" w:rsidR="00A45CC1" w:rsidRPr="00A01BFD"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t>99-05-59118</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"99-05-59118" \f “dan” </w:instrText>
            </w:r>
            <w:r w:rsidRPr="00350220">
              <w:rPr>
                <w:rFonts w:asciiTheme="minorHAnsi" w:hAnsiTheme="minorHAnsi" w:cstheme="minorHAnsi"/>
                <w:color w:val="auto"/>
                <w:szCs w:val="22"/>
              </w:rPr>
              <w:fldChar w:fldCharType="end"/>
            </w:r>
          </w:p>
          <w:p w14:paraId="309D0F48" w14:textId="77777777" w:rsidR="00A45CC1" w:rsidRPr="00350220"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46013B4" w14:textId="77777777" w:rsidR="00A45CC1" w:rsidRPr="00A01BFD" w:rsidRDefault="00A45CC1" w:rsidP="00BC4FE3">
            <w:pPr>
              <w:spacing w:before="60" w:after="60"/>
              <w:rPr>
                <w:rFonts w:asciiTheme="minorHAnsi" w:hAnsiTheme="minorHAnsi" w:cstheme="minorHAnsi"/>
                <w:b/>
                <w:bCs/>
                <w:i/>
                <w:iCs/>
                <w:color w:val="auto"/>
                <w:szCs w:val="22"/>
              </w:rPr>
            </w:pPr>
            <w:r w:rsidRPr="00A01BFD">
              <w:rPr>
                <w:rFonts w:asciiTheme="minorHAnsi" w:hAnsiTheme="minorHAnsi" w:cstheme="minorHAnsi"/>
                <w:b/>
                <w:bCs/>
                <w:i/>
                <w:iCs/>
                <w:color w:val="auto"/>
                <w:szCs w:val="22"/>
              </w:rPr>
              <w:t>Washington Beer Importers Summary Tax Report (LIQ 788)</w:t>
            </w:r>
          </w:p>
          <w:p w14:paraId="44E08C00" w14:textId="5275A3F8" w:rsidR="00A45CC1" w:rsidRPr="008D0872" w:rsidRDefault="00A45CC1" w:rsidP="00BC4FE3">
            <w:pPr>
              <w:spacing w:before="60" w:after="60"/>
              <w:rPr>
                <w:rFonts w:asciiTheme="minorHAnsi" w:hAnsiTheme="minorHAnsi" w:cstheme="minorHAnsi"/>
                <w:color w:val="auto"/>
                <w:szCs w:val="22"/>
              </w:rPr>
            </w:pPr>
            <w:r w:rsidRPr="008D0872">
              <w:rPr>
                <w:rFonts w:asciiTheme="minorHAnsi" w:hAnsiTheme="minorHAnsi" w:cstheme="minorHAnsi"/>
                <w:color w:val="auto"/>
                <w:szCs w:val="22"/>
              </w:rPr>
              <w:t>Report of importers showing beer purchased and sold in the state of Washington.</w:t>
            </w:r>
            <w:r w:rsidRPr="008D0872">
              <w:rPr>
                <w:rFonts w:asciiTheme="minorHAnsi" w:hAnsiTheme="minorHAnsi" w:cstheme="minorHAnsi"/>
                <w:color w:val="auto"/>
                <w:szCs w:val="22"/>
              </w:rPr>
              <w:fldChar w:fldCharType="begin"/>
            </w:r>
            <w:r w:rsidRPr="008D0872">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beer importers summary tax report</w:instrText>
            </w:r>
            <w:r w:rsidRPr="008D0872">
              <w:rPr>
                <w:rFonts w:asciiTheme="minorHAnsi" w:hAnsiTheme="minorHAnsi" w:cstheme="minorHAnsi"/>
                <w:color w:val="auto"/>
                <w:szCs w:val="22"/>
              </w:rPr>
              <w:instrText xml:space="preserve">" \f “subject” </w:instrText>
            </w:r>
            <w:r w:rsidRPr="008D0872">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67AAE6" w14:textId="77777777" w:rsidR="00A45CC1" w:rsidRPr="008D0872" w:rsidRDefault="00A45CC1" w:rsidP="00BC4FE3">
            <w:pPr>
              <w:spacing w:before="60" w:after="60"/>
              <w:rPr>
                <w:rFonts w:asciiTheme="minorHAnsi" w:hAnsiTheme="minorHAnsi" w:cstheme="minorHAnsi"/>
                <w:color w:val="auto"/>
                <w:szCs w:val="22"/>
              </w:rPr>
            </w:pPr>
            <w:r w:rsidRPr="00A01BFD">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8D0872">
              <w:rPr>
                <w:rFonts w:asciiTheme="minorHAnsi" w:hAnsiTheme="minorHAnsi" w:cstheme="minorHAnsi"/>
                <w:color w:val="auto"/>
                <w:szCs w:val="22"/>
              </w:rPr>
              <w:t>for 6 years after end of fiscal year</w:t>
            </w:r>
          </w:p>
          <w:p w14:paraId="25141DA9" w14:textId="77777777" w:rsidR="00A45CC1" w:rsidRPr="008D0872" w:rsidRDefault="00A45CC1" w:rsidP="00BC4FE3">
            <w:pPr>
              <w:spacing w:before="60" w:after="60"/>
              <w:rPr>
                <w:rFonts w:asciiTheme="minorHAnsi" w:hAnsiTheme="minorHAnsi" w:cstheme="minorHAnsi"/>
                <w:i/>
                <w:iCs/>
                <w:color w:val="auto"/>
                <w:szCs w:val="22"/>
              </w:rPr>
            </w:pPr>
            <w:r w:rsidRPr="008D0872">
              <w:rPr>
                <w:rFonts w:asciiTheme="minorHAnsi" w:hAnsiTheme="minorHAnsi" w:cstheme="minorHAnsi"/>
                <w:color w:val="auto"/>
                <w:szCs w:val="22"/>
              </w:rPr>
              <w:t xml:space="preserve">   </w:t>
            </w:r>
            <w:r w:rsidRPr="008D0872">
              <w:rPr>
                <w:rFonts w:asciiTheme="minorHAnsi" w:hAnsiTheme="minorHAnsi" w:cstheme="minorHAnsi"/>
                <w:i/>
                <w:iCs/>
                <w:color w:val="auto"/>
                <w:szCs w:val="22"/>
              </w:rPr>
              <w:t>then</w:t>
            </w:r>
          </w:p>
          <w:p w14:paraId="0FC2A9A6" w14:textId="77777777" w:rsidR="00A45CC1" w:rsidRPr="00A01BFD" w:rsidRDefault="00A45CC1" w:rsidP="00BC4FE3">
            <w:pPr>
              <w:spacing w:before="60" w:after="60"/>
              <w:rPr>
                <w:rFonts w:asciiTheme="minorHAnsi" w:hAnsiTheme="minorHAnsi" w:cstheme="minorHAnsi"/>
                <w:b/>
                <w:bCs/>
                <w:color w:val="auto"/>
                <w:szCs w:val="22"/>
              </w:rPr>
            </w:pPr>
            <w:r w:rsidRPr="00A01BFD">
              <w:rPr>
                <w:rFonts w:asciiTheme="minorHAnsi" w:hAnsiTheme="minorHAnsi" w:cstheme="minorHAnsi"/>
                <w:b/>
                <w:bCs/>
                <w:color w:val="auto"/>
                <w:szCs w:val="22"/>
              </w:rPr>
              <w:t>Destroy</w:t>
            </w:r>
            <w:r w:rsidRPr="00E06B12">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F30332" w14:textId="77777777" w:rsidR="00A45CC1" w:rsidRPr="00A01BFD" w:rsidRDefault="00A45CC1" w:rsidP="001E63F3">
            <w:pPr>
              <w:spacing w:before="60"/>
              <w:jc w:val="center"/>
              <w:rPr>
                <w:rFonts w:asciiTheme="minorHAnsi" w:hAnsiTheme="minorHAnsi" w:cstheme="minorHAnsi"/>
                <w:color w:val="auto"/>
                <w:sz w:val="20"/>
              </w:rPr>
            </w:pPr>
            <w:r w:rsidRPr="00A01BFD">
              <w:rPr>
                <w:rFonts w:asciiTheme="minorHAnsi" w:hAnsiTheme="minorHAnsi" w:cstheme="minorHAnsi"/>
                <w:color w:val="auto"/>
                <w:sz w:val="20"/>
              </w:rPr>
              <w:t>NON-ARCHIVAL</w:t>
            </w:r>
            <w:r>
              <w:rPr>
                <w:rFonts w:asciiTheme="minorHAnsi" w:hAnsiTheme="minorHAnsi" w:cstheme="minorHAnsi"/>
                <w:color w:val="auto"/>
                <w:sz w:val="20"/>
              </w:rPr>
              <w:t xml:space="preserve"> </w:t>
            </w:r>
            <w:r w:rsidRPr="00A01BFD">
              <w:rPr>
                <w:rFonts w:asciiTheme="minorHAnsi" w:hAnsiTheme="minorHAnsi" w:cstheme="minorHAnsi"/>
                <w:color w:val="auto"/>
                <w:sz w:val="20"/>
              </w:rPr>
              <w:t>NON-ESSENTIAL</w:t>
            </w:r>
          </w:p>
          <w:p w14:paraId="3ACE705A" w14:textId="4197F01C"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122F28D1"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8FE3B2" w14:textId="77777777" w:rsidR="00A45CC1" w:rsidRPr="00A01BFD"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lastRenderedPageBreak/>
              <w:t>98-01-58210</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"98-01-58210" \f “dan” </w:instrText>
            </w:r>
            <w:r w:rsidRPr="00350220">
              <w:rPr>
                <w:rFonts w:asciiTheme="minorHAnsi" w:hAnsiTheme="minorHAnsi" w:cstheme="minorHAnsi"/>
                <w:color w:val="auto"/>
                <w:szCs w:val="22"/>
              </w:rPr>
              <w:fldChar w:fldCharType="end"/>
            </w:r>
          </w:p>
          <w:p w14:paraId="081ED246" w14:textId="77777777" w:rsidR="00A45CC1" w:rsidRPr="00350220" w:rsidRDefault="00A45CC1" w:rsidP="00BC4FE3">
            <w:pPr>
              <w:spacing w:before="60" w:after="60"/>
              <w:jc w:val="center"/>
              <w:rPr>
                <w:rFonts w:asciiTheme="minorHAnsi" w:hAnsiTheme="minorHAnsi" w:cstheme="minorHAnsi"/>
                <w:color w:val="auto"/>
                <w:szCs w:val="22"/>
              </w:rPr>
            </w:pPr>
            <w:r w:rsidRPr="00A01BFD">
              <w:rPr>
                <w:rFonts w:asciiTheme="minorHAnsi" w:hAnsiTheme="minorHAnsi" w:cs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21757A29" w14:textId="77777777" w:rsidR="00A45CC1" w:rsidRPr="00A01BFD" w:rsidRDefault="00A45CC1" w:rsidP="00BC4FE3">
            <w:pPr>
              <w:spacing w:before="60" w:after="60"/>
              <w:rPr>
                <w:rFonts w:asciiTheme="minorHAnsi" w:hAnsiTheme="minorHAnsi" w:cstheme="minorHAnsi"/>
                <w:b/>
                <w:bCs/>
                <w:i/>
                <w:iCs/>
                <w:color w:val="auto"/>
                <w:szCs w:val="22"/>
              </w:rPr>
            </w:pPr>
            <w:r w:rsidRPr="00A01BFD">
              <w:rPr>
                <w:rFonts w:asciiTheme="minorHAnsi" w:hAnsiTheme="minorHAnsi" w:cstheme="minorHAnsi"/>
                <w:b/>
                <w:bCs/>
                <w:i/>
                <w:iCs/>
                <w:color w:val="auto"/>
                <w:szCs w:val="22"/>
              </w:rPr>
              <w:t>Washington Distributors Summary Tax Report (LIQ 775-779)</w:t>
            </w:r>
          </w:p>
          <w:p w14:paraId="32DC34C0" w14:textId="4F4984BA"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Reports by distributors indicating receipt of beer and wine with tax computation and report of payment on beer received. Request for refund of beer and wine tax. Used by licensee to apply for credit on taxes on tax paid beer and wine shipped out of state, sold to military/ICC or destroyed, or freight damage claims.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distributors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E06E46" w14:textId="77777777" w:rsidR="00A45CC1" w:rsidRPr="000700A5" w:rsidRDefault="00A45CC1" w:rsidP="00BC4FE3">
            <w:pPr>
              <w:spacing w:before="60" w:after="60"/>
              <w:rPr>
                <w:rFonts w:asciiTheme="minorHAnsi" w:hAnsiTheme="minorHAnsi" w:cstheme="minorHAnsi"/>
                <w:color w:val="auto"/>
                <w:szCs w:val="22"/>
              </w:rPr>
            </w:pPr>
            <w:r w:rsidRPr="00A01BFD">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70F33E51"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3EAAAB80" w14:textId="77777777" w:rsidR="00A45CC1" w:rsidRPr="00A01BFD" w:rsidRDefault="00A45CC1" w:rsidP="00BC4FE3">
            <w:pPr>
              <w:spacing w:before="60" w:after="60"/>
              <w:rPr>
                <w:rFonts w:asciiTheme="minorHAnsi" w:hAnsiTheme="minorHAnsi" w:cstheme="minorHAnsi"/>
                <w:b/>
                <w:bCs/>
                <w:color w:val="auto"/>
                <w:szCs w:val="22"/>
              </w:rPr>
            </w:pPr>
            <w:r w:rsidRPr="00A01BFD">
              <w:rPr>
                <w:rFonts w:asciiTheme="minorHAnsi" w:hAnsiTheme="minorHAnsi" w:cstheme="minorHAnsi"/>
                <w:b/>
                <w:bCs/>
                <w:color w:val="auto"/>
                <w:szCs w:val="22"/>
              </w:rPr>
              <w:t>Destroy</w:t>
            </w:r>
            <w:r w:rsidRPr="00E06B12">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233EE" w14:textId="77777777" w:rsidR="00A45CC1" w:rsidRPr="00A01BFD" w:rsidRDefault="00A45CC1" w:rsidP="001E63F3">
            <w:pPr>
              <w:spacing w:before="60"/>
              <w:jc w:val="center"/>
              <w:rPr>
                <w:rFonts w:asciiTheme="minorHAnsi" w:hAnsiTheme="minorHAnsi" w:cstheme="minorHAnsi"/>
                <w:color w:val="auto"/>
                <w:sz w:val="20"/>
              </w:rPr>
            </w:pPr>
            <w:r w:rsidRPr="00A01BFD">
              <w:rPr>
                <w:rFonts w:asciiTheme="minorHAnsi" w:hAnsiTheme="minorHAnsi" w:cstheme="minorHAnsi"/>
                <w:color w:val="auto"/>
                <w:sz w:val="20"/>
              </w:rPr>
              <w:t>NON-ARCHIVAL</w:t>
            </w:r>
            <w:r>
              <w:rPr>
                <w:rFonts w:asciiTheme="minorHAnsi" w:hAnsiTheme="minorHAnsi" w:cstheme="minorHAnsi"/>
                <w:color w:val="auto"/>
                <w:sz w:val="20"/>
              </w:rPr>
              <w:t xml:space="preserve"> </w:t>
            </w:r>
            <w:r w:rsidRPr="00A01BFD">
              <w:rPr>
                <w:rFonts w:asciiTheme="minorHAnsi" w:hAnsiTheme="minorHAnsi" w:cstheme="minorHAnsi"/>
                <w:color w:val="auto"/>
                <w:sz w:val="20"/>
              </w:rPr>
              <w:t>NON-ESSENTIAL</w:t>
            </w:r>
          </w:p>
          <w:p w14:paraId="020EF08E" w14:textId="0E471690"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33D40A4E"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3D9A5E" w14:textId="77777777" w:rsidR="00A45CC1" w:rsidRPr="009554B7" w:rsidRDefault="00A45CC1" w:rsidP="00BC4FE3">
            <w:pPr>
              <w:spacing w:before="60" w:after="60"/>
              <w:jc w:val="center"/>
              <w:rPr>
                <w:rFonts w:asciiTheme="minorHAnsi" w:hAnsiTheme="minorHAnsi" w:cstheme="minorHAnsi"/>
                <w:color w:val="auto"/>
                <w:szCs w:val="22"/>
              </w:rPr>
            </w:pPr>
            <w:r w:rsidRPr="009554B7">
              <w:rPr>
                <w:rFonts w:asciiTheme="minorHAnsi" w:hAnsiTheme="minorHAnsi" w:cstheme="minorHAnsi"/>
                <w:color w:val="auto"/>
                <w:szCs w:val="22"/>
              </w:rPr>
              <w:t>86-06-36877</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"86-06-36877" \f “dan” </w:instrText>
            </w:r>
            <w:r w:rsidRPr="00350220">
              <w:rPr>
                <w:rFonts w:asciiTheme="minorHAnsi" w:hAnsiTheme="minorHAnsi" w:cstheme="minorHAnsi"/>
                <w:color w:val="auto"/>
                <w:szCs w:val="22"/>
              </w:rPr>
              <w:fldChar w:fldCharType="end"/>
            </w:r>
          </w:p>
          <w:p w14:paraId="7457DAB7" w14:textId="77777777" w:rsidR="00A45CC1" w:rsidRPr="00350220" w:rsidRDefault="00A45CC1" w:rsidP="00BC4FE3">
            <w:pPr>
              <w:spacing w:before="60" w:after="60"/>
              <w:jc w:val="center"/>
              <w:rPr>
                <w:rFonts w:asciiTheme="minorHAnsi" w:hAnsiTheme="minorHAnsi" w:cstheme="minorHAnsi"/>
                <w:color w:val="auto"/>
                <w:szCs w:val="22"/>
              </w:rPr>
            </w:pPr>
            <w:r w:rsidRPr="009554B7">
              <w:rPr>
                <w:rFonts w:asciiTheme="minorHAnsi" w:hAnsiTheme="minorHAnsi" w:cstheme="minorHAnsi"/>
                <w:color w:val="auto"/>
                <w:szCs w:val="22"/>
              </w:rPr>
              <w:t>Rev. 5</w:t>
            </w:r>
          </w:p>
        </w:tc>
        <w:tc>
          <w:tcPr>
            <w:tcW w:w="8342" w:type="dxa"/>
            <w:tcBorders>
              <w:top w:val="single" w:sz="4" w:space="0" w:color="000000"/>
              <w:left w:val="single" w:sz="4" w:space="0" w:color="000000"/>
              <w:bottom w:val="single" w:sz="4" w:space="0" w:color="000000"/>
              <w:right w:val="single" w:sz="4" w:space="0" w:color="000000"/>
            </w:tcBorders>
          </w:tcPr>
          <w:p w14:paraId="696EA520" w14:textId="77777777" w:rsidR="00A45CC1" w:rsidRPr="009554B7" w:rsidRDefault="00A45CC1" w:rsidP="00BC4FE3">
            <w:pPr>
              <w:spacing w:before="60" w:after="60"/>
              <w:rPr>
                <w:rFonts w:asciiTheme="minorHAnsi" w:hAnsiTheme="minorHAnsi" w:cstheme="minorHAnsi"/>
                <w:b/>
                <w:bCs/>
                <w:i/>
                <w:iCs/>
                <w:color w:val="auto"/>
                <w:szCs w:val="22"/>
              </w:rPr>
            </w:pPr>
            <w:r w:rsidRPr="009554B7">
              <w:rPr>
                <w:rFonts w:asciiTheme="minorHAnsi" w:hAnsiTheme="minorHAnsi" w:cstheme="minorHAnsi"/>
                <w:b/>
                <w:bCs/>
                <w:i/>
                <w:iCs/>
                <w:color w:val="auto"/>
                <w:szCs w:val="22"/>
              </w:rPr>
              <w:t>Washington Domestic Winery Summary Tax Report. Report of Sales to Washington Wine Distributors LIQ 774/777</w:t>
            </w:r>
          </w:p>
          <w:p w14:paraId="54C1A633" w14:textId="0B98E354"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Consolidates reports by in-state winery indicating production, sales, tax computation, and reports of payments In state winery report of sales to in state distributors.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domestic winery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11C9BF" w14:textId="77777777" w:rsidR="00A45CC1" w:rsidRPr="000700A5" w:rsidRDefault="00A45CC1" w:rsidP="00BC4FE3">
            <w:pPr>
              <w:spacing w:before="60" w:after="60"/>
              <w:rPr>
                <w:rFonts w:asciiTheme="minorHAnsi" w:hAnsiTheme="minorHAnsi" w:cstheme="minorHAnsi"/>
                <w:color w:val="auto"/>
                <w:szCs w:val="22"/>
              </w:rPr>
            </w:pPr>
            <w:r w:rsidRPr="009554B7">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59756858"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i/>
                <w:iCs/>
                <w:color w:val="auto"/>
                <w:szCs w:val="22"/>
              </w:rPr>
              <w:t xml:space="preserve">   then</w:t>
            </w:r>
          </w:p>
          <w:p w14:paraId="0830EE82" w14:textId="77777777" w:rsidR="00A45CC1" w:rsidRPr="009554B7" w:rsidRDefault="00A45CC1" w:rsidP="00BC4FE3">
            <w:pPr>
              <w:spacing w:before="60" w:after="60"/>
              <w:rPr>
                <w:rFonts w:asciiTheme="minorHAnsi" w:hAnsiTheme="minorHAnsi" w:cstheme="minorHAnsi"/>
                <w:b/>
                <w:bCs/>
                <w:color w:val="auto"/>
                <w:szCs w:val="22"/>
              </w:rPr>
            </w:pPr>
            <w:r w:rsidRPr="009554B7">
              <w:rPr>
                <w:rFonts w:asciiTheme="minorHAnsi" w:hAnsiTheme="minorHAnsi" w:cstheme="minorHAnsi"/>
                <w:b/>
                <w:bCs/>
                <w:color w:val="auto"/>
                <w:szCs w:val="22"/>
              </w:rPr>
              <w:t>Destroy</w:t>
            </w:r>
            <w:r w:rsidRPr="00BE4420">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3AB257" w14:textId="77777777" w:rsidR="00A45CC1" w:rsidRPr="009554B7" w:rsidRDefault="00A45CC1" w:rsidP="001E63F3">
            <w:pPr>
              <w:spacing w:before="60"/>
              <w:jc w:val="center"/>
              <w:rPr>
                <w:rFonts w:asciiTheme="minorHAnsi" w:hAnsiTheme="minorHAnsi" w:cstheme="minorHAnsi"/>
                <w:color w:val="auto"/>
                <w:sz w:val="20"/>
              </w:rPr>
            </w:pPr>
            <w:r w:rsidRPr="009554B7">
              <w:rPr>
                <w:rFonts w:asciiTheme="minorHAnsi" w:hAnsiTheme="minorHAnsi" w:cstheme="minorHAnsi"/>
                <w:color w:val="auto"/>
                <w:sz w:val="20"/>
              </w:rPr>
              <w:t>NON-ARCHIVAL</w:t>
            </w:r>
            <w:r>
              <w:rPr>
                <w:rFonts w:asciiTheme="minorHAnsi" w:hAnsiTheme="minorHAnsi" w:cstheme="minorHAnsi"/>
                <w:color w:val="auto"/>
                <w:sz w:val="20"/>
              </w:rPr>
              <w:t xml:space="preserve"> </w:t>
            </w:r>
            <w:r w:rsidRPr="009554B7">
              <w:rPr>
                <w:rFonts w:asciiTheme="minorHAnsi" w:hAnsiTheme="minorHAnsi" w:cstheme="minorHAnsi"/>
                <w:color w:val="auto"/>
                <w:sz w:val="20"/>
              </w:rPr>
              <w:t>NON-ESSENTIAL</w:t>
            </w:r>
          </w:p>
          <w:p w14:paraId="5ED88786" w14:textId="469BF747"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68957180"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9C1804" w14:textId="77777777" w:rsidR="00A45CC1" w:rsidRPr="000D5588" w:rsidRDefault="00A45CC1" w:rsidP="00BC4FE3">
            <w:pPr>
              <w:spacing w:before="60" w:after="60"/>
              <w:jc w:val="center"/>
              <w:rPr>
                <w:rFonts w:asciiTheme="minorHAnsi" w:hAnsiTheme="minorHAnsi" w:cstheme="minorHAnsi"/>
                <w:color w:val="auto"/>
                <w:szCs w:val="22"/>
              </w:rPr>
            </w:pPr>
            <w:r w:rsidRPr="000D5588">
              <w:rPr>
                <w:rFonts w:asciiTheme="minorHAnsi" w:hAnsiTheme="minorHAnsi" w:cstheme="minorHAnsi"/>
                <w:color w:val="auto"/>
                <w:szCs w:val="22"/>
              </w:rPr>
              <w:t>92-12-51721</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"92-12-51721" \f “dan” </w:instrText>
            </w:r>
            <w:r w:rsidRPr="00350220">
              <w:rPr>
                <w:rFonts w:asciiTheme="minorHAnsi" w:hAnsiTheme="minorHAnsi" w:cstheme="minorHAnsi"/>
                <w:color w:val="auto"/>
                <w:szCs w:val="22"/>
              </w:rPr>
              <w:fldChar w:fldCharType="end"/>
            </w:r>
          </w:p>
          <w:p w14:paraId="47524ECF" w14:textId="77777777" w:rsidR="00A45CC1" w:rsidRPr="00350220" w:rsidRDefault="00A45CC1" w:rsidP="00BC4FE3">
            <w:pPr>
              <w:spacing w:before="60" w:after="60"/>
              <w:jc w:val="center"/>
              <w:rPr>
                <w:rFonts w:asciiTheme="minorHAnsi" w:hAnsiTheme="minorHAnsi" w:cstheme="minorHAnsi"/>
                <w:color w:val="auto"/>
                <w:szCs w:val="22"/>
              </w:rPr>
            </w:pPr>
            <w:r w:rsidRPr="000D5588">
              <w:rPr>
                <w:rFonts w:asciiTheme="minorHAnsi" w:hAnsiTheme="minorHAnsi" w:cs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3BA6309E" w14:textId="77777777" w:rsidR="00A45CC1" w:rsidRPr="000D5588" w:rsidRDefault="00A45CC1" w:rsidP="00BC4FE3">
            <w:pPr>
              <w:spacing w:before="60" w:after="60"/>
              <w:rPr>
                <w:rFonts w:asciiTheme="minorHAnsi" w:hAnsiTheme="minorHAnsi" w:cstheme="minorHAnsi"/>
                <w:b/>
                <w:bCs/>
                <w:i/>
                <w:iCs/>
                <w:color w:val="auto"/>
                <w:szCs w:val="22"/>
              </w:rPr>
            </w:pPr>
            <w:r w:rsidRPr="000D5588">
              <w:rPr>
                <w:rFonts w:asciiTheme="minorHAnsi" w:hAnsiTheme="minorHAnsi" w:cstheme="minorHAnsi"/>
                <w:b/>
                <w:bCs/>
                <w:i/>
                <w:iCs/>
                <w:color w:val="auto"/>
                <w:szCs w:val="22"/>
              </w:rPr>
              <w:t>Washington Wine Importer Summary Tax Report (LIQ 776)</w:t>
            </w:r>
          </w:p>
          <w:p w14:paraId="71A3F9EF" w14:textId="131AF0E9"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Consolidates reports by importers indicating purchases and sales. Computes taxes due on samples used by importers.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Washington wine importer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B82C2D" w14:textId="77777777" w:rsidR="00A45CC1" w:rsidRPr="000700A5" w:rsidRDefault="00A45CC1" w:rsidP="00BC4FE3">
            <w:pPr>
              <w:spacing w:before="60" w:after="60"/>
              <w:rPr>
                <w:rFonts w:asciiTheme="minorHAnsi" w:hAnsiTheme="minorHAnsi" w:cstheme="minorHAnsi"/>
                <w:color w:val="auto"/>
                <w:szCs w:val="22"/>
              </w:rPr>
            </w:pPr>
            <w:r w:rsidRPr="000D5588">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468398FB"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4190BED5" w14:textId="77777777" w:rsidR="00A45CC1" w:rsidRPr="000D5588" w:rsidRDefault="00A45CC1" w:rsidP="00BC4FE3">
            <w:pPr>
              <w:spacing w:before="60" w:after="60"/>
              <w:rPr>
                <w:rFonts w:asciiTheme="minorHAnsi" w:hAnsiTheme="minorHAnsi" w:cstheme="minorHAnsi"/>
                <w:b/>
                <w:bCs/>
                <w:color w:val="auto"/>
                <w:szCs w:val="22"/>
              </w:rPr>
            </w:pPr>
            <w:r w:rsidRPr="000D5588">
              <w:rPr>
                <w:rFonts w:asciiTheme="minorHAnsi" w:hAnsiTheme="minorHAnsi" w:cstheme="minorHAnsi"/>
                <w:b/>
                <w:bCs/>
                <w:color w:val="auto"/>
                <w:szCs w:val="22"/>
              </w:rPr>
              <w:t>Destroy</w:t>
            </w:r>
            <w:r w:rsidRPr="00BE4420">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F5CF90" w14:textId="77777777" w:rsidR="00A45CC1" w:rsidRPr="000D5588" w:rsidRDefault="00A45CC1" w:rsidP="001E63F3">
            <w:pPr>
              <w:spacing w:before="60"/>
              <w:jc w:val="center"/>
              <w:rPr>
                <w:rFonts w:asciiTheme="minorHAnsi" w:hAnsiTheme="minorHAnsi" w:cstheme="minorHAnsi"/>
                <w:color w:val="auto"/>
                <w:sz w:val="20"/>
              </w:rPr>
            </w:pPr>
            <w:r w:rsidRPr="000D5588">
              <w:rPr>
                <w:rFonts w:asciiTheme="minorHAnsi" w:hAnsiTheme="minorHAnsi" w:cstheme="minorHAnsi"/>
                <w:color w:val="auto"/>
                <w:sz w:val="20"/>
              </w:rPr>
              <w:t>NON-ARCHIVAL</w:t>
            </w:r>
            <w:r>
              <w:rPr>
                <w:rFonts w:asciiTheme="minorHAnsi" w:hAnsiTheme="minorHAnsi" w:cstheme="minorHAnsi"/>
                <w:color w:val="auto"/>
                <w:sz w:val="20"/>
              </w:rPr>
              <w:t xml:space="preserve"> </w:t>
            </w:r>
            <w:r w:rsidRPr="000D5588">
              <w:rPr>
                <w:rFonts w:asciiTheme="minorHAnsi" w:hAnsiTheme="minorHAnsi" w:cstheme="minorHAnsi"/>
                <w:color w:val="auto"/>
                <w:sz w:val="20"/>
              </w:rPr>
              <w:t>NON-ESSENTIAL</w:t>
            </w:r>
          </w:p>
          <w:p w14:paraId="3928AD84" w14:textId="686A4704"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2E2A3C57"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301F74" w14:textId="77777777" w:rsidR="00A45CC1" w:rsidRPr="00604883"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07-05-61514</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"07-05-61514" \f “dan” </w:instrText>
            </w:r>
            <w:r w:rsidRPr="00350220">
              <w:rPr>
                <w:rFonts w:asciiTheme="minorHAnsi" w:hAnsiTheme="minorHAnsi" w:cstheme="minorHAnsi"/>
                <w:color w:val="auto"/>
                <w:szCs w:val="22"/>
              </w:rPr>
              <w:fldChar w:fldCharType="end"/>
            </w:r>
          </w:p>
          <w:p w14:paraId="79338AD1" w14:textId="77777777" w:rsidR="00A45CC1" w:rsidRPr="00350220"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961606C" w14:textId="77777777" w:rsidR="00A45CC1" w:rsidRPr="00604883" w:rsidRDefault="00A45CC1" w:rsidP="00BC4FE3">
            <w:pPr>
              <w:spacing w:before="60" w:after="60"/>
              <w:rPr>
                <w:rFonts w:asciiTheme="minorHAnsi" w:hAnsiTheme="minorHAnsi" w:cstheme="minorHAnsi"/>
                <w:b/>
                <w:bCs/>
                <w:i/>
                <w:iCs/>
                <w:color w:val="auto"/>
                <w:szCs w:val="22"/>
              </w:rPr>
            </w:pPr>
            <w:r w:rsidRPr="00604883">
              <w:rPr>
                <w:rFonts w:asciiTheme="minorHAnsi" w:hAnsiTheme="minorHAnsi" w:cstheme="minorHAnsi"/>
                <w:b/>
                <w:bCs/>
                <w:i/>
                <w:iCs/>
                <w:color w:val="auto"/>
                <w:szCs w:val="22"/>
              </w:rPr>
              <w:t>Wine Authorized Representative Certificate of Approval Holders Summary Tax Report – LIQ 318-20</w:t>
            </w:r>
          </w:p>
          <w:p w14:paraId="37BCE9AC" w14:textId="443933F9"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An authorized representative of United States and foreign produced wines reporting sales to Washington State distributors.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wine authorized representative certificate of approval holders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5D4E8A" w14:textId="77777777" w:rsidR="00A45CC1" w:rsidRPr="000700A5" w:rsidRDefault="00A45CC1" w:rsidP="00BC4FE3">
            <w:pPr>
              <w:spacing w:before="60" w:after="60"/>
              <w:rPr>
                <w:rFonts w:asciiTheme="minorHAnsi" w:hAnsiTheme="minorHAnsi" w:cstheme="minorHAnsi"/>
                <w:color w:val="auto"/>
                <w:szCs w:val="22"/>
              </w:rPr>
            </w:pPr>
            <w:r w:rsidRPr="0060488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479AE2EB"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1C002299" w14:textId="77777777" w:rsidR="00A45CC1" w:rsidRPr="00604883" w:rsidRDefault="00A45CC1" w:rsidP="00BC4FE3">
            <w:pPr>
              <w:spacing w:before="60" w:after="60"/>
              <w:rPr>
                <w:rFonts w:asciiTheme="minorHAnsi" w:hAnsiTheme="minorHAnsi" w:cstheme="minorHAnsi"/>
                <w:b/>
                <w:bCs/>
                <w:color w:val="auto"/>
                <w:szCs w:val="22"/>
              </w:rPr>
            </w:pPr>
            <w:r w:rsidRPr="00604883">
              <w:rPr>
                <w:rFonts w:asciiTheme="minorHAnsi" w:hAnsiTheme="minorHAnsi" w:cstheme="minorHAnsi"/>
                <w:b/>
                <w:bCs/>
                <w:color w:val="auto"/>
                <w:szCs w:val="22"/>
              </w:rPr>
              <w:t>Destroy</w:t>
            </w:r>
            <w:r w:rsidRPr="00BE4420">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3BF729" w14:textId="77777777" w:rsidR="00A45CC1" w:rsidRPr="00604883" w:rsidRDefault="00A45CC1" w:rsidP="001E63F3">
            <w:pPr>
              <w:spacing w:before="60"/>
              <w:jc w:val="center"/>
              <w:rPr>
                <w:rFonts w:asciiTheme="minorHAnsi" w:hAnsiTheme="minorHAnsi" w:cstheme="minorHAnsi"/>
                <w:color w:val="auto"/>
                <w:sz w:val="20"/>
              </w:rPr>
            </w:pPr>
            <w:r w:rsidRPr="00604883">
              <w:rPr>
                <w:rFonts w:asciiTheme="minorHAnsi" w:hAnsiTheme="minorHAnsi" w:cstheme="minorHAnsi"/>
                <w:color w:val="auto"/>
                <w:sz w:val="20"/>
              </w:rPr>
              <w:t>NON-ARCHIVAL</w:t>
            </w:r>
            <w:r>
              <w:rPr>
                <w:rFonts w:asciiTheme="minorHAnsi" w:hAnsiTheme="minorHAnsi" w:cstheme="minorHAnsi"/>
                <w:color w:val="auto"/>
                <w:sz w:val="20"/>
              </w:rPr>
              <w:t xml:space="preserve"> </w:t>
            </w:r>
            <w:r w:rsidRPr="00604883">
              <w:rPr>
                <w:rFonts w:asciiTheme="minorHAnsi" w:hAnsiTheme="minorHAnsi" w:cstheme="minorHAnsi"/>
                <w:color w:val="auto"/>
                <w:sz w:val="20"/>
              </w:rPr>
              <w:t>NON-ESSENTIAL</w:t>
            </w:r>
          </w:p>
          <w:p w14:paraId="3385C6D9" w14:textId="503357B1"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0153B682"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59905A" w14:textId="77777777" w:rsidR="00A45CC1" w:rsidRPr="00604883"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92-12-51719</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"92-12-51719" \f “dan” </w:instrText>
            </w:r>
            <w:r w:rsidRPr="00350220">
              <w:rPr>
                <w:rFonts w:asciiTheme="minorHAnsi" w:hAnsiTheme="minorHAnsi" w:cstheme="minorHAnsi"/>
                <w:color w:val="auto"/>
                <w:szCs w:val="22"/>
              </w:rPr>
              <w:fldChar w:fldCharType="end"/>
            </w:r>
          </w:p>
          <w:p w14:paraId="78038FC1" w14:textId="77777777" w:rsidR="00A45CC1" w:rsidRPr="00350220" w:rsidRDefault="00A45CC1" w:rsidP="00BC4FE3">
            <w:pPr>
              <w:spacing w:before="60" w:after="60"/>
              <w:jc w:val="center"/>
              <w:rPr>
                <w:rFonts w:asciiTheme="minorHAnsi" w:hAnsiTheme="minorHAnsi" w:cstheme="minorHAnsi"/>
                <w:color w:val="auto"/>
                <w:szCs w:val="22"/>
              </w:rPr>
            </w:pPr>
            <w:r w:rsidRPr="00604883">
              <w:rPr>
                <w:rFonts w:asciiTheme="minorHAnsi" w:hAnsiTheme="minorHAnsi" w:cstheme="minorHAnsi"/>
                <w:color w:val="auto"/>
                <w:szCs w:val="22"/>
              </w:rPr>
              <w:t>Rev. 5</w:t>
            </w:r>
          </w:p>
        </w:tc>
        <w:tc>
          <w:tcPr>
            <w:tcW w:w="8342" w:type="dxa"/>
            <w:tcBorders>
              <w:top w:val="single" w:sz="4" w:space="0" w:color="000000"/>
              <w:left w:val="single" w:sz="4" w:space="0" w:color="000000"/>
              <w:bottom w:val="single" w:sz="4" w:space="0" w:color="000000"/>
              <w:right w:val="single" w:sz="4" w:space="0" w:color="000000"/>
            </w:tcBorders>
          </w:tcPr>
          <w:p w14:paraId="3BAECEC2" w14:textId="77777777" w:rsidR="00A45CC1" w:rsidRPr="00604883" w:rsidRDefault="00A45CC1" w:rsidP="00BC4FE3">
            <w:pPr>
              <w:spacing w:before="60" w:after="60"/>
              <w:rPr>
                <w:rFonts w:asciiTheme="minorHAnsi" w:hAnsiTheme="minorHAnsi" w:cstheme="minorHAnsi"/>
                <w:b/>
                <w:bCs/>
                <w:i/>
                <w:iCs/>
                <w:color w:val="auto"/>
                <w:szCs w:val="22"/>
              </w:rPr>
            </w:pPr>
            <w:r w:rsidRPr="00604883">
              <w:rPr>
                <w:rFonts w:asciiTheme="minorHAnsi" w:hAnsiTheme="minorHAnsi" w:cstheme="minorHAnsi"/>
                <w:b/>
                <w:bCs/>
                <w:i/>
                <w:iCs/>
                <w:color w:val="auto"/>
                <w:szCs w:val="22"/>
              </w:rPr>
              <w:t>Wine Certificate of Approval Holder Summary Tax Report/Report of Sales to WA Retailers (LIQ 778-20/778A)</w:t>
            </w:r>
          </w:p>
          <w:p w14:paraId="3C3EB4D4" w14:textId="624D22B4" w:rsidR="00A45CC1" w:rsidRPr="000700A5" w:rsidRDefault="00A45CC1" w:rsidP="00BC4FE3">
            <w:pPr>
              <w:spacing w:before="60" w:after="60"/>
              <w:rPr>
                <w:rFonts w:asciiTheme="minorHAnsi" w:hAnsiTheme="minorHAnsi" w:cstheme="minorHAnsi"/>
                <w:color w:val="auto"/>
                <w:szCs w:val="22"/>
              </w:rPr>
            </w:pPr>
            <w:r w:rsidRPr="000700A5">
              <w:rPr>
                <w:rFonts w:asciiTheme="minorHAnsi" w:hAnsiTheme="minorHAnsi" w:cstheme="minorHAnsi"/>
                <w:color w:val="auto"/>
                <w:szCs w:val="22"/>
              </w:rPr>
              <w:t>Out of State US winery reports of shipments into Washington and report sales to in state retailers.</w:t>
            </w:r>
            <w:r w:rsidRPr="000700A5">
              <w:rPr>
                <w:rFonts w:asciiTheme="minorHAnsi" w:hAnsiTheme="minorHAnsi" w:cstheme="minorHAnsi"/>
                <w:color w:val="auto"/>
                <w:szCs w:val="22"/>
              </w:rPr>
              <w:fldChar w:fldCharType="begin"/>
            </w:r>
            <w:r w:rsidRPr="000700A5">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wine certificate of approval holder summary tax report</w:instrText>
            </w:r>
            <w:r w:rsidRPr="000700A5">
              <w:rPr>
                <w:rFonts w:asciiTheme="minorHAnsi" w:hAnsiTheme="minorHAnsi" w:cstheme="minorHAnsi"/>
                <w:color w:val="auto"/>
                <w:szCs w:val="22"/>
              </w:rPr>
              <w:instrText xml:space="preserve">" \f “subject” </w:instrText>
            </w:r>
            <w:r w:rsidRPr="000700A5">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AC0660" w14:textId="77777777" w:rsidR="00A45CC1" w:rsidRPr="000700A5" w:rsidRDefault="00A45CC1" w:rsidP="00BC4FE3">
            <w:pPr>
              <w:spacing w:before="60" w:after="60"/>
              <w:rPr>
                <w:rFonts w:asciiTheme="minorHAnsi" w:hAnsiTheme="minorHAnsi" w:cstheme="minorHAnsi"/>
                <w:color w:val="auto"/>
                <w:szCs w:val="22"/>
              </w:rPr>
            </w:pPr>
            <w:r w:rsidRPr="00604883">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0700A5">
              <w:rPr>
                <w:rFonts w:asciiTheme="minorHAnsi" w:hAnsiTheme="minorHAnsi" w:cstheme="minorHAnsi"/>
                <w:color w:val="auto"/>
                <w:szCs w:val="22"/>
              </w:rPr>
              <w:t>for 6 years after end of fiscal year</w:t>
            </w:r>
          </w:p>
          <w:p w14:paraId="7E7D7726" w14:textId="77777777" w:rsidR="00A45CC1" w:rsidRPr="000700A5" w:rsidRDefault="00A45CC1" w:rsidP="00BC4FE3">
            <w:pPr>
              <w:spacing w:before="60" w:after="60"/>
              <w:rPr>
                <w:rFonts w:asciiTheme="minorHAnsi" w:hAnsiTheme="minorHAnsi" w:cstheme="minorHAnsi"/>
                <w:i/>
                <w:iCs/>
                <w:color w:val="auto"/>
                <w:szCs w:val="22"/>
              </w:rPr>
            </w:pPr>
            <w:r w:rsidRPr="000700A5">
              <w:rPr>
                <w:rFonts w:asciiTheme="minorHAnsi" w:hAnsiTheme="minorHAnsi" w:cstheme="minorHAnsi"/>
                <w:color w:val="auto"/>
                <w:szCs w:val="22"/>
              </w:rPr>
              <w:t xml:space="preserve">   </w:t>
            </w:r>
            <w:r w:rsidRPr="000700A5">
              <w:rPr>
                <w:rFonts w:asciiTheme="minorHAnsi" w:hAnsiTheme="minorHAnsi" w:cstheme="minorHAnsi"/>
                <w:i/>
                <w:iCs/>
                <w:color w:val="auto"/>
                <w:szCs w:val="22"/>
              </w:rPr>
              <w:t>then</w:t>
            </w:r>
          </w:p>
          <w:p w14:paraId="2E50EAB0" w14:textId="77777777" w:rsidR="00A45CC1" w:rsidRPr="00604883" w:rsidRDefault="00A45CC1" w:rsidP="00BC4FE3">
            <w:pPr>
              <w:spacing w:before="60" w:after="60"/>
              <w:rPr>
                <w:rFonts w:asciiTheme="minorHAnsi" w:hAnsiTheme="minorHAnsi" w:cstheme="minorHAnsi"/>
                <w:b/>
                <w:bCs/>
                <w:color w:val="auto"/>
                <w:szCs w:val="22"/>
              </w:rPr>
            </w:pPr>
            <w:r w:rsidRPr="00604883">
              <w:rPr>
                <w:rFonts w:asciiTheme="minorHAnsi" w:hAnsiTheme="minorHAnsi" w:cstheme="minorHAnsi"/>
                <w:b/>
                <w:bCs/>
                <w:color w:val="auto"/>
                <w:szCs w:val="22"/>
              </w:rPr>
              <w:t>Destroy</w:t>
            </w:r>
            <w:r w:rsidRPr="00C5430E">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481B68" w14:textId="77777777" w:rsidR="00A45CC1" w:rsidRPr="00604883" w:rsidRDefault="00A45CC1" w:rsidP="001E63F3">
            <w:pPr>
              <w:spacing w:before="60"/>
              <w:jc w:val="center"/>
              <w:rPr>
                <w:rFonts w:asciiTheme="minorHAnsi" w:hAnsiTheme="minorHAnsi" w:cstheme="minorHAnsi"/>
                <w:color w:val="auto"/>
                <w:sz w:val="20"/>
              </w:rPr>
            </w:pPr>
            <w:r w:rsidRPr="00604883">
              <w:rPr>
                <w:rFonts w:asciiTheme="minorHAnsi" w:hAnsiTheme="minorHAnsi" w:cstheme="minorHAnsi"/>
                <w:color w:val="auto"/>
                <w:sz w:val="20"/>
              </w:rPr>
              <w:t>NON-ARCHIVAL</w:t>
            </w:r>
            <w:r>
              <w:rPr>
                <w:rFonts w:asciiTheme="minorHAnsi" w:hAnsiTheme="minorHAnsi" w:cstheme="minorHAnsi"/>
                <w:color w:val="auto"/>
                <w:sz w:val="20"/>
              </w:rPr>
              <w:t xml:space="preserve"> </w:t>
            </w:r>
            <w:r w:rsidRPr="00604883">
              <w:rPr>
                <w:rFonts w:asciiTheme="minorHAnsi" w:hAnsiTheme="minorHAnsi" w:cstheme="minorHAnsi"/>
                <w:color w:val="auto"/>
                <w:sz w:val="20"/>
              </w:rPr>
              <w:t>NON-ESSENTIAL</w:t>
            </w:r>
          </w:p>
          <w:p w14:paraId="76504AD5" w14:textId="39767FFE"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r w:rsidR="00A45CC1" w:rsidRPr="00016FAE" w14:paraId="54032AC9" w14:textId="77777777" w:rsidTr="0035022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8D46B6" w14:textId="77777777" w:rsidR="00A45CC1" w:rsidRPr="009875AF" w:rsidRDefault="00A45CC1" w:rsidP="00BC4FE3">
            <w:pPr>
              <w:spacing w:before="60" w:after="60"/>
              <w:jc w:val="center"/>
              <w:rPr>
                <w:rFonts w:asciiTheme="minorHAnsi" w:hAnsiTheme="minorHAnsi" w:cstheme="minorHAnsi"/>
                <w:color w:val="auto"/>
                <w:szCs w:val="22"/>
              </w:rPr>
            </w:pPr>
            <w:r w:rsidRPr="009875AF">
              <w:rPr>
                <w:rFonts w:asciiTheme="minorHAnsi" w:hAnsiTheme="minorHAnsi" w:cstheme="minorHAnsi"/>
                <w:color w:val="auto"/>
                <w:szCs w:val="22"/>
              </w:rPr>
              <w:lastRenderedPageBreak/>
              <w:t>07-05-61512</w:t>
            </w:r>
            <w:r w:rsidRPr="00350220">
              <w:rPr>
                <w:rFonts w:asciiTheme="minorHAnsi" w:hAnsiTheme="minorHAnsi" w:cstheme="minorHAnsi"/>
                <w:color w:val="auto"/>
                <w:szCs w:val="22"/>
              </w:rPr>
              <w:fldChar w:fldCharType="begin"/>
            </w:r>
            <w:r w:rsidRPr="00350220">
              <w:rPr>
                <w:rFonts w:asciiTheme="minorHAnsi" w:hAnsiTheme="minorHAnsi" w:cstheme="minorHAnsi"/>
                <w:color w:val="auto"/>
                <w:szCs w:val="22"/>
              </w:rPr>
              <w:instrText xml:space="preserve"> XE "07-05-61512" \f “dan” </w:instrText>
            </w:r>
            <w:r w:rsidRPr="00350220">
              <w:rPr>
                <w:rFonts w:asciiTheme="minorHAnsi" w:hAnsiTheme="minorHAnsi" w:cstheme="minorHAnsi"/>
                <w:color w:val="auto"/>
                <w:szCs w:val="22"/>
              </w:rPr>
              <w:fldChar w:fldCharType="end"/>
            </w:r>
          </w:p>
          <w:p w14:paraId="5DDE7169" w14:textId="77777777" w:rsidR="00A45CC1" w:rsidRPr="00350220" w:rsidRDefault="00A45CC1" w:rsidP="00BC4FE3">
            <w:pPr>
              <w:spacing w:before="60" w:after="60"/>
              <w:jc w:val="center"/>
              <w:rPr>
                <w:rFonts w:asciiTheme="minorHAnsi" w:hAnsiTheme="minorHAnsi" w:cstheme="minorHAnsi"/>
                <w:color w:val="auto"/>
                <w:szCs w:val="22"/>
              </w:rPr>
            </w:pPr>
            <w:r w:rsidRPr="009875AF">
              <w:rPr>
                <w:rFonts w:asciiTheme="minorHAnsi" w:hAnsiTheme="minorHAnsi" w:cs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9B19E72" w14:textId="77777777" w:rsidR="00A45CC1" w:rsidRPr="009875AF" w:rsidRDefault="00A45CC1" w:rsidP="00BC4FE3">
            <w:pPr>
              <w:spacing w:before="60" w:after="60"/>
              <w:rPr>
                <w:rFonts w:asciiTheme="minorHAnsi" w:hAnsiTheme="minorHAnsi" w:cstheme="minorHAnsi"/>
                <w:b/>
                <w:bCs/>
                <w:i/>
                <w:iCs/>
                <w:color w:val="auto"/>
                <w:szCs w:val="22"/>
              </w:rPr>
            </w:pPr>
            <w:r w:rsidRPr="009875AF">
              <w:rPr>
                <w:rFonts w:asciiTheme="minorHAnsi" w:hAnsiTheme="minorHAnsi" w:cstheme="minorHAnsi"/>
                <w:b/>
                <w:bCs/>
                <w:i/>
                <w:iCs/>
                <w:color w:val="auto"/>
                <w:szCs w:val="22"/>
              </w:rPr>
              <w:t>Wine Shipper to Consumer Summary Tax Report – LIQ 870-20</w:t>
            </w:r>
          </w:p>
          <w:p w14:paraId="6E185912" w14:textId="3643CE46" w:rsidR="00A45CC1" w:rsidRPr="00EE3734" w:rsidRDefault="00A45CC1" w:rsidP="00BC4FE3">
            <w:pPr>
              <w:spacing w:before="60" w:after="60"/>
              <w:rPr>
                <w:rFonts w:asciiTheme="minorHAnsi" w:hAnsiTheme="minorHAnsi" w:cstheme="minorHAnsi"/>
                <w:color w:val="auto"/>
                <w:szCs w:val="22"/>
              </w:rPr>
            </w:pPr>
            <w:r w:rsidRPr="00EE3734">
              <w:rPr>
                <w:rFonts w:asciiTheme="minorHAnsi" w:hAnsiTheme="minorHAnsi" w:cstheme="minorHAnsi"/>
                <w:color w:val="auto"/>
                <w:szCs w:val="22"/>
              </w:rPr>
              <w:t>Out-of-state winery report of sales to in-state consumers.</w:t>
            </w:r>
            <w:r w:rsidRPr="00EE3734">
              <w:rPr>
                <w:rFonts w:asciiTheme="minorHAnsi" w:hAnsiTheme="minorHAnsi" w:cstheme="minorHAnsi"/>
                <w:color w:val="auto"/>
                <w:szCs w:val="22"/>
              </w:rPr>
              <w:fldChar w:fldCharType="begin"/>
            </w:r>
            <w:r w:rsidRPr="00EE3734">
              <w:rPr>
                <w:rFonts w:asciiTheme="minorHAnsi" w:hAnsiTheme="minorHAnsi" w:cstheme="minorHAnsi"/>
                <w:color w:val="auto"/>
                <w:szCs w:val="22"/>
              </w:rPr>
              <w:instrText xml:space="preserve"> xe "</w:instrText>
            </w:r>
            <w:r>
              <w:rPr>
                <w:rFonts w:asciiTheme="minorHAnsi" w:hAnsiTheme="minorHAnsi" w:cstheme="minorHAnsi"/>
                <w:color w:val="auto"/>
                <w:szCs w:val="22"/>
              </w:rPr>
              <w:instrText>wine shipper to consumer summary tax report</w:instrText>
            </w:r>
            <w:r w:rsidRPr="00EE3734">
              <w:rPr>
                <w:rFonts w:asciiTheme="minorHAnsi" w:hAnsiTheme="minorHAnsi" w:cstheme="minorHAnsi"/>
                <w:color w:val="auto"/>
                <w:szCs w:val="22"/>
              </w:rPr>
              <w:instrText xml:space="preserve">" \f “subject” </w:instrText>
            </w:r>
            <w:r w:rsidRPr="00EE3734">
              <w:rPr>
                <w:rFonts w:asciiTheme="minorHAnsi" w:hAnsiTheme="minorHAnsi" w:cstheme="minorHAnsi"/>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1E09B1" w14:textId="77777777" w:rsidR="00A45CC1" w:rsidRPr="00EE3734" w:rsidRDefault="00A45CC1" w:rsidP="00BC4FE3">
            <w:pPr>
              <w:spacing w:before="60" w:after="60"/>
              <w:rPr>
                <w:rFonts w:asciiTheme="minorHAnsi" w:hAnsiTheme="minorHAnsi" w:cstheme="minorHAnsi"/>
                <w:color w:val="auto"/>
                <w:szCs w:val="22"/>
              </w:rPr>
            </w:pPr>
            <w:r w:rsidRPr="009875AF">
              <w:rPr>
                <w:rFonts w:asciiTheme="minorHAnsi" w:hAnsiTheme="minorHAnsi" w:cstheme="minorHAnsi"/>
                <w:b/>
                <w:bCs/>
                <w:color w:val="auto"/>
                <w:szCs w:val="22"/>
              </w:rPr>
              <w:t>Retain</w:t>
            </w:r>
            <w:r w:rsidRPr="00350220">
              <w:rPr>
                <w:rFonts w:asciiTheme="minorHAnsi" w:hAnsiTheme="minorHAnsi" w:cstheme="minorHAnsi"/>
                <w:b/>
                <w:bCs/>
                <w:color w:val="auto"/>
                <w:szCs w:val="22"/>
              </w:rPr>
              <w:t xml:space="preserve"> </w:t>
            </w:r>
            <w:r w:rsidRPr="00EE3734">
              <w:rPr>
                <w:rFonts w:asciiTheme="minorHAnsi" w:hAnsiTheme="minorHAnsi" w:cstheme="minorHAnsi"/>
                <w:color w:val="auto"/>
                <w:szCs w:val="22"/>
              </w:rPr>
              <w:t>for 6 years after end of fiscal year</w:t>
            </w:r>
          </w:p>
          <w:p w14:paraId="16669269" w14:textId="77777777" w:rsidR="00A45CC1" w:rsidRPr="00EE3734" w:rsidRDefault="00A45CC1" w:rsidP="00BC4FE3">
            <w:pPr>
              <w:spacing w:before="60" w:after="60"/>
              <w:rPr>
                <w:rFonts w:asciiTheme="minorHAnsi" w:hAnsiTheme="minorHAnsi" w:cstheme="minorHAnsi"/>
                <w:i/>
                <w:iCs/>
                <w:color w:val="auto"/>
                <w:szCs w:val="22"/>
              </w:rPr>
            </w:pPr>
            <w:r w:rsidRPr="00EE3734">
              <w:rPr>
                <w:rFonts w:asciiTheme="minorHAnsi" w:hAnsiTheme="minorHAnsi" w:cstheme="minorHAnsi"/>
                <w:color w:val="auto"/>
                <w:szCs w:val="22"/>
              </w:rPr>
              <w:t xml:space="preserve">   </w:t>
            </w:r>
            <w:r w:rsidRPr="00EE3734">
              <w:rPr>
                <w:rFonts w:asciiTheme="minorHAnsi" w:hAnsiTheme="minorHAnsi" w:cstheme="minorHAnsi"/>
                <w:i/>
                <w:iCs/>
                <w:color w:val="auto"/>
                <w:szCs w:val="22"/>
              </w:rPr>
              <w:t>then</w:t>
            </w:r>
          </w:p>
          <w:p w14:paraId="780B8814" w14:textId="77777777" w:rsidR="00A45CC1" w:rsidRPr="009875AF" w:rsidRDefault="00A45CC1" w:rsidP="00BC4FE3">
            <w:pPr>
              <w:spacing w:before="60" w:after="60"/>
              <w:rPr>
                <w:rFonts w:asciiTheme="minorHAnsi" w:hAnsiTheme="minorHAnsi" w:cstheme="minorHAnsi"/>
                <w:b/>
                <w:bCs/>
                <w:color w:val="auto"/>
                <w:szCs w:val="22"/>
              </w:rPr>
            </w:pPr>
            <w:r w:rsidRPr="009875AF">
              <w:rPr>
                <w:rFonts w:asciiTheme="minorHAnsi" w:hAnsiTheme="minorHAnsi" w:cstheme="minorHAnsi"/>
                <w:b/>
                <w:bCs/>
                <w:color w:val="auto"/>
                <w:szCs w:val="22"/>
              </w:rPr>
              <w:t>Destroy</w:t>
            </w:r>
            <w:r w:rsidRPr="00C5430E">
              <w:rPr>
                <w:rFonts w:asciiTheme="minorHAnsi" w:hAnsiTheme="minorHAnsi" w:cstheme="minorHAnsi"/>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706179" w14:textId="77777777" w:rsidR="00A45CC1" w:rsidRPr="009875AF" w:rsidRDefault="00A45CC1" w:rsidP="00491A94">
            <w:pPr>
              <w:spacing w:before="60"/>
              <w:jc w:val="center"/>
              <w:rPr>
                <w:rFonts w:asciiTheme="minorHAnsi" w:hAnsiTheme="minorHAnsi" w:cstheme="minorHAnsi"/>
                <w:color w:val="auto"/>
                <w:sz w:val="20"/>
              </w:rPr>
            </w:pPr>
            <w:r w:rsidRPr="009875AF">
              <w:rPr>
                <w:rFonts w:asciiTheme="minorHAnsi" w:hAnsiTheme="minorHAnsi" w:cstheme="minorHAnsi"/>
                <w:color w:val="auto"/>
                <w:sz w:val="20"/>
              </w:rPr>
              <w:t>NON-ARCHIVAL</w:t>
            </w:r>
            <w:r>
              <w:rPr>
                <w:rFonts w:asciiTheme="minorHAnsi" w:hAnsiTheme="minorHAnsi" w:cstheme="minorHAnsi"/>
                <w:color w:val="auto"/>
                <w:sz w:val="20"/>
              </w:rPr>
              <w:t xml:space="preserve"> </w:t>
            </w:r>
            <w:r w:rsidRPr="009875AF">
              <w:rPr>
                <w:rFonts w:asciiTheme="minorHAnsi" w:hAnsiTheme="minorHAnsi" w:cstheme="minorHAnsi"/>
                <w:color w:val="auto"/>
                <w:sz w:val="20"/>
              </w:rPr>
              <w:t>NON-ESSENTIAL</w:t>
            </w:r>
          </w:p>
          <w:p w14:paraId="0B5842B1" w14:textId="12190BEB" w:rsidR="00A45CC1" w:rsidRPr="00350220" w:rsidRDefault="005E5E56" w:rsidP="005E5E56">
            <w:pPr>
              <w:jc w:val="center"/>
              <w:rPr>
                <w:rFonts w:asciiTheme="minorHAnsi" w:hAnsiTheme="minorHAnsi" w:cstheme="minorHAnsi"/>
                <w:color w:val="auto"/>
                <w:sz w:val="20"/>
              </w:rPr>
            </w:pPr>
            <w:r>
              <w:rPr>
                <w:rFonts w:asciiTheme="minorHAnsi" w:hAnsiTheme="minorHAnsi" w:cstheme="minorHAnsi"/>
                <w:color w:val="auto"/>
                <w:sz w:val="20"/>
              </w:rPr>
              <w:t>OPR</w:t>
            </w:r>
          </w:p>
        </w:tc>
      </w:tr>
    </w:tbl>
    <w:p w14:paraId="7F53D745" w14:textId="6D920AE3" w:rsidR="007D2BC8" w:rsidRDefault="007D2BC8"/>
    <w:p w14:paraId="5DD7D77B" w14:textId="77777777" w:rsidR="004F4FA8" w:rsidRDefault="004F4FA8" w:rsidP="00CB2273">
      <w:pPr>
        <w:overflowPunct w:val="0"/>
        <w:autoSpaceDE w:val="0"/>
        <w:autoSpaceDN w:val="0"/>
        <w:adjustRightInd w:val="0"/>
        <w:textAlignment w:val="baseline"/>
        <w:sectPr w:rsidR="004F4FA8" w:rsidSect="00884BE6">
          <w:footerReference w:type="default" r:id="rId12"/>
          <w:pgSz w:w="15840" w:h="12240" w:orient="landscape" w:code="1"/>
          <w:pgMar w:top="1080" w:right="720" w:bottom="1080" w:left="720" w:header="1080" w:footer="720" w:gutter="0"/>
          <w:cols w:space="720"/>
          <w:docGrid w:linePitch="360"/>
        </w:sectPr>
      </w:pPr>
    </w:p>
    <w:p w14:paraId="05E3F597" w14:textId="4E5FD4E5" w:rsidR="00C348C6" w:rsidRPr="00EE059D" w:rsidRDefault="006C0AE5" w:rsidP="00C348C6">
      <w:pPr>
        <w:pStyle w:val="Functions"/>
        <w:rPr>
          <w:color w:val="auto"/>
        </w:rPr>
      </w:pPr>
      <w:bookmarkStart w:id="2" w:name="_Toc170821418"/>
      <w:bookmarkStart w:id="3" w:name="_Hlk170128120"/>
      <w:r>
        <w:lastRenderedPageBreak/>
        <w:t>LICENSING</w:t>
      </w:r>
      <w:bookmarkEnd w:id="2"/>
    </w:p>
    <w:p w14:paraId="452BC56F" w14:textId="6259C61C" w:rsidR="00943165" w:rsidRPr="00C348C6" w:rsidRDefault="00C348C6" w:rsidP="00C348C6">
      <w:pPr>
        <w:overflowPunct w:val="0"/>
        <w:autoSpaceDE w:val="0"/>
        <w:autoSpaceDN w:val="0"/>
        <w:adjustRightInd w:val="0"/>
        <w:spacing w:after="120"/>
        <w:textAlignment w:val="baseline"/>
        <w:rPr>
          <w:color w:val="auto"/>
        </w:rPr>
      </w:pPr>
      <w:r w:rsidRPr="00C04DC1">
        <w:t xml:space="preserve">This section covers records relating to </w:t>
      </w:r>
      <w:r w:rsidR="002B78B3" w:rsidRPr="00F95545">
        <w:rPr>
          <w:color w:val="auto"/>
        </w:rPr>
        <w:t>issuing liquor licenses and permits</w:t>
      </w:r>
      <w:r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8254B" w:rsidRPr="009B40C5" w14:paraId="7776D8FF" w14:textId="77777777" w:rsidTr="00190A1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3"/>
          <w:p w14:paraId="3FD7EB3D" w14:textId="77777777" w:rsidR="0028254B" w:rsidRPr="009B40C5" w:rsidRDefault="0028254B" w:rsidP="009B40C5">
            <w:pPr>
              <w:spacing w:before="60" w:after="60"/>
              <w:jc w:val="center"/>
              <w:rPr>
                <w:rFonts w:asciiTheme="minorHAnsi" w:eastAsia="Calibri" w:hAnsiTheme="minorHAnsi" w:cstheme="minorHAnsi"/>
                <w:b/>
                <w:sz w:val="18"/>
                <w:szCs w:val="18"/>
              </w:rPr>
            </w:pPr>
            <w:r w:rsidRPr="009B40C5">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84685" w14:textId="77777777" w:rsidR="0028254B" w:rsidRPr="009B40C5" w:rsidRDefault="0028254B" w:rsidP="009B40C5">
            <w:pPr>
              <w:spacing w:before="60" w:after="60"/>
              <w:jc w:val="center"/>
              <w:rPr>
                <w:rFonts w:asciiTheme="minorHAnsi" w:eastAsia="Calibri" w:hAnsiTheme="minorHAnsi" w:cstheme="minorHAnsi"/>
                <w:b/>
                <w:bCs/>
                <w:sz w:val="20"/>
                <w:szCs w:val="20"/>
              </w:rPr>
            </w:pPr>
            <w:r w:rsidRPr="009B40C5">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64179" w14:textId="77777777" w:rsidR="0028254B" w:rsidRPr="009B40C5" w:rsidRDefault="0028254B" w:rsidP="009B40C5">
            <w:pPr>
              <w:spacing w:before="60" w:after="60"/>
              <w:jc w:val="center"/>
              <w:rPr>
                <w:rFonts w:asciiTheme="minorHAnsi" w:eastAsia="Calibri" w:hAnsiTheme="minorHAnsi" w:cstheme="minorHAnsi"/>
                <w:b/>
                <w:sz w:val="20"/>
                <w:szCs w:val="20"/>
              </w:rPr>
            </w:pPr>
            <w:r w:rsidRPr="009B40C5">
              <w:rPr>
                <w:rFonts w:asciiTheme="minorHAnsi" w:eastAsia="Calibri" w:hAnsiTheme="minorHAnsi" w:cstheme="minorHAnsi"/>
                <w:b/>
                <w:sz w:val="20"/>
                <w:szCs w:val="20"/>
              </w:rPr>
              <w:t>RETENTION AND</w:t>
            </w:r>
          </w:p>
          <w:p w14:paraId="3DEA7AAD" w14:textId="77777777" w:rsidR="0028254B" w:rsidRPr="009B40C5" w:rsidRDefault="0028254B" w:rsidP="009B40C5">
            <w:pPr>
              <w:spacing w:before="60" w:after="60"/>
              <w:jc w:val="center"/>
              <w:rPr>
                <w:rFonts w:asciiTheme="minorHAnsi" w:eastAsia="Calibri" w:hAnsiTheme="minorHAnsi" w:cstheme="minorHAnsi"/>
                <w:b/>
                <w:sz w:val="20"/>
                <w:szCs w:val="20"/>
              </w:rPr>
            </w:pPr>
            <w:r w:rsidRPr="009B40C5">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710FC5" w14:textId="77777777" w:rsidR="0028254B" w:rsidRPr="009B40C5" w:rsidRDefault="0028254B" w:rsidP="009B40C5">
            <w:pPr>
              <w:spacing w:before="60" w:after="60"/>
              <w:jc w:val="center"/>
              <w:rPr>
                <w:rFonts w:asciiTheme="minorHAnsi" w:eastAsia="Calibri" w:hAnsiTheme="minorHAnsi" w:cstheme="minorHAnsi"/>
                <w:b/>
                <w:sz w:val="20"/>
                <w:szCs w:val="20"/>
              </w:rPr>
            </w:pPr>
            <w:r w:rsidRPr="009B40C5">
              <w:rPr>
                <w:rFonts w:asciiTheme="minorHAnsi" w:eastAsia="Calibri" w:hAnsiTheme="minorHAnsi" w:cstheme="minorHAnsi"/>
                <w:b/>
                <w:sz w:val="20"/>
                <w:szCs w:val="20"/>
              </w:rPr>
              <w:t>DESIGNATION</w:t>
            </w:r>
          </w:p>
        </w:tc>
      </w:tr>
      <w:tr w:rsidR="0028254B" w:rsidRPr="009B40C5" w14:paraId="04F77B81" w14:textId="77777777" w:rsidTr="00A1129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6FA613" w14:textId="77777777" w:rsidR="0028254B" w:rsidRPr="00AA420B" w:rsidRDefault="0028254B" w:rsidP="009B40C5">
            <w:pPr>
              <w:spacing w:before="60" w:after="60"/>
              <w:jc w:val="center"/>
              <w:rPr>
                <w:rFonts w:asciiTheme="minorHAnsi" w:hAnsiTheme="minorHAnsi" w:cstheme="minorHAnsi"/>
                <w:szCs w:val="22"/>
              </w:rPr>
            </w:pPr>
            <w:r w:rsidRPr="00AA420B">
              <w:rPr>
                <w:rFonts w:asciiTheme="minorHAnsi" w:hAnsiTheme="minorHAnsi" w:cstheme="minorHAnsi"/>
                <w:szCs w:val="22"/>
              </w:rPr>
              <w:t>01-09-60210</w:t>
            </w:r>
            <w:r w:rsidRPr="00AA420B">
              <w:rPr>
                <w:rFonts w:asciiTheme="minorHAnsi" w:eastAsia="Times New Roman" w:hAnsiTheme="minorHAnsi"/>
                <w:color w:val="auto"/>
                <w:szCs w:val="22"/>
              </w:rPr>
              <w:fldChar w:fldCharType="begin"/>
            </w:r>
            <w:r w:rsidRPr="00AA420B">
              <w:rPr>
                <w:color w:val="auto"/>
              </w:rPr>
              <w:instrText xml:space="preserve"> XE "01</w:instrText>
            </w:r>
            <w:r w:rsidRPr="00AA420B">
              <w:rPr>
                <w:rFonts w:asciiTheme="minorHAnsi" w:eastAsia="Times New Roman" w:hAnsiTheme="minorHAnsi"/>
                <w:color w:val="auto"/>
                <w:szCs w:val="22"/>
              </w:rPr>
              <w:instrText>-09-60210</w:instrText>
            </w:r>
            <w:r w:rsidRPr="00AA420B">
              <w:rPr>
                <w:color w:val="auto"/>
              </w:rPr>
              <w:instrText xml:space="preserve">" </w:instrText>
            </w:r>
            <w:r w:rsidRPr="00AA420B">
              <w:rPr>
                <w:rFonts w:eastAsia="Calibri" w:cs="Times New Roman"/>
                <w:bCs/>
                <w:color w:val="auto"/>
                <w:szCs w:val="17"/>
              </w:rPr>
              <w:instrText xml:space="preserve">\f “dan” </w:instrText>
            </w:r>
            <w:r w:rsidRPr="00AA420B">
              <w:rPr>
                <w:rFonts w:asciiTheme="minorHAnsi" w:eastAsia="Times New Roman" w:hAnsiTheme="minorHAnsi"/>
                <w:color w:val="auto"/>
                <w:szCs w:val="22"/>
              </w:rPr>
              <w:fldChar w:fldCharType="end"/>
            </w:r>
          </w:p>
          <w:p w14:paraId="4742EF0F" w14:textId="77777777" w:rsidR="0028254B" w:rsidRPr="00AA420B" w:rsidRDefault="0028254B" w:rsidP="009B40C5">
            <w:pPr>
              <w:spacing w:before="60" w:after="60"/>
              <w:jc w:val="center"/>
              <w:rPr>
                <w:rFonts w:asciiTheme="minorHAnsi" w:hAnsiTheme="minorHAnsi" w:cstheme="minorHAnsi"/>
                <w:szCs w:val="22"/>
              </w:rPr>
            </w:pPr>
            <w:r w:rsidRPr="00AA420B">
              <w:rPr>
                <w:rFonts w:asciiTheme="minorHAnsi" w:hAnsiTheme="minorHAnsi" w:cstheme="minorHAnsi"/>
                <w:szCs w:val="22"/>
              </w:rPr>
              <w:t>Rev. 0</w:t>
            </w:r>
          </w:p>
        </w:tc>
        <w:tc>
          <w:tcPr>
            <w:tcW w:w="8342" w:type="dxa"/>
            <w:tcBorders>
              <w:top w:val="single" w:sz="4" w:space="0" w:color="000000"/>
              <w:bottom w:val="single" w:sz="4" w:space="0" w:color="000000"/>
            </w:tcBorders>
          </w:tcPr>
          <w:p w14:paraId="6DD9E937" w14:textId="77777777" w:rsidR="0028254B" w:rsidRPr="00AA420B" w:rsidRDefault="0028254B" w:rsidP="00844495">
            <w:pPr>
              <w:spacing w:before="60" w:after="60"/>
              <w:rPr>
                <w:rFonts w:asciiTheme="minorHAnsi" w:hAnsiTheme="minorHAnsi" w:cstheme="minorHAnsi"/>
                <w:b/>
                <w:bCs/>
                <w:i/>
                <w:iCs/>
                <w:szCs w:val="22"/>
              </w:rPr>
            </w:pPr>
            <w:r w:rsidRPr="00AA420B">
              <w:rPr>
                <w:rFonts w:asciiTheme="minorHAnsi" w:hAnsiTheme="minorHAnsi" w:cstheme="minorHAnsi"/>
                <w:b/>
                <w:bCs/>
                <w:i/>
                <w:iCs/>
                <w:szCs w:val="22"/>
              </w:rPr>
              <w:t>Affidavits of Lost Permits</w:t>
            </w:r>
          </w:p>
          <w:p w14:paraId="5BD4C9DB" w14:textId="648CCBF5" w:rsidR="0028254B" w:rsidRPr="003C53EC" w:rsidRDefault="0028254B" w:rsidP="003C53EC">
            <w:pPr>
              <w:spacing w:before="60" w:after="60"/>
              <w:rPr>
                <w:rFonts w:asciiTheme="minorHAnsi" w:hAnsiTheme="minorHAnsi" w:cstheme="minorHAnsi"/>
                <w:color w:val="auto"/>
                <w:szCs w:val="22"/>
              </w:rPr>
            </w:pPr>
            <w:r w:rsidRPr="00AA420B">
              <w:rPr>
                <w:rFonts w:asciiTheme="minorHAnsi" w:hAnsiTheme="minorHAnsi" w:cstheme="minorHAnsi"/>
                <w:szCs w:val="22"/>
              </w:rPr>
              <w:t>Permit holders who have lost their permits and request a replacement and pay a $5 fee as provided by WAC 314-17-035(2).</w:t>
            </w:r>
            <w:r w:rsidRPr="00AA420B">
              <w:rPr>
                <w:rFonts w:asciiTheme="minorHAnsi" w:hAnsiTheme="minorHAnsi" w:cstheme="minorHAnsi"/>
                <w:bCs/>
                <w:color w:val="auto"/>
                <w:szCs w:val="22"/>
              </w:rPr>
              <w:fldChar w:fldCharType="begin"/>
            </w:r>
            <w:r w:rsidRPr="00AA420B">
              <w:rPr>
                <w:rFonts w:asciiTheme="minorHAnsi" w:hAnsiTheme="minorHAnsi" w:cstheme="minorHAnsi"/>
                <w:bCs/>
                <w:color w:val="auto"/>
                <w:szCs w:val="22"/>
              </w:rPr>
              <w:instrText xml:space="preserve"> xe "</w:instrText>
            </w:r>
            <w:r w:rsidRPr="00454E47">
              <w:rPr>
                <w:rFonts w:asciiTheme="minorHAnsi" w:hAnsiTheme="minorHAnsi" w:cstheme="minorHAnsi"/>
                <w:bCs/>
                <w:color w:val="auto"/>
                <w:szCs w:val="22"/>
              </w:rPr>
              <w:instrText>affidavits of lost permits</w:instrText>
            </w:r>
            <w:r w:rsidRPr="00AA420B">
              <w:rPr>
                <w:rFonts w:asciiTheme="minorHAnsi" w:hAnsiTheme="minorHAnsi" w:cstheme="minorHAnsi"/>
                <w:bCs/>
                <w:color w:val="auto"/>
                <w:szCs w:val="22"/>
              </w:rPr>
              <w:instrText xml:space="preserve">" \f “subject” </w:instrText>
            </w:r>
            <w:r w:rsidRPr="00AA420B">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50BF89" w14:textId="77777777" w:rsidR="0028254B" w:rsidRPr="00AA420B" w:rsidRDefault="0028254B" w:rsidP="00844495">
            <w:pPr>
              <w:spacing w:before="60" w:after="60"/>
              <w:rPr>
                <w:rFonts w:asciiTheme="minorHAnsi" w:hAnsiTheme="minorHAnsi" w:cstheme="minorHAnsi"/>
                <w:szCs w:val="22"/>
              </w:rPr>
            </w:pPr>
            <w:r w:rsidRPr="00AA420B">
              <w:rPr>
                <w:rFonts w:asciiTheme="minorHAnsi" w:hAnsiTheme="minorHAnsi" w:cstheme="minorHAnsi"/>
                <w:b/>
                <w:bCs/>
                <w:szCs w:val="22"/>
              </w:rPr>
              <w:t>Retain</w:t>
            </w:r>
            <w:r w:rsidRPr="00AA420B">
              <w:rPr>
                <w:rFonts w:asciiTheme="minorHAnsi" w:hAnsiTheme="minorHAnsi" w:cstheme="minorHAnsi"/>
                <w:szCs w:val="22"/>
              </w:rPr>
              <w:t xml:space="preserve"> for 6 years after end of fiscal year</w:t>
            </w:r>
          </w:p>
          <w:p w14:paraId="6DD0B09A" w14:textId="77777777" w:rsidR="0028254B" w:rsidRPr="00AA420B" w:rsidRDefault="0028254B" w:rsidP="00844495">
            <w:pPr>
              <w:spacing w:before="60" w:after="60"/>
              <w:rPr>
                <w:rFonts w:asciiTheme="minorHAnsi" w:hAnsiTheme="minorHAnsi" w:cstheme="minorHAnsi"/>
                <w:i/>
                <w:iCs/>
                <w:szCs w:val="22"/>
              </w:rPr>
            </w:pPr>
            <w:r w:rsidRPr="00AA420B">
              <w:rPr>
                <w:rFonts w:asciiTheme="minorHAnsi" w:hAnsiTheme="minorHAnsi" w:cstheme="minorHAnsi"/>
                <w:szCs w:val="22"/>
              </w:rPr>
              <w:t xml:space="preserve">   </w:t>
            </w:r>
            <w:r w:rsidRPr="00AA420B">
              <w:rPr>
                <w:rFonts w:asciiTheme="minorHAnsi" w:hAnsiTheme="minorHAnsi" w:cstheme="minorHAnsi"/>
                <w:i/>
                <w:iCs/>
                <w:szCs w:val="22"/>
              </w:rPr>
              <w:t>then</w:t>
            </w:r>
          </w:p>
          <w:p w14:paraId="7A13E8DF" w14:textId="77777777" w:rsidR="0028254B" w:rsidRPr="00AA420B" w:rsidRDefault="0028254B" w:rsidP="00844495">
            <w:pPr>
              <w:spacing w:before="60" w:after="60"/>
              <w:rPr>
                <w:rFonts w:asciiTheme="minorHAnsi" w:hAnsiTheme="minorHAnsi" w:cstheme="minorHAnsi"/>
                <w:szCs w:val="22"/>
              </w:rPr>
            </w:pPr>
            <w:r w:rsidRPr="00AA420B">
              <w:rPr>
                <w:rFonts w:asciiTheme="minorHAnsi" w:hAnsiTheme="minorHAnsi" w:cstheme="minorHAnsi"/>
                <w:b/>
                <w:bCs/>
                <w:szCs w:val="22"/>
              </w:rPr>
              <w:t>Destroy</w:t>
            </w:r>
            <w:r w:rsidRPr="00AA420B">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D9A6A0" w14:textId="77777777" w:rsidR="0028254B" w:rsidRPr="00AA420B" w:rsidRDefault="0028254B" w:rsidP="00844495">
            <w:pPr>
              <w:spacing w:before="60"/>
              <w:jc w:val="center"/>
              <w:rPr>
                <w:rFonts w:asciiTheme="minorHAnsi" w:hAnsiTheme="minorHAnsi" w:cstheme="minorHAnsi"/>
                <w:sz w:val="20"/>
              </w:rPr>
            </w:pPr>
            <w:r w:rsidRPr="00AA420B">
              <w:rPr>
                <w:rFonts w:asciiTheme="minorHAnsi" w:hAnsiTheme="minorHAnsi" w:cstheme="minorHAnsi"/>
                <w:sz w:val="20"/>
              </w:rPr>
              <w:t>NON-ARCHIVAL</w:t>
            </w:r>
          </w:p>
          <w:p w14:paraId="00DA2C75" w14:textId="77777777" w:rsidR="0028254B" w:rsidRPr="00AA420B" w:rsidRDefault="0028254B" w:rsidP="00844495">
            <w:pPr>
              <w:jc w:val="center"/>
              <w:rPr>
                <w:rFonts w:asciiTheme="minorHAnsi" w:hAnsiTheme="minorHAnsi" w:cstheme="minorHAnsi"/>
                <w:sz w:val="20"/>
              </w:rPr>
            </w:pPr>
            <w:r w:rsidRPr="00AA420B">
              <w:rPr>
                <w:rFonts w:asciiTheme="minorHAnsi" w:hAnsiTheme="minorHAnsi" w:cstheme="minorHAnsi"/>
                <w:sz w:val="20"/>
              </w:rPr>
              <w:t>NON-ESSENTIAL</w:t>
            </w:r>
          </w:p>
          <w:p w14:paraId="4CE8404C" w14:textId="77777777" w:rsidR="0028254B" w:rsidRPr="00AA420B" w:rsidRDefault="0028254B" w:rsidP="00844495">
            <w:pPr>
              <w:jc w:val="center"/>
              <w:rPr>
                <w:rFonts w:asciiTheme="minorHAnsi" w:hAnsiTheme="minorHAnsi" w:cstheme="minorHAnsi"/>
                <w:sz w:val="20"/>
              </w:rPr>
            </w:pPr>
            <w:r w:rsidRPr="00AA420B">
              <w:rPr>
                <w:rFonts w:asciiTheme="minorHAnsi" w:hAnsiTheme="minorHAnsi" w:cstheme="minorHAnsi"/>
                <w:sz w:val="20"/>
              </w:rPr>
              <w:t>OPR</w:t>
            </w:r>
          </w:p>
        </w:tc>
      </w:tr>
      <w:tr w:rsidR="0028254B" w:rsidRPr="009B40C5" w14:paraId="28DDBDAA" w14:textId="77777777" w:rsidTr="004A3CC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49C547" w14:textId="77777777" w:rsidR="0028254B" w:rsidRPr="009B40C5" w:rsidRDefault="0028254B" w:rsidP="009B40C5">
            <w:pPr>
              <w:spacing w:before="60" w:after="60"/>
              <w:jc w:val="center"/>
              <w:rPr>
                <w:rFonts w:asciiTheme="minorHAnsi" w:hAnsiTheme="minorHAnsi" w:cstheme="minorHAnsi"/>
                <w:szCs w:val="22"/>
              </w:rPr>
            </w:pPr>
            <w:r w:rsidRPr="009B40C5">
              <w:rPr>
                <w:rFonts w:asciiTheme="minorHAnsi" w:hAnsiTheme="minorHAnsi" w:cstheme="minorHAnsi"/>
                <w:szCs w:val="22"/>
              </w:rPr>
              <w:t>77-07-19611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19611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1A21FE3A" w14:textId="77777777" w:rsidR="0028254B" w:rsidRPr="009B40C5" w:rsidRDefault="0028254B" w:rsidP="009B40C5">
            <w:pPr>
              <w:spacing w:before="60" w:after="60"/>
              <w:jc w:val="center"/>
              <w:rPr>
                <w:rFonts w:asciiTheme="minorHAnsi" w:hAnsiTheme="minorHAnsi" w:cstheme="minorHAnsi"/>
                <w:szCs w:val="22"/>
              </w:rPr>
            </w:pPr>
            <w:r w:rsidRPr="009B40C5">
              <w:rPr>
                <w:rFonts w:asciiTheme="minorHAnsi" w:hAnsiTheme="minorHAnsi" w:cstheme="minorHAnsi"/>
                <w:szCs w:val="22"/>
              </w:rPr>
              <w:t>Rev. 2</w:t>
            </w:r>
          </w:p>
        </w:tc>
        <w:tc>
          <w:tcPr>
            <w:tcW w:w="8342" w:type="dxa"/>
            <w:tcBorders>
              <w:top w:val="single" w:sz="4" w:space="0" w:color="000000"/>
              <w:bottom w:val="single" w:sz="4" w:space="0" w:color="000000"/>
            </w:tcBorders>
          </w:tcPr>
          <w:p w14:paraId="2522AAD9" w14:textId="77777777" w:rsidR="0028254B" w:rsidRPr="00844495" w:rsidRDefault="0028254B" w:rsidP="00844495">
            <w:pPr>
              <w:spacing w:before="60" w:after="60"/>
              <w:rPr>
                <w:rFonts w:asciiTheme="minorHAnsi" w:hAnsiTheme="minorHAnsi" w:cstheme="minorHAnsi"/>
                <w:b/>
                <w:bCs/>
                <w:i/>
                <w:iCs/>
                <w:szCs w:val="22"/>
              </w:rPr>
            </w:pPr>
            <w:r w:rsidRPr="00844495">
              <w:rPr>
                <w:rFonts w:asciiTheme="minorHAnsi" w:hAnsiTheme="minorHAnsi" w:cstheme="minorHAnsi"/>
                <w:b/>
                <w:bCs/>
                <w:i/>
                <w:iCs/>
                <w:szCs w:val="22"/>
              </w:rPr>
              <w:t xml:space="preserve">Agents Applications </w:t>
            </w:r>
            <w:r>
              <w:rPr>
                <w:rFonts w:asciiTheme="minorHAnsi" w:hAnsiTheme="minorHAnsi" w:cstheme="minorHAnsi"/>
                <w:b/>
                <w:bCs/>
                <w:i/>
                <w:iCs/>
                <w:szCs w:val="22"/>
              </w:rPr>
              <w:t>a</w:t>
            </w:r>
            <w:r w:rsidRPr="00844495">
              <w:rPr>
                <w:rFonts w:asciiTheme="minorHAnsi" w:hAnsiTheme="minorHAnsi" w:cstheme="minorHAnsi"/>
                <w:b/>
                <w:bCs/>
                <w:i/>
                <w:iCs/>
                <w:szCs w:val="22"/>
              </w:rPr>
              <w:t>nd Licenses</w:t>
            </w:r>
          </w:p>
          <w:p w14:paraId="3E010E04" w14:textId="10ECB948" w:rsidR="0028254B" w:rsidRPr="003C53EC" w:rsidRDefault="0028254B" w:rsidP="003C53EC">
            <w:pPr>
              <w:spacing w:before="60" w:after="60"/>
              <w:rPr>
                <w:rFonts w:asciiTheme="minorHAnsi" w:hAnsiTheme="minorHAnsi" w:cstheme="minorHAnsi"/>
                <w:color w:val="auto"/>
                <w:szCs w:val="22"/>
              </w:rPr>
            </w:pPr>
            <w:r w:rsidRPr="009B40C5">
              <w:rPr>
                <w:rFonts w:asciiTheme="minorHAnsi" w:hAnsiTheme="minorHAnsi" w:cstheme="minorHAnsi"/>
                <w:szCs w:val="22"/>
              </w:rPr>
              <w:t>Authority to represent instate breweries, wineries, and distillers to the Board.</w:t>
            </w:r>
            <w:r w:rsidRPr="000923B8">
              <w:rPr>
                <w:rFonts w:asciiTheme="minorHAnsi" w:hAnsiTheme="minorHAnsi" w:cstheme="minorHAnsi"/>
                <w:bCs/>
                <w:color w:val="auto"/>
                <w:szCs w:val="22"/>
              </w:rPr>
              <w:fldChar w:fldCharType="begin"/>
            </w:r>
            <w:r w:rsidRPr="000923B8">
              <w:rPr>
                <w:rFonts w:asciiTheme="minorHAnsi" w:hAnsiTheme="minorHAnsi" w:cstheme="minorHAnsi"/>
                <w:bCs/>
                <w:color w:val="auto"/>
                <w:szCs w:val="22"/>
              </w:rPr>
              <w:instrText xml:space="preserve"> xe "agents application and licenses" \f “subject” </w:instrText>
            </w:r>
            <w:r w:rsidRPr="000923B8">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83785C" w14:textId="77777777" w:rsidR="0028254B" w:rsidRDefault="0028254B" w:rsidP="00844495">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9B40C5">
              <w:rPr>
                <w:rFonts w:asciiTheme="minorHAnsi" w:hAnsiTheme="minorHAnsi" w:cstheme="minorHAnsi"/>
                <w:szCs w:val="22"/>
              </w:rPr>
              <w:t>2 years</w:t>
            </w:r>
            <w:r>
              <w:rPr>
                <w:rFonts w:asciiTheme="minorHAnsi" w:hAnsiTheme="minorHAnsi" w:cstheme="minorHAnsi"/>
                <w:szCs w:val="22"/>
              </w:rPr>
              <w:t xml:space="preserve"> after end of </w:t>
            </w:r>
            <w:r w:rsidRPr="009B40C5">
              <w:rPr>
                <w:rFonts w:asciiTheme="minorHAnsi" w:hAnsiTheme="minorHAnsi" w:cstheme="minorHAnsi"/>
                <w:szCs w:val="22"/>
              </w:rPr>
              <w:t>calendar year</w:t>
            </w:r>
          </w:p>
          <w:p w14:paraId="53AD3125" w14:textId="77777777" w:rsidR="0028254B" w:rsidRPr="00B4402F" w:rsidRDefault="0028254B" w:rsidP="00844495">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36433C79" w14:textId="77777777" w:rsidR="0028254B" w:rsidRPr="009B40C5" w:rsidRDefault="0028254B" w:rsidP="00844495">
            <w:pPr>
              <w:spacing w:before="60" w:after="60"/>
              <w:rPr>
                <w:rFonts w:asciiTheme="minorHAnsi" w:hAnsiTheme="minorHAnsi" w:cstheme="minorHAnsi"/>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C73B43D" w14:textId="77777777" w:rsidR="0028254B" w:rsidRPr="009B40C5" w:rsidRDefault="0028254B" w:rsidP="00844495">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0DD6708A" w14:textId="77777777" w:rsidR="0028254B" w:rsidRPr="009B40C5" w:rsidRDefault="0028254B" w:rsidP="00844495">
            <w:pPr>
              <w:jc w:val="center"/>
              <w:rPr>
                <w:rFonts w:asciiTheme="minorHAnsi" w:hAnsiTheme="minorHAnsi" w:cstheme="minorHAnsi"/>
                <w:sz w:val="20"/>
              </w:rPr>
            </w:pPr>
            <w:r w:rsidRPr="009B40C5">
              <w:rPr>
                <w:rFonts w:asciiTheme="minorHAnsi" w:hAnsiTheme="minorHAnsi" w:cstheme="minorHAnsi"/>
                <w:sz w:val="20"/>
              </w:rPr>
              <w:t>NON-ESSENTIAL</w:t>
            </w:r>
          </w:p>
          <w:p w14:paraId="76A81294" w14:textId="77777777" w:rsidR="0028254B" w:rsidRPr="009B40C5" w:rsidRDefault="0028254B" w:rsidP="00844495">
            <w:pPr>
              <w:jc w:val="center"/>
              <w:rPr>
                <w:rFonts w:asciiTheme="minorHAnsi" w:hAnsiTheme="minorHAnsi" w:cstheme="minorHAnsi"/>
                <w:sz w:val="20"/>
              </w:rPr>
            </w:pPr>
            <w:r w:rsidRPr="009B40C5">
              <w:rPr>
                <w:rFonts w:asciiTheme="minorHAnsi" w:hAnsiTheme="minorHAnsi" w:cstheme="minorHAnsi"/>
                <w:sz w:val="20"/>
              </w:rPr>
              <w:t>OFM</w:t>
            </w:r>
          </w:p>
        </w:tc>
      </w:tr>
      <w:tr w:rsidR="0028254B" w:rsidRPr="009B40C5" w14:paraId="3F287C3D" w14:textId="77777777" w:rsidTr="00B36EC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C1ED03" w14:textId="77777777" w:rsidR="0028254B" w:rsidRPr="009B40C5" w:rsidRDefault="0028254B" w:rsidP="009B40C5">
            <w:pPr>
              <w:spacing w:before="60" w:after="60"/>
              <w:jc w:val="center"/>
              <w:rPr>
                <w:rFonts w:asciiTheme="minorHAnsi" w:hAnsiTheme="minorHAnsi" w:cstheme="minorHAnsi"/>
                <w:szCs w:val="22"/>
              </w:rPr>
            </w:pPr>
            <w:r w:rsidRPr="009B40C5">
              <w:rPr>
                <w:rFonts w:asciiTheme="minorHAnsi" w:hAnsiTheme="minorHAnsi" w:cstheme="minorHAnsi"/>
                <w:szCs w:val="22"/>
              </w:rPr>
              <w:t>77-07-19613</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19613</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3AE6627" w14:textId="77777777" w:rsidR="0028254B" w:rsidRPr="009B40C5" w:rsidRDefault="0028254B" w:rsidP="009B40C5">
            <w:pPr>
              <w:spacing w:before="60" w:after="60"/>
              <w:jc w:val="center"/>
              <w:rPr>
                <w:rFonts w:asciiTheme="minorHAnsi" w:eastAsia="Times New Roman" w:hAnsiTheme="minorHAnsi" w:cstheme="minorHAnsi"/>
                <w:color w:val="auto"/>
                <w:szCs w:val="22"/>
              </w:rPr>
            </w:pPr>
            <w:r w:rsidRPr="009B40C5">
              <w:rPr>
                <w:rFonts w:asciiTheme="minorHAnsi" w:hAnsiTheme="minorHAnsi" w:cstheme="minorHAnsi"/>
                <w:szCs w:val="22"/>
              </w:rPr>
              <w:t>Rev. 1</w:t>
            </w:r>
          </w:p>
        </w:tc>
        <w:tc>
          <w:tcPr>
            <w:tcW w:w="8342" w:type="dxa"/>
            <w:tcBorders>
              <w:top w:val="single" w:sz="4" w:space="0" w:color="000000"/>
              <w:bottom w:val="single" w:sz="4" w:space="0" w:color="000000"/>
            </w:tcBorders>
          </w:tcPr>
          <w:p w14:paraId="0491CCC0" w14:textId="77777777" w:rsidR="0028254B" w:rsidRPr="00844495" w:rsidRDefault="0028254B" w:rsidP="00844495">
            <w:pPr>
              <w:spacing w:before="60" w:after="60"/>
              <w:rPr>
                <w:rFonts w:asciiTheme="minorHAnsi" w:hAnsiTheme="minorHAnsi" w:cstheme="minorHAnsi"/>
                <w:b/>
                <w:bCs/>
                <w:i/>
                <w:iCs/>
                <w:szCs w:val="22"/>
              </w:rPr>
            </w:pPr>
            <w:r w:rsidRPr="00844495">
              <w:rPr>
                <w:rFonts w:asciiTheme="minorHAnsi" w:hAnsiTheme="minorHAnsi" w:cstheme="minorHAnsi"/>
                <w:b/>
                <w:bCs/>
                <w:i/>
                <w:iCs/>
                <w:szCs w:val="22"/>
              </w:rPr>
              <w:t>Alcohol Permits</w:t>
            </w:r>
          </w:p>
          <w:p w14:paraId="6868887C" w14:textId="2AD03778" w:rsidR="0028254B" w:rsidRPr="003C53EC" w:rsidRDefault="0028254B" w:rsidP="003C53EC">
            <w:pPr>
              <w:spacing w:before="60" w:after="60"/>
              <w:rPr>
                <w:rFonts w:asciiTheme="minorHAnsi" w:hAnsiTheme="minorHAnsi" w:cstheme="minorHAnsi"/>
                <w:color w:val="auto"/>
                <w:szCs w:val="22"/>
              </w:rPr>
            </w:pPr>
            <w:r w:rsidRPr="009B40C5">
              <w:rPr>
                <w:rFonts w:asciiTheme="minorHAnsi" w:hAnsiTheme="minorHAnsi" w:cstheme="minorHAnsi"/>
                <w:szCs w:val="22"/>
              </w:rPr>
              <w:t>Permits granted to purchase and use alcohol and liquor (not covered under retail and wholesale licenses).</w:t>
            </w:r>
            <w:r w:rsidRPr="009B40C5">
              <w:rPr>
                <w:rFonts w:asciiTheme="minorHAnsi" w:hAnsiTheme="minorHAnsi" w:cstheme="minorHAnsi"/>
                <w:bCs/>
                <w:color w:val="auto"/>
                <w:szCs w:val="22"/>
              </w:rPr>
              <w:fldChar w:fldCharType="begin"/>
            </w:r>
            <w:r w:rsidRPr="009B40C5">
              <w:rPr>
                <w:rFonts w:asciiTheme="minorHAnsi" w:hAnsiTheme="minorHAnsi" w:cstheme="minorHAnsi"/>
                <w:bCs/>
                <w:color w:val="auto"/>
                <w:szCs w:val="22"/>
              </w:rPr>
              <w:instrText xml:space="preserve"> xe "</w:instrText>
            </w:r>
            <w:r w:rsidRPr="000923B8">
              <w:rPr>
                <w:rFonts w:asciiTheme="minorHAnsi" w:hAnsiTheme="minorHAnsi" w:cstheme="minorHAnsi"/>
                <w:bCs/>
                <w:color w:val="auto"/>
                <w:szCs w:val="22"/>
              </w:rPr>
              <w:instrText>alcohol permits</w:instrText>
            </w:r>
            <w:r w:rsidRPr="009B40C5">
              <w:rPr>
                <w:rFonts w:asciiTheme="minorHAnsi" w:hAnsiTheme="minorHAnsi" w:cstheme="minorHAnsi"/>
                <w:bCs/>
                <w:color w:val="auto"/>
                <w:szCs w:val="22"/>
              </w:rPr>
              <w:instrText xml:space="preserve">" \f “subject” </w:instrText>
            </w:r>
            <w:r w:rsidRPr="009B40C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48F9BB" w14:textId="77777777" w:rsidR="0028254B" w:rsidRDefault="0028254B" w:rsidP="00844495">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9B40C5">
              <w:rPr>
                <w:rFonts w:asciiTheme="minorHAnsi" w:hAnsiTheme="minorHAnsi" w:cstheme="minorHAnsi"/>
                <w:szCs w:val="22"/>
              </w:rPr>
              <w:t>2 years</w:t>
            </w:r>
            <w:r>
              <w:rPr>
                <w:rFonts w:asciiTheme="minorHAnsi" w:hAnsiTheme="minorHAnsi" w:cstheme="minorHAnsi"/>
                <w:szCs w:val="22"/>
              </w:rPr>
              <w:t xml:space="preserve"> after end of </w:t>
            </w:r>
            <w:r w:rsidRPr="009B40C5">
              <w:rPr>
                <w:rFonts w:asciiTheme="minorHAnsi" w:hAnsiTheme="minorHAnsi" w:cstheme="minorHAnsi"/>
                <w:szCs w:val="22"/>
              </w:rPr>
              <w:t>calendar year</w:t>
            </w:r>
          </w:p>
          <w:p w14:paraId="43A13800" w14:textId="77777777" w:rsidR="0028254B" w:rsidRPr="00B4402F" w:rsidRDefault="0028254B" w:rsidP="00844495">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1AEE3344" w14:textId="77777777" w:rsidR="0028254B" w:rsidRPr="009B40C5" w:rsidRDefault="0028254B" w:rsidP="00844495">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F317452" w14:textId="77777777" w:rsidR="0028254B" w:rsidRPr="009B40C5" w:rsidRDefault="0028254B" w:rsidP="00844495">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6748459A" w14:textId="77777777" w:rsidR="0028254B" w:rsidRPr="009B40C5" w:rsidRDefault="0028254B" w:rsidP="00844495">
            <w:pPr>
              <w:jc w:val="center"/>
              <w:rPr>
                <w:rFonts w:asciiTheme="minorHAnsi" w:hAnsiTheme="minorHAnsi" w:cstheme="minorHAnsi"/>
                <w:sz w:val="20"/>
              </w:rPr>
            </w:pPr>
            <w:r w:rsidRPr="009B40C5">
              <w:rPr>
                <w:rFonts w:asciiTheme="minorHAnsi" w:hAnsiTheme="minorHAnsi" w:cstheme="minorHAnsi"/>
                <w:sz w:val="20"/>
              </w:rPr>
              <w:t>NON-ESSENTIAL</w:t>
            </w:r>
          </w:p>
          <w:p w14:paraId="5AA320A7" w14:textId="77777777" w:rsidR="0028254B" w:rsidRPr="009B40C5" w:rsidRDefault="0028254B" w:rsidP="00844495">
            <w:pPr>
              <w:jc w:val="center"/>
              <w:rPr>
                <w:rFonts w:asciiTheme="minorHAnsi" w:eastAsia="Calibri" w:hAnsiTheme="minorHAnsi" w:cstheme="minorHAnsi"/>
                <w:color w:val="auto"/>
                <w:sz w:val="20"/>
                <w:szCs w:val="20"/>
              </w:rPr>
            </w:pPr>
            <w:r w:rsidRPr="009B40C5">
              <w:rPr>
                <w:rFonts w:asciiTheme="minorHAnsi" w:hAnsiTheme="minorHAnsi" w:cstheme="minorHAnsi"/>
                <w:sz w:val="20"/>
              </w:rPr>
              <w:t>OFM</w:t>
            </w:r>
          </w:p>
        </w:tc>
      </w:tr>
      <w:tr w:rsidR="0028254B" w:rsidRPr="009B40C5" w14:paraId="090F1185" w14:textId="77777777" w:rsidTr="005A2A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32F446" w14:textId="77777777" w:rsidR="0028254B" w:rsidRPr="00396074" w:rsidRDefault="0028254B" w:rsidP="009B40C5">
            <w:pPr>
              <w:spacing w:before="60" w:after="60"/>
              <w:jc w:val="center"/>
              <w:rPr>
                <w:rFonts w:asciiTheme="minorHAnsi" w:hAnsiTheme="minorHAnsi" w:cstheme="minorHAnsi"/>
                <w:color w:val="auto"/>
                <w:szCs w:val="22"/>
              </w:rPr>
            </w:pPr>
            <w:r w:rsidRPr="00396074">
              <w:rPr>
                <w:rFonts w:asciiTheme="minorHAnsi" w:hAnsiTheme="minorHAnsi" w:cstheme="minorHAnsi"/>
                <w:color w:val="auto"/>
                <w:szCs w:val="22"/>
              </w:rPr>
              <w:t>03-12-60618</w:t>
            </w:r>
            <w:r w:rsidRPr="00396074">
              <w:rPr>
                <w:rFonts w:asciiTheme="minorHAnsi" w:eastAsia="Times New Roman" w:hAnsiTheme="minorHAnsi"/>
                <w:color w:val="auto"/>
                <w:szCs w:val="22"/>
              </w:rPr>
              <w:fldChar w:fldCharType="begin"/>
            </w:r>
            <w:r w:rsidRPr="00396074">
              <w:rPr>
                <w:color w:val="auto"/>
              </w:rPr>
              <w:instrText xml:space="preserve"> XE "03</w:instrText>
            </w:r>
            <w:r w:rsidRPr="00396074">
              <w:rPr>
                <w:rFonts w:asciiTheme="minorHAnsi" w:eastAsia="Times New Roman" w:hAnsiTheme="minorHAnsi"/>
                <w:color w:val="auto"/>
                <w:szCs w:val="22"/>
              </w:rPr>
              <w:instrText>-12-60618</w:instrText>
            </w:r>
            <w:r w:rsidRPr="00396074">
              <w:rPr>
                <w:color w:val="auto"/>
              </w:rPr>
              <w:instrText xml:space="preserve">" </w:instrText>
            </w:r>
            <w:r w:rsidRPr="00396074">
              <w:rPr>
                <w:rFonts w:eastAsia="Calibri" w:cs="Times New Roman"/>
                <w:bCs/>
                <w:color w:val="auto"/>
                <w:szCs w:val="17"/>
              </w:rPr>
              <w:instrText xml:space="preserve">\f “dan” </w:instrText>
            </w:r>
            <w:r w:rsidRPr="00396074">
              <w:rPr>
                <w:rFonts w:asciiTheme="minorHAnsi" w:eastAsia="Times New Roman" w:hAnsiTheme="minorHAnsi"/>
                <w:color w:val="auto"/>
                <w:szCs w:val="22"/>
              </w:rPr>
              <w:fldChar w:fldCharType="end"/>
            </w:r>
          </w:p>
          <w:p w14:paraId="30D1D92D" w14:textId="77777777" w:rsidR="0028254B" w:rsidRPr="00396074" w:rsidRDefault="0028254B" w:rsidP="009B40C5">
            <w:pPr>
              <w:spacing w:before="60" w:after="60"/>
              <w:jc w:val="center"/>
              <w:rPr>
                <w:rFonts w:asciiTheme="minorHAnsi" w:eastAsia="Times New Roman" w:hAnsiTheme="minorHAnsi" w:cstheme="minorHAnsi"/>
                <w:color w:val="auto"/>
                <w:szCs w:val="22"/>
              </w:rPr>
            </w:pPr>
            <w:r w:rsidRPr="00396074">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7D857294" w14:textId="77777777" w:rsidR="0028254B" w:rsidRPr="00396074" w:rsidRDefault="0028254B" w:rsidP="00844495">
            <w:pPr>
              <w:spacing w:before="60" w:after="60"/>
              <w:rPr>
                <w:rFonts w:asciiTheme="minorHAnsi" w:hAnsiTheme="minorHAnsi" w:cstheme="minorHAnsi"/>
                <w:b/>
                <w:bCs/>
                <w:i/>
                <w:iCs/>
                <w:color w:val="auto"/>
                <w:szCs w:val="22"/>
              </w:rPr>
            </w:pPr>
            <w:r w:rsidRPr="00396074">
              <w:rPr>
                <w:rFonts w:asciiTheme="minorHAnsi" w:hAnsiTheme="minorHAnsi" w:cstheme="minorHAnsi"/>
                <w:b/>
                <w:bCs/>
                <w:i/>
                <w:iCs/>
                <w:color w:val="auto"/>
                <w:szCs w:val="22"/>
              </w:rPr>
              <w:t>Beer and Wine Distributor Appointments/Contracts/Memorandums of Agreement</w:t>
            </w:r>
          </w:p>
          <w:p w14:paraId="038992CD" w14:textId="42895D61" w:rsidR="0028254B" w:rsidRPr="003C53EC" w:rsidRDefault="0028254B" w:rsidP="003C53EC">
            <w:pPr>
              <w:spacing w:before="60" w:after="60"/>
              <w:rPr>
                <w:rFonts w:asciiTheme="minorHAnsi" w:hAnsiTheme="minorHAnsi" w:cstheme="minorHAnsi"/>
                <w:color w:val="auto"/>
                <w:szCs w:val="22"/>
              </w:rPr>
            </w:pPr>
            <w:r w:rsidRPr="00396074">
              <w:rPr>
                <w:rFonts w:asciiTheme="minorHAnsi" w:hAnsiTheme="minorHAnsi" w:cstheme="minorHAnsi"/>
                <w:color w:val="auto"/>
                <w:szCs w:val="22"/>
              </w:rPr>
              <w:t>Approved appointments of Beer and Wine Distributors by Beer and Wine Suppliers.</w:t>
            </w:r>
            <w:r w:rsidRPr="00396074">
              <w:rPr>
                <w:rFonts w:asciiTheme="minorHAnsi" w:hAnsiTheme="minorHAnsi" w:cstheme="minorHAnsi"/>
                <w:bCs/>
                <w:color w:val="auto"/>
                <w:szCs w:val="22"/>
              </w:rPr>
              <w:fldChar w:fldCharType="begin"/>
            </w:r>
            <w:r w:rsidRPr="00396074">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beer and wine distributor appointments/contracts/memorandums of agreement</w:instrText>
            </w:r>
            <w:r w:rsidRPr="00396074">
              <w:rPr>
                <w:rFonts w:asciiTheme="minorHAnsi" w:hAnsiTheme="minorHAnsi" w:cstheme="minorHAnsi"/>
                <w:bCs/>
                <w:color w:val="auto"/>
                <w:szCs w:val="22"/>
              </w:rPr>
              <w:instrText xml:space="preserve">" \f “subject” </w:instrText>
            </w:r>
            <w:r w:rsidRPr="00396074">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FD17FD7" w14:textId="77777777" w:rsidR="0028254B" w:rsidRPr="00396074" w:rsidRDefault="0028254B" w:rsidP="00844495">
            <w:pPr>
              <w:spacing w:before="60" w:after="60"/>
              <w:rPr>
                <w:rFonts w:asciiTheme="minorHAnsi" w:hAnsiTheme="minorHAnsi" w:cstheme="minorHAnsi"/>
                <w:color w:val="auto"/>
                <w:szCs w:val="22"/>
              </w:rPr>
            </w:pPr>
            <w:r w:rsidRPr="00396074">
              <w:rPr>
                <w:rFonts w:asciiTheme="minorHAnsi" w:hAnsiTheme="minorHAnsi" w:cstheme="minorHAnsi"/>
                <w:b/>
                <w:bCs/>
                <w:color w:val="auto"/>
                <w:szCs w:val="22"/>
              </w:rPr>
              <w:t>Retain</w:t>
            </w:r>
            <w:r w:rsidRPr="00396074">
              <w:rPr>
                <w:rFonts w:asciiTheme="minorHAnsi" w:hAnsiTheme="minorHAnsi" w:cstheme="minorHAnsi"/>
                <w:color w:val="auto"/>
                <w:szCs w:val="22"/>
              </w:rPr>
              <w:t xml:space="preserve"> for 6 years after end of fiscal year</w:t>
            </w:r>
          </w:p>
          <w:p w14:paraId="33222BE1" w14:textId="77777777" w:rsidR="0028254B" w:rsidRPr="00396074" w:rsidRDefault="0028254B" w:rsidP="00844495">
            <w:pPr>
              <w:spacing w:before="60" w:after="60"/>
              <w:rPr>
                <w:rFonts w:asciiTheme="minorHAnsi" w:hAnsiTheme="minorHAnsi" w:cstheme="minorHAnsi"/>
                <w:i/>
                <w:iCs/>
                <w:color w:val="auto"/>
                <w:szCs w:val="22"/>
              </w:rPr>
            </w:pPr>
            <w:r w:rsidRPr="00396074">
              <w:rPr>
                <w:rFonts w:asciiTheme="minorHAnsi" w:hAnsiTheme="minorHAnsi" w:cstheme="minorHAnsi"/>
                <w:color w:val="auto"/>
                <w:szCs w:val="22"/>
              </w:rPr>
              <w:t xml:space="preserve">   </w:t>
            </w:r>
            <w:r w:rsidRPr="00396074">
              <w:rPr>
                <w:rFonts w:asciiTheme="minorHAnsi" w:hAnsiTheme="minorHAnsi" w:cstheme="minorHAnsi"/>
                <w:i/>
                <w:iCs/>
                <w:color w:val="auto"/>
                <w:szCs w:val="22"/>
              </w:rPr>
              <w:t>then</w:t>
            </w:r>
          </w:p>
          <w:p w14:paraId="40FA293C" w14:textId="77777777" w:rsidR="0028254B" w:rsidRPr="00396074" w:rsidRDefault="0028254B" w:rsidP="00844495">
            <w:pPr>
              <w:spacing w:before="60" w:after="60"/>
              <w:rPr>
                <w:rFonts w:asciiTheme="minorHAnsi" w:hAnsiTheme="minorHAnsi" w:cstheme="minorHAnsi"/>
                <w:b/>
                <w:bCs/>
                <w:color w:val="auto"/>
                <w:szCs w:val="22"/>
              </w:rPr>
            </w:pPr>
            <w:r w:rsidRPr="00396074">
              <w:rPr>
                <w:rFonts w:asciiTheme="minorHAnsi" w:hAnsiTheme="minorHAnsi" w:cstheme="minorHAnsi"/>
                <w:b/>
                <w:bCs/>
                <w:color w:val="auto"/>
                <w:szCs w:val="22"/>
              </w:rPr>
              <w:t>Destroy</w:t>
            </w:r>
            <w:r w:rsidRPr="00396074">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0CBC1C" w14:textId="77777777" w:rsidR="0028254B" w:rsidRPr="00396074" w:rsidRDefault="0028254B" w:rsidP="00844495">
            <w:pPr>
              <w:spacing w:before="60"/>
              <w:jc w:val="center"/>
              <w:rPr>
                <w:rFonts w:asciiTheme="minorHAnsi" w:hAnsiTheme="minorHAnsi" w:cstheme="minorHAnsi"/>
                <w:color w:val="auto"/>
                <w:sz w:val="20"/>
              </w:rPr>
            </w:pPr>
            <w:r w:rsidRPr="00396074">
              <w:rPr>
                <w:rFonts w:asciiTheme="minorHAnsi" w:hAnsiTheme="minorHAnsi" w:cstheme="minorHAnsi"/>
                <w:color w:val="auto"/>
                <w:sz w:val="20"/>
              </w:rPr>
              <w:t>NON-ARCHIVAL</w:t>
            </w:r>
          </w:p>
          <w:p w14:paraId="7B996BCA" w14:textId="77777777" w:rsidR="0028254B" w:rsidRPr="00396074" w:rsidRDefault="0028254B" w:rsidP="00844495">
            <w:pPr>
              <w:jc w:val="center"/>
              <w:rPr>
                <w:rFonts w:asciiTheme="minorHAnsi" w:hAnsiTheme="minorHAnsi" w:cstheme="minorHAnsi"/>
                <w:color w:val="auto"/>
                <w:sz w:val="20"/>
              </w:rPr>
            </w:pPr>
            <w:r w:rsidRPr="00396074">
              <w:rPr>
                <w:rFonts w:asciiTheme="minorHAnsi" w:hAnsiTheme="minorHAnsi" w:cstheme="minorHAnsi"/>
                <w:color w:val="auto"/>
                <w:sz w:val="20"/>
              </w:rPr>
              <w:t>NON-ESSENTIAL</w:t>
            </w:r>
          </w:p>
          <w:p w14:paraId="47C91A9F" w14:textId="77777777" w:rsidR="0028254B" w:rsidRPr="00396074" w:rsidRDefault="0028254B" w:rsidP="00844495">
            <w:pPr>
              <w:jc w:val="center"/>
              <w:rPr>
                <w:rFonts w:asciiTheme="minorHAnsi" w:eastAsia="Calibri" w:hAnsiTheme="minorHAnsi" w:cstheme="minorHAnsi"/>
                <w:color w:val="auto"/>
                <w:sz w:val="20"/>
                <w:szCs w:val="20"/>
              </w:rPr>
            </w:pPr>
            <w:r w:rsidRPr="00396074">
              <w:rPr>
                <w:rFonts w:asciiTheme="minorHAnsi" w:hAnsiTheme="minorHAnsi" w:cstheme="minorHAnsi"/>
                <w:color w:val="auto"/>
                <w:sz w:val="20"/>
              </w:rPr>
              <w:t>OPR</w:t>
            </w:r>
          </w:p>
        </w:tc>
      </w:tr>
      <w:tr w:rsidR="0028254B" w:rsidRPr="009B40C5" w14:paraId="2F3300C7" w14:textId="77777777" w:rsidTr="0007481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1FC0EF" w14:textId="77777777" w:rsidR="0028254B" w:rsidRPr="00844495" w:rsidRDefault="0028254B" w:rsidP="009B40C5">
            <w:pPr>
              <w:spacing w:before="60" w:after="60"/>
              <w:jc w:val="center"/>
              <w:rPr>
                <w:rFonts w:asciiTheme="minorHAnsi" w:hAnsiTheme="minorHAnsi" w:cstheme="minorHAnsi"/>
                <w:szCs w:val="22"/>
              </w:rPr>
            </w:pPr>
            <w:r w:rsidRPr="00844495">
              <w:rPr>
                <w:rFonts w:asciiTheme="minorHAnsi" w:hAnsiTheme="minorHAnsi" w:cstheme="minorHAnsi"/>
                <w:szCs w:val="22"/>
              </w:rPr>
              <w:lastRenderedPageBreak/>
              <w:t>77-07-19608</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19608</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37394B58" w14:textId="77777777" w:rsidR="0028254B" w:rsidRPr="00844495" w:rsidRDefault="0028254B" w:rsidP="009B40C5">
            <w:pPr>
              <w:spacing w:before="60" w:after="60"/>
              <w:jc w:val="center"/>
              <w:rPr>
                <w:rFonts w:asciiTheme="minorHAnsi" w:eastAsia="Times New Roman" w:hAnsiTheme="minorHAnsi" w:cstheme="minorHAnsi"/>
                <w:color w:val="auto"/>
                <w:szCs w:val="22"/>
              </w:rPr>
            </w:pPr>
            <w:r w:rsidRPr="00844495">
              <w:rPr>
                <w:rFonts w:asciiTheme="minorHAnsi" w:hAnsiTheme="minorHAnsi" w:cstheme="minorHAnsi"/>
                <w:szCs w:val="22"/>
              </w:rPr>
              <w:t>Rev. 5</w:t>
            </w:r>
          </w:p>
        </w:tc>
        <w:tc>
          <w:tcPr>
            <w:tcW w:w="8342" w:type="dxa"/>
            <w:tcBorders>
              <w:top w:val="single" w:sz="4" w:space="0" w:color="000000"/>
              <w:bottom w:val="single" w:sz="4" w:space="0" w:color="000000"/>
            </w:tcBorders>
          </w:tcPr>
          <w:p w14:paraId="2C0C437D" w14:textId="77777777" w:rsidR="0028254B" w:rsidRPr="007A56A5" w:rsidRDefault="0028254B" w:rsidP="005F2168">
            <w:pPr>
              <w:spacing w:before="60" w:after="60"/>
              <w:rPr>
                <w:rFonts w:asciiTheme="minorHAnsi" w:hAnsiTheme="minorHAnsi" w:cstheme="minorHAnsi"/>
                <w:b/>
                <w:bCs/>
                <w:i/>
                <w:iCs/>
                <w:color w:val="auto"/>
                <w:szCs w:val="22"/>
              </w:rPr>
            </w:pPr>
            <w:r w:rsidRPr="007A56A5">
              <w:rPr>
                <w:rFonts w:asciiTheme="minorHAnsi" w:hAnsiTheme="minorHAnsi" w:cstheme="minorHAnsi"/>
                <w:b/>
                <w:bCs/>
                <w:i/>
                <w:iCs/>
                <w:color w:val="auto"/>
                <w:szCs w:val="22"/>
              </w:rPr>
              <w:t>Licensee – Applicant File</w:t>
            </w:r>
          </w:p>
          <w:p w14:paraId="6D85E80D" w14:textId="280F6A92" w:rsidR="0028254B" w:rsidRPr="007A56A5" w:rsidRDefault="0028254B" w:rsidP="005F2168">
            <w:pPr>
              <w:spacing w:before="60" w:after="60"/>
              <w:rPr>
                <w:rFonts w:asciiTheme="minorHAnsi" w:hAnsiTheme="minorHAnsi" w:cstheme="minorHAnsi"/>
                <w:color w:val="auto"/>
                <w:szCs w:val="22"/>
              </w:rPr>
            </w:pPr>
            <w:r w:rsidRPr="007A56A5">
              <w:rPr>
                <w:rFonts w:asciiTheme="minorHAnsi" w:hAnsiTheme="minorHAnsi" w:cstheme="minorHAnsi"/>
                <w:color w:val="auto"/>
                <w:szCs w:val="22"/>
              </w:rPr>
              <w:t>Record of all action pertaining to liquor license applications and issuances are scanned into a document imaging system. Paper copies to be destroyed after scanned and verified, imaged data security copy transferred to off-site storage.</w:t>
            </w:r>
            <w:r w:rsidRPr="007A56A5">
              <w:rPr>
                <w:rFonts w:asciiTheme="minorHAnsi" w:hAnsiTheme="minorHAnsi" w:cstheme="minorHAnsi"/>
                <w:bCs/>
                <w:color w:val="auto"/>
                <w:szCs w:val="22"/>
              </w:rPr>
              <w:fldChar w:fldCharType="begin"/>
            </w:r>
            <w:r w:rsidRPr="007A56A5">
              <w:rPr>
                <w:rFonts w:asciiTheme="minorHAnsi" w:hAnsiTheme="minorHAnsi" w:cstheme="minorHAnsi"/>
                <w:bCs/>
                <w:color w:val="auto"/>
                <w:szCs w:val="22"/>
              </w:rPr>
              <w:instrText xml:space="preserve"> xe "licensee – applicant file" \f “subject” </w:instrText>
            </w:r>
            <w:r w:rsidRPr="007A56A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5242C2A" w14:textId="77777777" w:rsidR="0028254B" w:rsidRDefault="0028254B" w:rsidP="005F2168">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844495">
              <w:rPr>
                <w:rFonts w:asciiTheme="minorHAnsi" w:hAnsiTheme="minorHAnsi" w:cstheme="minorHAnsi"/>
                <w:szCs w:val="22"/>
              </w:rPr>
              <w:t>8 years</w:t>
            </w:r>
            <w:r>
              <w:rPr>
                <w:rFonts w:asciiTheme="minorHAnsi" w:hAnsiTheme="minorHAnsi" w:cstheme="minorHAnsi"/>
                <w:szCs w:val="22"/>
              </w:rPr>
              <w:t xml:space="preserve"> after end of </w:t>
            </w:r>
            <w:r w:rsidRPr="00844495">
              <w:rPr>
                <w:rFonts w:asciiTheme="minorHAnsi" w:hAnsiTheme="minorHAnsi" w:cstheme="minorHAnsi"/>
                <w:szCs w:val="22"/>
              </w:rPr>
              <w:t>calendar year</w:t>
            </w:r>
          </w:p>
          <w:p w14:paraId="17BF2166" w14:textId="77777777" w:rsidR="0028254B" w:rsidRPr="00B4402F" w:rsidRDefault="0028254B" w:rsidP="005F2168">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1A710D3D" w14:textId="77777777" w:rsidR="0028254B" w:rsidRPr="00844495" w:rsidRDefault="0028254B" w:rsidP="005F2168">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E15A610" w14:textId="77777777" w:rsidR="0028254B" w:rsidRPr="009B40C5" w:rsidRDefault="0028254B" w:rsidP="005F2168">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1F90A9E7" w14:textId="77777777" w:rsidR="0028254B" w:rsidRPr="009B40C5" w:rsidRDefault="0028254B" w:rsidP="005F2168">
            <w:pPr>
              <w:jc w:val="center"/>
              <w:rPr>
                <w:rFonts w:asciiTheme="minorHAnsi" w:hAnsiTheme="minorHAnsi" w:cstheme="minorHAnsi"/>
                <w:sz w:val="20"/>
              </w:rPr>
            </w:pPr>
            <w:r w:rsidRPr="009B40C5">
              <w:rPr>
                <w:rFonts w:asciiTheme="minorHAnsi" w:hAnsiTheme="minorHAnsi" w:cstheme="minorHAnsi"/>
                <w:sz w:val="20"/>
              </w:rPr>
              <w:t>NON-ESSENTIAL</w:t>
            </w:r>
          </w:p>
          <w:p w14:paraId="0BD2C096" w14:textId="77777777" w:rsidR="0028254B" w:rsidRPr="009B40C5" w:rsidRDefault="0028254B" w:rsidP="005F2168">
            <w:pPr>
              <w:jc w:val="center"/>
              <w:rPr>
                <w:rFonts w:asciiTheme="minorHAnsi" w:eastAsia="Calibri" w:hAnsiTheme="minorHAnsi" w:cstheme="minorHAnsi"/>
                <w:color w:val="auto"/>
                <w:sz w:val="20"/>
                <w:szCs w:val="20"/>
              </w:rPr>
            </w:pPr>
            <w:r w:rsidRPr="009B40C5">
              <w:rPr>
                <w:rFonts w:asciiTheme="minorHAnsi" w:hAnsiTheme="minorHAnsi" w:cstheme="minorHAnsi"/>
                <w:sz w:val="20"/>
              </w:rPr>
              <w:t>OPR</w:t>
            </w:r>
          </w:p>
        </w:tc>
      </w:tr>
      <w:tr w:rsidR="0028254B" w:rsidRPr="009B40C5" w14:paraId="54225D55" w14:textId="77777777" w:rsidTr="00164AD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B1944E" w14:textId="77777777" w:rsidR="0028254B" w:rsidRPr="005F2168" w:rsidRDefault="0028254B" w:rsidP="009B40C5">
            <w:pPr>
              <w:spacing w:before="60" w:after="60"/>
              <w:jc w:val="center"/>
              <w:rPr>
                <w:rFonts w:asciiTheme="minorHAnsi" w:hAnsiTheme="minorHAnsi" w:cstheme="minorHAnsi"/>
                <w:szCs w:val="22"/>
              </w:rPr>
            </w:pPr>
            <w:r w:rsidRPr="005F2168">
              <w:rPr>
                <w:rFonts w:asciiTheme="minorHAnsi" w:hAnsiTheme="minorHAnsi" w:cstheme="minorHAnsi"/>
                <w:szCs w:val="22"/>
              </w:rPr>
              <w:t>93-05-54610</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93</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05</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54610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1934F27" w14:textId="77777777" w:rsidR="0028254B" w:rsidRPr="005F2168" w:rsidRDefault="0028254B" w:rsidP="009B40C5">
            <w:pPr>
              <w:spacing w:before="60" w:after="60"/>
              <w:jc w:val="center"/>
              <w:rPr>
                <w:rFonts w:asciiTheme="minorHAnsi" w:eastAsia="Times New Roman" w:hAnsiTheme="minorHAnsi" w:cstheme="minorHAnsi"/>
                <w:color w:val="auto"/>
                <w:szCs w:val="22"/>
              </w:rPr>
            </w:pPr>
            <w:r w:rsidRPr="005F2168">
              <w:rPr>
                <w:rFonts w:asciiTheme="minorHAnsi" w:hAnsiTheme="minorHAnsi" w:cstheme="minorHAnsi"/>
                <w:szCs w:val="22"/>
              </w:rPr>
              <w:t>Rev. 0</w:t>
            </w:r>
          </w:p>
        </w:tc>
        <w:tc>
          <w:tcPr>
            <w:tcW w:w="8342" w:type="dxa"/>
            <w:tcBorders>
              <w:top w:val="single" w:sz="4" w:space="0" w:color="000000"/>
              <w:bottom w:val="single" w:sz="4" w:space="0" w:color="000000"/>
            </w:tcBorders>
          </w:tcPr>
          <w:p w14:paraId="0B504458" w14:textId="77777777" w:rsidR="0028254B" w:rsidRDefault="0028254B" w:rsidP="00E003F8">
            <w:pPr>
              <w:spacing w:before="60" w:after="60"/>
              <w:rPr>
                <w:rFonts w:asciiTheme="minorHAnsi" w:hAnsiTheme="minorHAnsi" w:cstheme="minorHAnsi"/>
                <w:b/>
                <w:bCs/>
                <w:i/>
                <w:iCs/>
                <w:szCs w:val="22"/>
              </w:rPr>
            </w:pPr>
            <w:r w:rsidRPr="00E003F8">
              <w:rPr>
                <w:rFonts w:asciiTheme="minorHAnsi" w:hAnsiTheme="minorHAnsi" w:cstheme="minorHAnsi"/>
                <w:b/>
                <w:bCs/>
                <w:i/>
                <w:iCs/>
                <w:szCs w:val="22"/>
              </w:rPr>
              <w:t>Mayor Notices/Approval on Renewals</w:t>
            </w:r>
          </w:p>
          <w:p w14:paraId="215A87CA" w14:textId="77777777" w:rsidR="0028254B" w:rsidRPr="00B46606" w:rsidRDefault="0028254B" w:rsidP="00E003F8">
            <w:pPr>
              <w:spacing w:before="60" w:after="60"/>
              <w:rPr>
                <w:rFonts w:asciiTheme="minorHAnsi" w:hAnsiTheme="minorHAnsi" w:cstheme="minorHAnsi"/>
                <w:szCs w:val="22"/>
              </w:rPr>
            </w:pPr>
            <w:r w:rsidRPr="009B40C5">
              <w:rPr>
                <w:rFonts w:asciiTheme="minorHAnsi" w:hAnsiTheme="minorHAnsi" w:cstheme="minorHAnsi"/>
                <w:bCs/>
                <w:color w:val="auto"/>
                <w:szCs w:val="22"/>
              </w:rPr>
              <w:fldChar w:fldCharType="begin"/>
            </w:r>
            <w:r w:rsidRPr="009B40C5">
              <w:rPr>
                <w:rFonts w:asciiTheme="minorHAnsi" w:hAnsiTheme="minorHAnsi" w:cstheme="minorHAnsi"/>
                <w:bCs/>
                <w:color w:val="auto"/>
                <w:szCs w:val="22"/>
              </w:rPr>
              <w:instrText xml:space="preserve"> xe "</w:instrText>
            </w:r>
            <w:r w:rsidRPr="007A56A5">
              <w:rPr>
                <w:rFonts w:asciiTheme="minorHAnsi" w:hAnsiTheme="minorHAnsi" w:cstheme="minorHAnsi"/>
                <w:bCs/>
                <w:color w:val="auto"/>
                <w:szCs w:val="22"/>
              </w:rPr>
              <w:instrText>mayor notices/approval on renewals</w:instrText>
            </w:r>
            <w:r w:rsidRPr="009B40C5">
              <w:rPr>
                <w:rFonts w:asciiTheme="minorHAnsi" w:hAnsiTheme="minorHAnsi" w:cstheme="minorHAnsi"/>
                <w:bCs/>
                <w:color w:val="auto"/>
                <w:szCs w:val="22"/>
              </w:rPr>
              <w:instrText xml:space="preserve">" \f “subject” </w:instrText>
            </w:r>
            <w:r w:rsidRPr="009B40C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18089E" w14:textId="77777777" w:rsidR="0028254B" w:rsidRDefault="0028254B" w:rsidP="00E003F8">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5F2168">
              <w:rPr>
                <w:rFonts w:asciiTheme="minorHAnsi" w:hAnsiTheme="minorHAnsi" w:cstheme="minorHAnsi"/>
                <w:szCs w:val="22"/>
              </w:rPr>
              <w:t>2 years</w:t>
            </w:r>
            <w:r>
              <w:rPr>
                <w:rFonts w:asciiTheme="minorHAnsi" w:hAnsiTheme="minorHAnsi" w:cstheme="minorHAnsi"/>
                <w:szCs w:val="22"/>
              </w:rPr>
              <w:t xml:space="preserve"> after end of </w:t>
            </w:r>
            <w:r w:rsidRPr="005F2168">
              <w:rPr>
                <w:rFonts w:asciiTheme="minorHAnsi" w:hAnsiTheme="minorHAnsi" w:cstheme="minorHAnsi"/>
                <w:szCs w:val="22"/>
              </w:rPr>
              <w:t>fiscal year</w:t>
            </w:r>
          </w:p>
          <w:p w14:paraId="1A0F6862" w14:textId="77777777" w:rsidR="0028254B" w:rsidRPr="00B4402F" w:rsidRDefault="0028254B" w:rsidP="00E003F8">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C2444AA" w14:textId="77777777" w:rsidR="0028254B" w:rsidRPr="005F2168" w:rsidRDefault="0028254B" w:rsidP="00E003F8">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66B13C5" w14:textId="77777777" w:rsidR="0028254B" w:rsidRPr="009B40C5" w:rsidRDefault="0028254B" w:rsidP="00E003F8">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04E26534" w14:textId="77777777" w:rsidR="0028254B" w:rsidRPr="009B40C5" w:rsidRDefault="0028254B" w:rsidP="00E003F8">
            <w:pPr>
              <w:jc w:val="center"/>
              <w:rPr>
                <w:rFonts w:asciiTheme="minorHAnsi" w:hAnsiTheme="minorHAnsi" w:cstheme="minorHAnsi"/>
                <w:sz w:val="20"/>
              </w:rPr>
            </w:pPr>
            <w:r w:rsidRPr="009B40C5">
              <w:rPr>
                <w:rFonts w:asciiTheme="minorHAnsi" w:hAnsiTheme="minorHAnsi" w:cstheme="minorHAnsi"/>
                <w:sz w:val="20"/>
              </w:rPr>
              <w:t>NON-ESSENTIAL</w:t>
            </w:r>
          </w:p>
          <w:p w14:paraId="7C514072" w14:textId="77777777" w:rsidR="0028254B" w:rsidRPr="009B40C5" w:rsidRDefault="0028254B" w:rsidP="00E003F8">
            <w:pPr>
              <w:jc w:val="center"/>
              <w:rPr>
                <w:rFonts w:asciiTheme="minorHAnsi" w:eastAsia="Calibri" w:hAnsiTheme="minorHAnsi" w:cstheme="minorHAnsi"/>
                <w:color w:val="auto"/>
                <w:sz w:val="20"/>
                <w:szCs w:val="20"/>
              </w:rPr>
            </w:pPr>
            <w:r w:rsidRPr="009B40C5">
              <w:rPr>
                <w:rFonts w:asciiTheme="minorHAnsi" w:hAnsiTheme="minorHAnsi" w:cstheme="minorHAnsi"/>
                <w:sz w:val="20"/>
              </w:rPr>
              <w:t>OFM</w:t>
            </w:r>
          </w:p>
        </w:tc>
      </w:tr>
      <w:tr w:rsidR="0028254B" w:rsidRPr="009B40C5" w14:paraId="441BE59E" w14:textId="77777777" w:rsidTr="005F554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6372E6" w14:textId="77777777" w:rsidR="0028254B" w:rsidRPr="00A156CE" w:rsidRDefault="0028254B" w:rsidP="009B40C5">
            <w:pPr>
              <w:spacing w:before="60" w:after="60"/>
              <w:jc w:val="center"/>
              <w:rPr>
                <w:rFonts w:asciiTheme="minorHAnsi" w:hAnsiTheme="minorHAnsi" w:cstheme="minorHAnsi"/>
                <w:color w:val="auto"/>
                <w:szCs w:val="22"/>
              </w:rPr>
            </w:pPr>
            <w:r w:rsidRPr="00A156CE">
              <w:rPr>
                <w:rFonts w:asciiTheme="minorHAnsi" w:hAnsiTheme="minorHAnsi" w:cstheme="minorHAnsi"/>
                <w:color w:val="auto"/>
                <w:szCs w:val="22"/>
              </w:rPr>
              <w:t>01-09-60211</w:t>
            </w:r>
            <w:r w:rsidRPr="00A156CE">
              <w:rPr>
                <w:rFonts w:asciiTheme="minorHAnsi" w:eastAsia="Times New Roman" w:hAnsiTheme="minorHAnsi"/>
                <w:color w:val="auto"/>
                <w:szCs w:val="22"/>
              </w:rPr>
              <w:fldChar w:fldCharType="begin"/>
            </w:r>
            <w:r w:rsidRPr="00A156CE">
              <w:rPr>
                <w:color w:val="auto"/>
              </w:rPr>
              <w:instrText xml:space="preserve"> XE "01</w:instrText>
            </w:r>
            <w:r w:rsidRPr="00A156CE">
              <w:rPr>
                <w:rFonts w:asciiTheme="minorHAnsi" w:eastAsia="Times New Roman" w:hAnsiTheme="minorHAnsi"/>
                <w:color w:val="auto"/>
                <w:szCs w:val="22"/>
              </w:rPr>
              <w:instrText>-09-60211</w:instrText>
            </w:r>
            <w:r w:rsidRPr="00A156CE">
              <w:rPr>
                <w:color w:val="auto"/>
              </w:rPr>
              <w:instrText xml:space="preserve">" </w:instrText>
            </w:r>
            <w:r w:rsidRPr="00A156CE">
              <w:rPr>
                <w:rFonts w:eastAsia="Calibri" w:cs="Times New Roman"/>
                <w:bCs/>
                <w:color w:val="auto"/>
                <w:szCs w:val="17"/>
              </w:rPr>
              <w:instrText xml:space="preserve">\f “dan” </w:instrText>
            </w:r>
            <w:r w:rsidRPr="00A156CE">
              <w:rPr>
                <w:rFonts w:asciiTheme="minorHAnsi" w:eastAsia="Times New Roman" w:hAnsiTheme="minorHAnsi"/>
                <w:color w:val="auto"/>
                <w:szCs w:val="22"/>
              </w:rPr>
              <w:fldChar w:fldCharType="end"/>
            </w:r>
          </w:p>
          <w:p w14:paraId="133BC669" w14:textId="77777777" w:rsidR="0028254B" w:rsidRPr="00A156CE" w:rsidRDefault="0028254B" w:rsidP="009B40C5">
            <w:pPr>
              <w:spacing w:before="60" w:after="60"/>
              <w:jc w:val="center"/>
              <w:rPr>
                <w:rFonts w:asciiTheme="minorHAnsi" w:hAnsiTheme="minorHAnsi" w:cstheme="minorHAnsi"/>
                <w:color w:val="auto"/>
                <w:szCs w:val="22"/>
              </w:rPr>
            </w:pPr>
            <w:r w:rsidRPr="00A156CE">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77377059" w14:textId="77777777" w:rsidR="0028254B" w:rsidRPr="00A156CE" w:rsidRDefault="0028254B" w:rsidP="00E003F8">
            <w:pPr>
              <w:spacing w:before="60" w:after="60"/>
              <w:rPr>
                <w:rFonts w:asciiTheme="minorHAnsi" w:hAnsiTheme="minorHAnsi" w:cstheme="minorHAnsi"/>
                <w:b/>
                <w:bCs/>
                <w:i/>
                <w:iCs/>
                <w:color w:val="auto"/>
                <w:szCs w:val="22"/>
              </w:rPr>
            </w:pPr>
            <w:r w:rsidRPr="00A156CE">
              <w:rPr>
                <w:rFonts w:asciiTheme="minorHAnsi" w:hAnsiTheme="minorHAnsi" w:cstheme="minorHAnsi"/>
                <w:b/>
                <w:bCs/>
                <w:i/>
                <w:iCs/>
                <w:color w:val="auto"/>
                <w:szCs w:val="22"/>
              </w:rPr>
              <w:t>Permit Order Forms</w:t>
            </w:r>
          </w:p>
          <w:p w14:paraId="24DE0E1B" w14:textId="3B257BE9" w:rsidR="0028254B" w:rsidRPr="00A156CE" w:rsidRDefault="0028254B" w:rsidP="00E003F8">
            <w:pPr>
              <w:spacing w:before="60" w:after="60"/>
              <w:rPr>
                <w:rFonts w:asciiTheme="minorHAnsi" w:hAnsiTheme="minorHAnsi" w:cstheme="minorHAnsi"/>
                <w:color w:val="auto"/>
                <w:szCs w:val="22"/>
              </w:rPr>
            </w:pPr>
            <w:r w:rsidRPr="00A156CE">
              <w:rPr>
                <w:rFonts w:asciiTheme="minorHAnsi" w:hAnsiTheme="minorHAnsi" w:cstheme="minorHAnsi"/>
                <w:color w:val="auto"/>
                <w:szCs w:val="22"/>
              </w:rPr>
              <w:t>As provided by WAC 314-17-075(2) – Authorized providers and trainers of certified programs may order Class 12 and Class 13 permit forms to issue to individuals who have successfully completed a server training program. A fee of $10 per package.</w:t>
            </w:r>
            <w:r w:rsidRPr="00A156CE">
              <w:rPr>
                <w:rFonts w:asciiTheme="minorHAnsi" w:hAnsiTheme="minorHAnsi" w:cstheme="minorHAnsi"/>
                <w:bCs/>
                <w:color w:val="auto"/>
                <w:szCs w:val="22"/>
              </w:rPr>
              <w:fldChar w:fldCharType="begin"/>
            </w:r>
            <w:r w:rsidRPr="00A156CE">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permit order forms</w:instrText>
            </w:r>
            <w:r w:rsidRPr="00A156CE">
              <w:rPr>
                <w:rFonts w:asciiTheme="minorHAnsi" w:hAnsiTheme="minorHAnsi" w:cstheme="minorHAnsi"/>
                <w:bCs/>
                <w:color w:val="auto"/>
                <w:szCs w:val="22"/>
              </w:rPr>
              <w:instrText xml:space="preserve">" \f “subject” </w:instrText>
            </w:r>
            <w:r w:rsidRPr="00A156CE">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CFDA60" w14:textId="77777777" w:rsidR="0028254B" w:rsidRPr="00A156CE" w:rsidRDefault="0028254B" w:rsidP="00E003F8">
            <w:pPr>
              <w:spacing w:before="60" w:after="60"/>
              <w:rPr>
                <w:rFonts w:asciiTheme="minorHAnsi" w:hAnsiTheme="minorHAnsi" w:cstheme="minorHAnsi"/>
                <w:color w:val="auto"/>
                <w:szCs w:val="22"/>
              </w:rPr>
            </w:pPr>
            <w:r w:rsidRPr="00A156CE">
              <w:rPr>
                <w:rFonts w:asciiTheme="minorHAnsi" w:hAnsiTheme="minorHAnsi" w:cstheme="minorHAnsi"/>
                <w:b/>
                <w:bCs/>
                <w:color w:val="auto"/>
                <w:szCs w:val="22"/>
              </w:rPr>
              <w:t>Retain</w:t>
            </w:r>
            <w:r w:rsidRPr="00A156CE">
              <w:rPr>
                <w:rFonts w:asciiTheme="minorHAnsi" w:hAnsiTheme="minorHAnsi" w:cstheme="minorHAnsi"/>
                <w:color w:val="auto"/>
                <w:szCs w:val="22"/>
              </w:rPr>
              <w:t xml:space="preserve"> for 6 years after date of receipt</w:t>
            </w:r>
          </w:p>
          <w:p w14:paraId="41F99A66" w14:textId="77777777" w:rsidR="0028254B" w:rsidRPr="00A156CE" w:rsidRDefault="0028254B" w:rsidP="00E003F8">
            <w:pPr>
              <w:spacing w:before="60" w:after="60"/>
              <w:rPr>
                <w:rFonts w:asciiTheme="minorHAnsi" w:hAnsiTheme="minorHAnsi" w:cstheme="minorHAnsi"/>
                <w:i/>
                <w:iCs/>
                <w:color w:val="auto"/>
                <w:szCs w:val="22"/>
              </w:rPr>
            </w:pPr>
            <w:r w:rsidRPr="00A156CE">
              <w:rPr>
                <w:rFonts w:asciiTheme="minorHAnsi" w:hAnsiTheme="minorHAnsi" w:cstheme="minorHAnsi"/>
                <w:color w:val="auto"/>
                <w:szCs w:val="22"/>
              </w:rPr>
              <w:t xml:space="preserve">   </w:t>
            </w:r>
            <w:r w:rsidRPr="00A156CE">
              <w:rPr>
                <w:rFonts w:asciiTheme="minorHAnsi" w:hAnsiTheme="minorHAnsi" w:cstheme="minorHAnsi"/>
                <w:i/>
                <w:iCs/>
                <w:color w:val="auto"/>
                <w:szCs w:val="22"/>
              </w:rPr>
              <w:t>then</w:t>
            </w:r>
          </w:p>
          <w:p w14:paraId="1FA508E8" w14:textId="77777777" w:rsidR="0028254B" w:rsidRPr="00A156CE" w:rsidRDefault="0028254B" w:rsidP="00E003F8">
            <w:pPr>
              <w:spacing w:before="60" w:after="60"/>
              <w:rPr>
                <w:rFonts w:asciiTheme="minorHAnsi" w:hAnsiTheme="minorHAnsi" w:cstheme="minorHAnsi"/>
                <w:color w:val="auto"/>
                <w:szCs w:val="22"/>
              </w:rPr>
            </w:pPr>
            <w:r w:rsidRPr="00A156CE">
              <w:rPr>
                <w:rFonts w:asciiTheme="minorHAnsi" w:hAnsiTheme="minorHAnsi" w:cstheme="minorHAnsi"/>
                <w:b/>
                <w:bCs/>
                <w:color w:val="auto"/>
                <w:szCs w:val="22"/>
              </w:rPr>
              <w:t>Destroy</w:t>
            </w:r>
            <w:r w:rsidRPr="00A156C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9537B8F" w14:textId="77777777" w:rsidR="0028254B" w:rsidRPr="00A156CE" w:rsidRDefault="0028254B" w:rsidP="00E003F8">
            <w:pPr>
              <w:tabs>
                <w:tab w:val="center" w:pos="823"/>
              </w:tabs>
              <w:spacing w:before="60"/>
              <w:jc w:val="center"/>
              <w:rPr>
                <w:rFonts w:asciiTheme="minorHAnsi" w:hAnsiTheme="minorHAnsi" w:cstheme="minorHAnsi"/>
                <w:color w:val="auto"/>
                <w:sz w:val="20"/>
              </w:rPr>
            </w:pPr>
            <w:r w:rsidRPr="00A156CE">
              <w:rPr>
                <w:rFonts w:asciiTheme="minorHAnsi" w:hAnsiTheme="minorHAnsi" w:cstheme="minorHAnsi"/>
                <w:color w:val="auto"/>
                <w:sz w:val="20"/>
              </w:rPr>
              <w:t>NON-ARCHIVAL</w:t>
            </w:r>
          </w:p>
          <w:p w14:paraId="32B7D72B" w14:textId="77777777" w:rsidR="0028254B" w:rsidRPr="00A156CE" w:rsidRDefault="0028254B" w:rsidP="00E003F8">
            <w:pPr>
              <w:jc w:val="center"/>
              <w:rPr>
                <w:rFonts w:asciiTheme="minorHAnsi" w:hAnsiTheme="minorHAnsi" w:cstheme="minorHAnsi"/>
                <w:color w:val="auto"/>
                <w:sz w:val="20"/>
              </w:rPr>
            </w:pPr>
            <w:r w:rsidRPr="00A156CE">
              <w:rPr>
                <w:rFonts w:asciiTheme="minorHAnsi" w:hAnsiTheme="minorHAnsi" w:cstheme="minorHAnsi"/>
                <w:color w:val="auto"/>
                <w:sz w:val="20"/>
              </w:rPr>
              <w:t>NON-ESSENTIAL</w:t>
            </w:r>
          </w:p>
          <w:p w14:paraId="51C66BA1" w14:textId="77777777" w:rsidR="0028254B" w:rsidRPr="00A156CE" w:rsidRDefault="0028254B" w:rsidP="00E003F8">
            <w:pPr>
              <w:jc w:val="center"/>
              <w:rPr>
                <w:rFonts w:asciiTheme="minorHAnsi" w:hAnsiTheme="minorHAnsi" w:cstheme="minorHAnsi"/>
                <w:color w:val="auto"/>
                <w:sz w:val="20"/>
              </w:rPr>
            </w:pPr>
            <w:r w:rsidRPr="00A156CE">
              <w:rPr>
                <w:rFonts w:asciiTheme="minorHAnsi" w:hAnsiTheme="minorHAnsi" w:cstheme="minorHAnsi"/>
                <w:color w:val="auto"/>
                <w:sz w:val="20"/>
              </w:rPr>
              <w:t>OPR</w:t>
            </w:r>
          </w:p>
        </w:tc>
      </w:tr>
      <w:tr w:rsidR="0028254B" w:rsidRPr="009B40C5" w14:paraId="55C33678" w14:textId="77777777" w:rsidTr="00AF1E7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44A7F9" w14:textId="77777777" w:rsidR="0028254B" w:rsidRPr="00F52B17" w:rsidRDefault="0028254B" w:rsidP="009B40C5">
            <w:pPr>
              <w:spacing w:before="60" w:after="60"/>
              <w:jc w:val="center"/>
              <w:rPr>
                <w:rFonts w:asciiTheme="minorHAnsi" w:hAnsiTheme="minorHAnsi" w:cstheme="minorHAnsi"/>
                <w:color w:val="auto"/>
                <w:szCs w:val="22"/>
              </w:rPr>
            </w:pPr>
            <w:r w:rsidRPr="00F52B17">
              <w:rPr>
                <w:rFonts w:asciiTheme="minorHAnsi" w:hAnsiTheme="minorHAnsi" w:cstheme="minorHAnsi"/>
                <w:color w:val="auto"/>
                <w:szCs w:val="22"/>
              </w:rPr>
              <w:t>97-07-57822</w:t>
            </w:r>
            <w:r w:rsidRPr="00F52B17">
              <w:rPr>
                <w:rFonts w:asciiTheme="minorHAnsi" w:eastAsia="Times New Roman" w:hAnsiTheme="minorHAnsi"/>
                <w:color w:val="auto"/>
                <w:szCs w:val="22"/>
              </w:rPr>
              <w:fldChar w:fldCharType="begin"/>
            </w:r>
            <w:r w:rsidRPr="00F52B17">
              <w:rPr>
                <w:color w:val="auto"/>
              </w:rPr>
              <w:instrText xml:space="preserve"> XE "97</w:instrText>
            </w:r>
            <w:r w:rsidRPr="00F52B17">
              <w:rPr>
                <w:rFonts w:asciiTheme="minorHAnsi" w:eastAsia="Times New Roman" w:hAnsiTheme="minorHAnsi"/>
                <w:color w:val="auto"/>
                <w:szCs w:val="22"/>
              </w:rPr>
              <w:instrText>-07-57822</w:instrText>
            </w:r>
            <w:r w:rsidRPr="00F52B17">
              <w:rPr>
                <w:color w:val="auto"/>
              </w:rPr>
              <w:instrText xml:space="preserve">" </w:instrText>
            </w:r>
            <w:r w:rsidRPr="00F52B17">
              <w:rPr>
                <w:rFonts w:eastAsia="Calibri" w:cs="Times New Roman"/>
                <w:bCs/>
                <w:color w:val="auto"/>
                <w:szCs w:val="17"/>
              </w:rPr>
              <w:instrText xml:space="preserve">\f “dan” </w:instrText>
            </w:r>
            <w:r w:rsidRPr="00F52B17">
              <w:rPr>
                <w:rFonts w:asciiTheme="minorHAnsi" w:eastAsia="Times New Roman" w:hAnsiTheme="minorHAnsi"/>
                <w:color w:val="auto"/>
                <w:szCs w:val="22"/>
              </w:rPr>
              <w:fldChar w:fldCharType="end"/>
            </w:r>
          </w:p>
          <w:p w14:paraId="4DED09E5" w14:textId="77777777" w:rsidR="0028254B" w:rsidRPr="00F52B17" w:rsidRDefault="0028254B" w:rsidP="009B40C5">
            <w:pPr>
              <w:spacing w:before="60" w:after="60"/>
              <w:jc w:val="center"/>
              <w:rPr>
                <w:rFonts w:asciiTheme="minorHAnsi" w:eastAsia="Times New Roman" w:hAnsiTheme="minorHAnsi" w:cstheme="minorHAnsi"/>
                <w:color w:val="auto"/>
                <w:szCs w:val="22"/>
              </w:rPr>
            </w:pPr>
            <w:r w:rsidRPr="00F52B17">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19A17B92" w14:textId="77777777" w:rsidR="0028254B" w:rsidRPr="00F52B17" w:rsidRDefault="0028254B" w:rsidP="00E003F8">
            <w:pPr>
              <w:spacing w:before="60" w:after="60"/>
              <w:rPr>
                <w:rFonts w:asciiTheme="minorHAnsi" w:hAnsiTheme="minorHAnsi" w:cstheme="minorHAnsi"/>
                <w:b/>
                <w:bCs/>
                <w:i/>
                <w:iCs/>
                <w:color w:val="auto"/>
                <w:szCs w:val="22"/>
              </w:rPr>
            </w:pPr>
            <w:r w:rsidRPr="00F52B17">
              <w:rPr>
                <w:rFonts w:asciiTheme="minorHAnsi" w:hAnsiTheme="minorHAnsi" w:cstheme="minorHAnsi"/>
                <w:b/>
                <w:bCs/>
                <w:i/>
                <w:iCs/>
                <w:color w:val="auto"/>
                <w:szCs w:val="22"/>
              </w:rPr>
              <w:t>Provider Application and Curriculum</w:t>
            </w:r>
          </w:p>
          <w:p w14:paraId="630E60A9" w14:textId="63AB3BE4" w:rsidR="0028254B" w:rsidRPr="00F52B17" w:rsidRDefault="0028254B" w:rsidP="00E003F8">
            <w:pPr>
              <w:spacing w:before="60" w:after="60"/>
              <w:rPr>
                <w:rFonts w:asciiTheme="minorHAnsi" w:hAnsiTheme="minorHAnsi" w:cstheme="minorHAnsi"/>
                <w:color w:val="auto"/>
                <w:szCs w:val="22"/>
              </w:rPr>
            </w:pPr>
            <w:r w:rsidRPr="00F52B17">
              <w:rPr>
                <w:rFonts w:asciiTheme="minorHAnsi" w:hAnsiTheme="minorHAnsi" w:cstheme="minorHAnsi"/>
                <w:color w:val="auto"/>
                <w:szCs w:val="22"/>
              </w:rPr>
              <w:t>Application, curriculums and supporting documents authorizing to provide training as set for in RCW 66.20.320.</w:t>
            </w:r>
            <w:r w:rsidRPr="00F52B17">
              <w:rPr>
                <w:rFonts w:asciiTheme="minorHAnsi" w:hAnsiTheme="minorHAnsi" w:cstheme="minorHAnsi"/>
                <w:bCs/>
                <w:color w:val="auto"/>
                <w:szCs w:val="22"/>
              </w:rPr>
              <w:fldChar w:fldCharType="begin"/>
            </w:r>
            <w:r w:rsidRPr="00F52B17">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provider application and curriculum</w:instrText>
            </w:r>
            <w:r w:rsidRPr="00F52B17">
              <w:rPr>
                <w:rFonts w:asciiTheme="minorHAnsi" w:hAnsiTheme="minorHAnsi" w:cstheme="minorHAnsi"/>
                <w:bCs/>
                <w:color w:val="auto"/>
                <w:szCs w:val="22"/>
              </w:rPr>
              <w:instrText xml:space="preserve">" \f “subject” </w:instrText>
            </w:r>
            <w:r w:rsidRPr="00F52B17">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9F1E51" w14:textId="77777777" w:rsidR="0028254B" w:rsidRPr="00F52B17" w:rsidRDefault="0028254B" w:rsidP="00E003F8">
            <w:pPr>
              <w:spacing w:before="60" w:after="60"/>
              <w:rPr>
                <w:rFonts w:asciiTheme="minorHAnsi" w:hAnsiTheme="minorHAnsi" w:cstheme="minorHAnsi"/>
                <w:color w:val="auto"/>
                <w:szCs w:val="22"/>
              </w:rPr>
            </w:pPr>
            <w:r w:rsidRPr="00F52B17">
              <w:rPr>
                <w:rFonts w:asciiTheme="minorHAnsi" w:hAnsiTheme="minorHAnsi" w:cstheme="minorHAnsi"/>
                <w:b/>
                <w:bCs/>
                <w:color w:val="auto"/>
                <w:szCs w:val="22"/>
              </w:rPr>
              <w:t>Retain</w:t>
            </w:r>
            <w:r w:rsidRPr="00F52B17">
              <w:rPr>
                <w:rFonts w:asciiTheme="minorHAnsi" w:hAnsiTheme="minorHAnsi" w:cstheme="minorHAnsi"/>
                <w:color w:val="auto"/>
                <w:szCs w:val="22"/>
              </w:rPr>
              <w:t xml:space="preserve"> for 6 years after superseded</w:t>
            </w:r>
          </w:p>
          <w:p w14:paraId="285AEAFC" w14:textId="77777777" w:rsidR="0028254B" w:rsidRPr="00F52B17" w:rsidRDefault="0028254B" w:rsidP="00E003F8">
            <w:pPr>
              <w:spacing w:before="60" w:after="60"/>
              <w:rPr>
                <w:rFonts w:asciiTheme="minorHAnsi" w:hAnsiTheme="minorHAnsi" w:cstheme="minorHAnsi"/>
                <w:i/>
                <w:iCs/>
                <w:color w:val="auto"/>
                <w:szCs w:val="22"/>
              </w:rPr>
            </w:pPr>
            <w:r w:rsidRPr="00F52B17">
              <w:rPr>
                <w:rFonts w:asciiTheme="minorHAnsi" w:hAnsiTheme="minorHAnsi" w:cstheme="minorHAnsi"/>
                <w:color w:val="auto"/>
                <w:szCs w:val="22"/>
              </w:rPr>
              <w:t xml:space="preserve">   </w:t>
            </w:r>
            <w:r w:rsidRPr="00F52B17">
              <w:rPr>
                <w:rFonts w:asciiTheme="minorHAnsi" w:hAnsiTheme="minorHAnsi" w:cstheme="minorHAnsi"/>
                <w:i/>
                <w:iCs/>
                <w:color w:val="auto"/>
                <w:szCs w:val="22"/>
              </w:rPr>
              <w:t>then</w:t>
            </w:r>
          </w:p>
          <w:p w14:paraId="42F58C0E" w14:textId="77777777" w:rsidR="0028254B" w:rsidRPr="00F52B17" w:rsidRDefault="0028254B" w:rsidP="00E003F8">
            <w:pPr>
              <w:spacing w:before="60" w:after="60"/>
              <w:rPr>
                <w:rFonts w:asciiTheme="minorHAnsi" w:hAnsiTheme="minorHAnsi" w:cstheme="minorHAnsi"/>
                <w:b/>
                <w:bCs/>
                <w:color w:val="auto"/>
                <w:szCs w:val="22"/>
              </w:rPr>
            </w:pPr>
            <w:r w:rsidRPr="00F52B17">
              <w:rPr>
                <w:rFonts w:asciiTheme="minorHAnsi" w:hAnsiTheme="minorHAnsi" w:cstheme="minorHAnsi"/>
                <w:b/>
                <w:bCs/>
                <w:color w:val="auto"/>
                <w:szCs w:val="22"/>
              </w:rPr>
              <w:t>Destroy</w:t>
            </w:r>
            <w:r w:rsidRPr="00F52B17">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10ACC00" w14:textId="77777777" w:rsidR="0028254B" w:rsidRPr="00F52B17" w:rsidRDefault="0028254B" w:rsidP="00E003F8">
            <w:pPr>
              <w:spacing w:before="60"/>
              <w:jc w:val="center"/>
              <w:rPr>
                <w:rFonts w:asciiTheme="minorHAnsi" w:hAnsiTheme="minorHAnsi" w:cstheme="minorHAnsi"/>
                <w:color w:val="auto"/>
                <w:sz w:val="20"/>
              </w:rPr>
            </w:pPr>
            <w:r w:rsidRPr="00F52B17">
              <w:rPr>
                <w:rFonts w:asciiTheme="minorHAnsi" w:hAnsiTheme="minorHAnsi" w:cstheme="minorHAnsi"/>
                <w:color w:val="auto"/>
                <w:sz w:val="20"/>
              </w:rPr>
              <w:t>NON-ARCHIVAL</w:t>
            </w:r>
          </w:p>
          <w:p w14:paraId="764110CF" w14:textId="77777777" w:rsidR="0028254B" w:rsidRPr="00F52B17" w:rsidRDefault="0028254B" w:rsidP="00E003F8">
            <w:pPr>
              <w:jc w:val="center"/>
              <w:rPr>
                <w:rFonts w:asciiTheme="minorHAnsi" w:hAnsiTheme="minorHAnsi" w:cstheme="minorHAnsi"/>
                <w:color w:val="auto"/>
                <w:sz w:val="20"/>
              </w:rPr>
            </w:pPr>
            <w:r w:rsidRPr="00F52B17">
              <w:rPr>
                <w:rFonts w:asciiTheme="minorHAnsi" w:hAnsiTheme="minorHAnsi" w:cstheme="minorHAnsi"/>
                <w:color w:val="auto"/>
                <w:sz w:val="20"/>
              </w:rPr>
              <w:t>NON-ESSENTIAL</w:t>
            </w:r>
          </w:p>
          <w:p w14:paraId="392EDC39" w14:textId="77777777" w:rsidR="0028254B" w:rsidRPr="00F52B17" w:rsidRDefault="0028254B" w:rsidP="00E003F8">
            <w:pPr>
              <w:jc w:val="center"/>
              <w:rPr>
                <w:rFonts w:asciiTheme="minorHAnsi" w:eastAsia="Calibri" w:hAnsiTheme="minorHAnsi" w:cstheme="minorHAnsi"/>
                <w:color w:val="auto"/>
                <w:sz w:val="20"/>
                <w:szCs w:val="20"/>
              </w:rPr>
            </w:pPr>
            <w:r w:rsidRPr="00F52B17">
              <w:rPr>
                <w:rFonts w:asciiTheme="minorHAnsi" w:hAnsiTheme="minorHAnsi" w:cstheme="minorHAnsi"/>
                <w:color w:val="auto"/>
                <w:sz w:val="20"/>
              </w:rPr>
              <w:t>OPR</w:t>
            </w:r>
          </w:p>
        </w:tc>
      </w:tr>
      <w:tr w:rsidR="0028254B" w:rsidRPr="009B40C5" w14:paraId="3ACD9F90" w14:textId="77777777" w:rsidTr="00401EE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0D898A" w14:textId="77777777" w:rsidR="0028254B" w:rsidRPr="005F2168" w:rsidRDefault="0028254B" w:rsidP="009B40C5">
            <w:pPr>
              <w:spacing w:before="60" w:after="60"/>
              <w:jc w:val="center"/>
              <w:rPr>
                <w:rFonts w:asciiTheme="minorHAnsi" w:hAnsiTheme="minorHAnsi" w:cstheme="minorHAnsi"/>
                <w:szCs w:val="22"/>
              </w:rPr>
            </w:pPr>
            <w:r w:rsidRPr="005F2168">
              <w:rPr>
                <w:rFonts w:asciiTheme="minorHAnsi" w:hAnsiTheme="minorHAnsi" w:cstheme="minorHAnsi"/>
                <w:szCs w:val="22"/>
              </w:rPr>
              <w:t>77-07-19612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19612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4B6234D8" w14:textId="77777777" w:rsidR="0028254B" w:rsidRPr="005F2168" w:rsidRDefault="0028254B" w:rsidP="009B40C5">
            <w:pPr>
              <w:spacing w:before="60" w:after="60"/>
              <w:jc w:val="center"/>
              <w:rPr>
                <w:rFonts w:asciiTheme="minorHAnsi" w:eastAsia="Times New Roman" w:hAnsiTheme="minorHAnsi" w:cstheme="minorHAnsi"/>
                <w:color w:val="auto"/>
                <w:szCs w:val="22"/>
              </w:rPr>
            </w:pPr>
            <w:r w:rsidRPr="005F2168">
              <w:rPr>
                <w:rFonts w:asciiTheme="minorHAnsi" w:hAnsiTheme="minorHAnsi" w:cstheme="minorHAnsi"/>
                <w:szCs w:val="22"/>
              </w:rPr>
              <w:t>Rev. 0</w:t>
            </w:r>
          </w:p>
        </w:tc>
        <w:tc>
          <w:tcPr>
            <w:tcW w:w="8342" w:type="dxa"/>
            <w:tcBorders>
              <w:top w:val="single" w:sz="4" w:space="0" w:color="000000"/>
              <w:bottom w:val="single" w:sz="4" w:space="0" w:color="000000"/>
            </w:tcBorders>
          </w:tcPr>
          <w:p w14:paraId="119227C6" w14:textId="77777777" w:rsidR="0028254B" w:rsidRPr="00E003F8" w:rsidRDefault="0028254B" w:rsidP="00E003F8">
            <w:pPr>
              <w:spacing w:before="60" w:after="60"/>
              <w:rPr>
                <w:rFonts w:asciiTheme="minorHAnsi" w:hAnsiTheme="minorHAnsi" w:cstheme="minorHAnsi"/>
                <w:b/>
                <w:bCs/>
                <w:i/>
                <w:iCs/>
                <w:szCs w:val="22"/>
              </w:rPr>
            </w:pPr>
            <w:r w:rsidRPr="00E003F8">
              <w:rPr>
                <w:rFonts w:asciiTheme="minorHAnsi" w:hAnsiTheme="minorHAnsi" w:cstheme="minorHAnsi"/>
                <w:b/>
                <w:bCs/>
                <w:i/>
                <w:iCs/>
                <w:szCs w:val="22"/>
              </w:rPr>
              <w:t>Representative</w:t>
            </w:r>
            <w:r>
              <w:rPr>
                <w:rFonts w:asciiTheme="minorHAnsi" w:hAnsiTheme="minorHAnsi" w:cstheme="minorHAnsi"/>
                <w:b/>
                <w:bCs/>
                <w:i/>
                <w:iCs/>
                <w:szCs w:val="22"/>
              </w:rPr>
              <w:t xml:space="preserve"> – </w:t>
            </w:r>
            <w:r w:rsidRPr="00E003F8">
              <w:rPr>
                <w:rFonts w:asciiTheme="minorHAnsi" w:hAnsiTheme="minorHAnsi" w:cstheme="minorHAnsi"/>
                <w:b/>
                <w:bCs/>
                <w:i/>
                <w:iCs/>
                <w:szCs w:val="22"/>
              </w:rPr>
              <w:t>Agents</w:t>
            </w:r>
          </w:p>
          <w:p w14:paraId="2F0CA096" w14:textId="6F6D8DE9" w:rsidR="0028254B" w:rsidRPr="005F2168" w:rsidRDefault="0028254B" w:rsidP="00E003F8">
            <w:pPr>
              <w:spacing w:before="60" w:after="60"/>
              <w:rPr>
                <w:rFonts w:asciiTheme="minorHAnsi" w:hAnsiTheme="minorHAnsi" w:cstheme="minorHAnsi"/>
                <w:b/>
                <w:bCs/>
                <w:i/>
                <w:color w:val="auto"/>
                <w:szCs w:val="22"/>
              </w:rPr>
            </w:pPr>
            <w:r w:rsidRPr="005F2168">
              <w:rPr>
                <w:rFonts w:asciiTheme="minorHAnsi" w:hAnsiTheme="minorHAnsi" w:cstheme="minorHAnsi"/>
                <w:szCs w:val="22"/>
              </w:rPr>
              <w:t>Authority to represent out-of-state breweries, wineries, and distillers to the form. Forms: 286-32, 365-32, LIQ-204-32, LIQ-324-32 (same as for DAN 77-</w:t>
            </w:r>
            <w:r>
              <w:rPr>
                <w:rFonts w:asciiTheme="minorHAnsi" w:hAnsiTheme="minorHAnsi" w:cstheme="minorHAnsi"/>
                <w:szCs w:val="22"/>
              </w:rPr>
              <w:t>0</w:t>
            </w:r>
            <w:r w:rsidRPr="005F2168">
              <w:rPr>
                <w:rFonts w:asciiTheme="minorHAnsi" w:hAnsiTheme="minorHAnsi" w:cstheme="minorHAnsi"/>
                <w:szCs w:val="22"/>
              </w:rPr>
              <w:t>7-19611)</w:t>
            </w:r>
            <w:r w:rsidR="00755AAF">
              <w:rPr>
                <w:rFonts w:asciiTheme="minorHAnsi" w:hAnsiTheme="minorHAnsi" w:cstheme="minorHAnsi"/>
                <w:bCs/>
                <w:color w:val="auto"/>
                <w:szCs w:val="22"/>
              </w:rPr>
              <w:t>.</w:t>
            </w:r>
            <w:r w:rsidRPr="009B40C5">
              <w:rPr>
                <w:rFonts w:asciiTheme="minorHAnsi" w:hAnsiTheme="minorHAnsi" w:cstheme="minorHAnsi"/>
                <w:bCs/>
                <w:color w:val="auto"/>
                <w:szCs w:val="22"/>
              </w:rPr>
              <w:fldChar w:fldCharType="begin"/>
            </w:r>
            <w:r w:rsidRPr="009B40C5">
              <w:rPr>
                <w:rFonts w:asciiTheme="minorHAnsi" w:hAnsiTheme="minorHAnsi" w:cstheme="minorHAnsi"/>
                <w:bCs/>
                <w:color w:val="auto"/>
                <w:szCs w:val="22"/>
              </w:rPr>
              <w:instrText xml:space="preserve"> xe "</w:instrText>
            </w:r>
            <w:r w:rsidRPr="0041555D">
              <w:rPr>
                <w:rFonts w:asciiTheme="minorHAnsi" w:hAnsiTheme="minorHAnsi" w:cstheme="minorHAnsi"/>
                <w:bCs/>
                <w:color w:val="auto"/>
                <w:szCs w:val="22"/>
              </w:rPr>
              <w:instrText>representative - agents</w:instrText>
            </w:r>
            <w:r w:rsidRPr="009B40C5">
              <w:rPr>
                <w:rFonts w:asciiTheme="minorHAnsi" w:hAnsiTheme="minorHAnsi" w:cstheme="minorHAnsi"/>
                <w:bCs/>
                <w:color w:val="auto"/>
                <w:szCs w:val="22"/>
              </w:rPr>
              <w:instrText xml:space="preserve">" \f “subject” </w:instrText>
            </w:r>
            <w:r w:rsidRPr="009B40C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79632D" w14:textId="77777777" w:rsidR="0028254B" w:rsidRDefault="0028254B" w:rsidP="00E003F8">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5F2168">
              <w:rPr>
                <w:rFonts w:asciiTheme="minorHAnsi" w:hAnsiTheme="minorHAnsi" w:cstheme="minorHAnsi"/>
                <w:szCs w:val="22"/>
              </w:rPr>
              <w:t>7 years</w:t>
            </w:r>
            <w:r>
              <w:rPr>
                <w:rFonts w:asciiTheme="minorHAnsi" w:hAnsiTheme="minorHAnsi" w:cstheme="minorHAnsi"/>
                <w:szCs w:val="22"/>
              </w:rPr>
              <w:t xml:space="preserve"> after end of </w:t>
            </w:r>
            <w:r w:rsidRPr="005F2168">
              <w:rPr>
                <w:rFonts w:asciiTheme="minorHAnsi" w:hAnsiTheme="minorHAnsi" w:cstheme="minorHAnsi"/>
                <w:szCs w:val="22"/>
              </w:rPr>
              <w:t>fiscal year</w:t>
            </w:r>
          </w:p>
          <w:p w14:paraId="55DE702A" w14:textId="77777777" w:rsidR="0028254B" w:rsidRPr="00B4402F" w:rsidRDefault="0028254B" w:rsidP="00E003F8">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5181EBA6" w14:textId="77777777" w:rsidR="0028254B" w:rsidRPr="005F2168" w:rsidRDefault="0028254B" w:rsidP="00E003F8">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3A2AD5" w14:textId="77777777" w:rsidR="0028254B" w:rsidRPr="009B40C5" w:rsidRDefault="0028254B" w:rsidP="00E003F8">
            <w:pPr>
              <w:spacing w:before="60"/>
              <w:jc w:val="center"/>
              <w:rPr>
                <w:rFonts w:asciiTheme="minorHAnsi" w:hAnsiTheme="minorHAnsi" w:cstheme="minorHAnsi"/>
                <w:sz w:val="20"/>
              </w:rPr>
            </w:pPr>
            <w:r w:rsidRPr="009B40C5">
              <w:rPr>
                <w:rFonts w:asciiTheme="minorHAnsi" w:hAnsiTheme="minorHAnsi" w:cstheme="minorHAnsi"/>
                <w:sz w:val="20"/>
              </w:rPr>
              <w:t>NON-ARCHIVAL</w:t>
            </w:r>
          </w:p>
          <w:p w14:paraId="5289D397" w14:textId="77777777" w:rsidR="0028254B" w:rsidRPr="009B40C5" w:rsidRDefault="0028254B" w:rsidP="00E003F8">
            <w:pPr>
              <w:jc w:val="center"/>
              <w:rPr>
                <w:rFonts w:asciiTheme="minorHAnsi" w:hAnsiTheme="minorHAnsi" w:cstheme="minorHAnsi"/>
                <w:sz w:val="20"/>
              </w:rPr>
            </w:pPr>
            <w:r w:rsidRPr="009B40C5">
              <w:rPr>
                <w:rFonts w:asciiTheme="minorHAnsi" w:hAnsiTheme="minorHAnsi" w:cstheme="minorHAnsi"/>
                <w:sz w:val="20"/>
              </w:rPr>
              <w:t>NON-ESSENTIAL</w:t>
            </w:r>
          </w:p>
          <w:p w14:paraId="0C873A20" w14:textId="77777777" w:rsidR="0028254B" w:rsidRPr="009B40C5" w:rsidRDefault="0028254B" w:rsidP="00E003F8">
            <w:pPr>
              <w:jc w:val="center"/>
              <w:rPr>
                <w:rFonts w:asciiTheme="minorHAnsi" w:eastAsia="Calibri" w:hAnsiTheme="minorHAnsi" w:cstheme="minorHAnsi"/>
                <w:color w:val="auto"/>
                <w:sz w:val="20"/>
                <w:szCs w:val="20"/>
              </w:rPr>
            </w:pPr>
            <w:r w:rsidRPr="009B40C5">
              <w:rPr>
                <w:rFonts w:asciiTheme="minorHAnsi" w:hAnsiTheme="minorHAnsi" w:cstheme="minorHAnsi"/>
                <w:sz w:val="20"/>
              </w:rPr>
              <w:t>OPR</w:t>
            </w:r>
          </w:p>
        </w:tc>
      </w:tr>
      <w:tr w:rsidR="0028254B" w:rsidRPr="009B40C5" w14:paraId="2AC38E37" w14:textId="77777777" w:rsidTr="009400E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6F2B27" w14:textId="77777777" w:rsidR="0028254B" w:rsidRPr="00700F69" w:rsidRDefault="0028254B" w:rsidP="009B40C5">
            <w:pPr>
              <w:spacing w:before="60" w:after="60"/>
              <w:jc w:val="center"/>
              <w:rPr>
                <w:rFonts w:asciiTheme="minorHAnsi" w:hAnsiTheme="minorHAnsi" w:cstheme="minorHAnsi"/>
                <w:color w:val="auto"/>
                <w:szCs w:val="22"/>
              </w:rPr>
            </w:pPr>
            <w:r w:rsidRPr="00700F69">
              <w:rPr>
                <w:rFonts w:asciiTheme="minorHAnsi" w:hAnsiTheme="minorHAnsi" w:cstheme="minorHAnsi"/>
                <w:color w:val="auto"/>
                <w:szCs w:val="22"/>
              </w:rPr>
              <w:lastRenderedPageBreak/>
              <w:t>89-04-44005</w:t>
            </w:r>
            <w:r w:rsidRPr="00700F69">
              <w:rPr>
                <w:rFonts w:asciiTheme="minorHAnsi" w:eastAsia="Times New Roman" w:hAnsiTheme="minorHAnsi"/>
                <w:color w:val="auto"/>
                <w:szCs w:val="22"/>
              </w:rPr>
              <w:fldChar w:fldCharType="begin"/>
            </w:r>
            <w:r w:rsidRPr="00700F69">
              <w:rPr>
                <w:color w:val="auto"/>
              </w:rPr>
              <w:instrText xml:space="preserve"> XE "89</w:instrText>
            </w:r>
            <w:r w:rsidRPr="00700F69">
              <w:rPr>
                <w:rFonts w:asciiTheme="minorHAnsi" w:eastAsia="Times New Roman" w:hAnsiTheme="minorHAnsi"/>
                <w:color w:val="auto"/>
                <w:szCs w:val="22"/>
              </w:rPr>
              <w:instrText>-04-44005</w:instrText>
            </w:r>
            <w:r w:rsidRPr="00700F69">
              <w:rPr>
                <w:color w:val="auto"/>
              </w:rPr>
              <w:instrText xml:space="preserve">" </w:instrText>
            </w:r>
            <w:r w:rsidRPr="00700F69">
              <w:rPr>
                <w:rFonts w:eastAsia="Calibri" w:cs="Times New Roman"/>
                <w:bCs/>
                <w:color w:val="auto"/>
                <w:szCs w:val="17"/>
              </w:rPr>
              <w:instrText xml:space="preserve">\f “dan” </w:instrText>
            </w:r>
            <w:r w:rsidRPr="00700F69">
              <w:rPr>
                <w:rFonts w:asciiTheme="minorHAnsi" w:eastAsia="Times New Roman" w:hAnsiTheme="minorHAnsi"/>
                <w:color w:val="auto"/>
                <w:szCs w:val="22"/>
              </w:rPr>
              <w:fldChar w:fldCharType="end"/>
            </w:r>
          </w:p>
          <w:p w14:paraId="2CD78130" w14:textId="77777777" w:rsidR="0028254B" w:rsidRPr="00700F69" w:rsidRDefault="0028254B" w:rsidP="009B40C5">
            <w:pPr>
              <w:spacing w:before="60" w:after="60"/>
              <w:jc w:val="center"/>
              <w:rPr>
                <w:rFonts w:asciiTheme="minorHAnsi" w:eastAsia="Times New Roman" w:hAnsiTheme="minorHAnsi" w:cstheme="minorHAnsi"/>
                <w:color w:val="auto"/>
                <w:szCs w:val="22"/>
              </w:rPr>
            </w:pPr>
            <w:r w:rsidRPr="00700F69">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6283D864" w14:textId="77777777" w:rsidR="0028254B" w:rsidRPr="00700F69" w:rsidRDefault="0028254B" w:rsidP="00B46606">
            <w:pPr>
              <w:spacing w:before="60" w:after="60"/>
              <w:rPr>
                <w:rFonts w:asciiTheme="minorHAnsi" w:hAnsiTheme="minorHAnsi" w:cstheme="minorHAnsi"/>
                <w:b/>
                <w:bCs/>
                <w:i/>
                <w:iCs/>
                <w:color w:val="auto"/>
                <w:szCs w:val="22"/>
              </w:rPr>
            </w:pPr>
            <w:r w:rsidRPr="00700F69">
              <w:rPr>
                <w:rFonts w:asciiTheme="minorHAnsi" w:hAnsiTheme="minorHAnsi" w:cstheme="minorHAnsi"/>
                <w:b/>
                <w:bCs/>
                <w:i/>
                <w:iCs/>
                <w:color w:val="auto"/>
                <w:szCs w:val="22"/>
              </w:rPr>
              <w:t>Special Occasion Licensee Files</w:t>
            </w:r>
          </w:p>
          <w:p w14:paraId="771158E1" w14:textId="0E2DF7EA" w:rsidR="0028254B" w:rsidRPr="00700F69" w:rsidRDefault="0028254B" w:rsidP="00B46606">
            <w:pPr>
              <w:spacing w:before="60" w:after="60"/>
              <w:rPr>
                <w:rFonts w:asciiTheme="minorHAnsi" w:hAnsiTheme="minorHAnsi" w:cstheme="minorHAnsi"/>
                <w:b/>
                <w:bCs/>
                <w:i/>
                <w:color w:val="auto"/>
                <w:szCs w:val="22"/>
              </w:rPr>
            </w:pPr>
            <w:r w:rsidRPr="00700F69">
              <w:rPr>
                <w:rFonts w:asciiTheme="minorHAnsi" w:hAnsiTheme="minorHAnsi" w:cstheme="minorHAnsi"/>
                <w:color w:val="auto"/>
                <w:szCs w:val="22"/>
              </w:rPr>
              <w:t>Applications approval letter, license, sketches, and correspondence.</w:t>
            </w:r>
            <w:r w:rsidRPr="00700F69">
              <w:rPr>
                <w:rFonts w:asciiTheme="minorHAnsi" w:hAnsiTheme="minorHAnsi" w:cstheme="minorHAnsi"/>
                <w:bCs/>
                <w:color w:val="auto"/>
                <w:szCs w:val="22"/>
              </w:rPr>
              <w:fldChar w:fldCharType="begin"/>
            </w:r>
            <w:r w:rsidRPr="00700F69">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special occasion licensee files</w:instrText>
            </w:r>
            <w:r w:rsidRPr="00700F69">
              <w:rPr>
                <w:rFonts w:asciiTheme="minorHAnsi" w:hAnsiTheme="minorHAnsi" w:cstheme="minorHAnsi"/>
                <w:bCs/>
                <w:color w:val="auto"/>
                <w:szCs w:val="22"/>
              </w:rPr>
              <w:instrText xml:space="preserve">" \f “subject” </w:instrText>
            </w:r>
            <w:r w:rsidRPr="00700F69">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8BA6CC" w14:textId="77777777" w:rsidR="0028254B" w:rsidRPr="00700F69" w:rsidRDefault="0028254B" w:rsidP="00B46606">
            <w:pPr>
              <w:spacing w:before="60" w:after="60"/>
              <w:rPr>
                <w:rFonts w:asciiTheme="minorHAnsi" w:hAnsiTheme="minorHAnsi" w:cstheme="minorHAnsi"/>
                <w:color w:val="auto"/>
                <w:szCs w:val="22"/>
              </w:rPr>
            </w:pPr>
            <w:r w:rsidRPr="00700F69">
              <w:rPr>
                <w:rFonts w:asciiTheme="minorHAnsi" w:hAnsiTheme="minorHAnsi" w:cstheme="minorHAnsi"/>
                <w:b/>
                <w:bCs/>
                <w:color w:val="auto"/>
                <w:szCs w:val="22"/>
              </w:rPr>
              <w:t>Retain</w:t>
            </w:r>
            <w:r w:rsidRPr="00700F69">
              <w:rPr>
                <w:rFonts w:asciiTheme="minorHAnsi" w:hAnsiTheme="minorHAnsi" w:cstheme="minorHAnsi"/>
                <w:color w:val="auto"/>
                <w:szCs w:val="22"/>
              </w:rPr>
              <w:t xml:space="preserve"> for 2 years after end of calendar year</w:t>
            </w:r>
          </w:p>
          <w:p w14:paraId="5B8AD213" w14:textId="77777777" w:rsidR="0028254B" w:rsidRPr="00700F69" w:rsidRDefault="0028254B" w:rsidP="00B46606">
            <w:pPr>
              <w:spacing w:before="60" w:after="60"/>
              <w:rPr>
                <w:rFonts w:asciiTheme="minorHAnsi" w:hAnsiTheme="minorHAnsi" w:cstheme="minorHAnsi"/>
                <w:i/>
                <w:iCs/>
                <w:color w:val="auto"/>
                <w:szCs w:val="22"/>
              </w:rPr>
            </w:pPr>
            <w:r w:rsidRPr="00700F69">
              <w:rPr>
                <w:rFonts w:asciiTheme="minorHAnsi" w:hAnsiTheme="minorHAnsi" w:cstheme="minorHAnsi"/>
                <w:color w:val="auto"/>
                <w:szCs w:val="22"/>
              </w:rPr>
              <w:t xml:space="preserve">   </w:t>
            </w:r>
            <w:r w:rsidRPr="00700F69">
              <w:rPr>
                <w:rFonts w:asciiTheme="minorHAnsi" w:hAnsiTheme="minorHAnsi" w:cstheme="minorHAnsi"/>
                <w:i/>
                <w:iCs/>
                <w:color w:val="auto"/>
                <w:szCs w:val="22"/>
              </w:rPr>
              <w:t>then</w:t>
            </w:r>
          </w:p>
          <w:p w14:paraId="77AA0761" w14:textId="77777777" w:rsidR="0028254B" w:rsidRPr="00700F69" w:rsidRDefault="0028254B" w:rsidP="00B46606">
            <w:pPr>
              <w:spacing w:before="60" w:after="60"/>
              <w:rPr>
                <w:rFonts w:asciiTheme="minorHAnsi" w:hAnsiTheme="minorHAnsi" w:cstheme="minorHAnsi"/>
                <w:b/>
                <w:bCs/>
                <w:color w:val="auto"/>
                <w:szCs w:val="22"/>
              </w:rPr>
            </w:pPr>
            <w:r w:rsidRPr="00700F69">
              <w:rPr>
                <w:rFonts w:asciiTheme="minorHAnsi" w:hAnsiTheme="minorHAnsi" w:cstheme="minorHAnsi"/>
                <w:b/>
                <w:bCs/>
                <w:color w:val="auto"/>
                <w:szCs w:val="22"/>
              </w:rPr>
              <w:t>Destroy</w:t>
            </w:r>
            <w:r w:rsidRPr="00700F69">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0EA0455" w14:textId="77777777" w:rsidR="0028254B" w:rsidRPr="00700F69" w:rsidRDefault="0028254B" w:rsidP="00B46606">
            <w:pPr>
              <w:spacing w:before="60"/>
              <w:jc w:val="center"/>
              <w:rPr>
                <w:rFonts w:asciiTheme="minorHAnsi" w:hAnsiTheme="minorHAnsi" w:cstheme="minorHAnsi"/>
                <w:color w:val="auto"/>
                <w:sz w:val="20"/>
              </w:rPr>
            </w:pPr>
            <w:r w:rsidRPr="00700F69">
              <w:rPr>
                <w:rFonts w:asciiTheme="minorHAnsi" w:hAnsiTheme="minorHAnsi" w:cstheme="minorHAnsi"/>
                <w:color w:val="auto"/>
                <w:sz w:val="20"/>
              </w:rPr>
              <w:t>NON-ARCHIVAL</w:t>
            </w:r>
          </w:p>
          <w:p w14:paraId="3CB50087" w14:textId="77777777" w:rsidR="0028254B" w:rsidRPr="00700F69" w:rsidRDefault="0028254B" w:rsidP="00B46606">
            <w:pPr>
              <w:jc w:val="center"/>
              <w:rPr>
                <w:rFonts w:asciiTheme="minorHAnsi" w:hAnsiTheme="minorHAnsi" w:cstheme="minorHAnsi"/>
                <w:color w:val="auto"/>
                <w:sz w:val="20"/>
              </w:rPr>
            </w:pPr>
            <w:r w:rsidRPr="00700F69">
              <w:rPr>
                <w:rFonts w:asciiTheme="minorHAnsi" w:hAnsiTheme="minorHAnsi" w:cstheme="minorHAnsi"/>
                <w:color w:val="auto"/>
                <w:sz w:val="20"/>
              </w:rPr>
              <w:t>NON-ESSENTIAL</w:t>
            </w:r>
          </w:p>
          <w:p w14:paraId="06E2181C" w14:textId="77777777" w:rsidR="0028254B" w:rsidRPr="00700F69" w:rsidRDefault="0028254B" w:rsidP="00B46606">
            <w:pPr>
              <w:jc w:val="center"/>
              <w:rPr>
                <w:rFonts w:asciiTheme="minorHAnsi" w:eastAsia="Calibri" w:hAnsiTheme="minorHAnsi" w:cstheme="minorHAnsi"/>
                <w:color w:val="auto"/>
                <w:sz w:val="20"/>
                <w:szCs w:val="20"/>
              </w:rPr>
            </w:pPr>
            <w:r w:rsidRPr="00700F69">
              <w:rPr>
                <w:rFonts w:asciiTheme="minorHAnsi" w:hAnsiTheme="minorHAnsi" w:cstheme="minorHAnsi"/>
                <w:color w:val="auto"/>
                <w:sz w:val="20"/>
              </w:rPr>
              <w:t>OFM</w:t>
            </w:r>
          </w:p>
        </w:tc>
      </w:tr>
      <w:tr w:rsidR="0028254B" w:rsidRPr="009B40C5" w14:paraId="4DA4F3E0" w14:textId="77777777" w:rsidTr="006C579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33959F" w14:textId="77777777" w:rsidR="0028254B" w:rsidRPr="00E171CF" w:rsidRDefault="0028254B" w:rsidP="009B40C5">
            <w:pPr>
              <w:spacing w:before="60" w:after="60"/>
              <w:jc w:val="center"/>
              <w:rPr>
                <w:rFonts w:asciiTheme="minorHAnsi" w:hAnsiTheme="minorHAnsi" w:cstheme="minorHAnsi"/>
                <w:color w:val="auto"/>
                <w:szCs w:val="22"/>
              </w:rPr>
            </w:pPr>
            <w:r w:rsidRPr="00E171CF">
              <w:rPr>
                <w:rFonts w:asciiTheme="minorHAnsi" w:hAnsiTheme="minorHAnsi" w:cstheme="minorHAnsi"/>
                <w:color w:val="auto"/>
                <w:szCs w:val="22"/>
              </w:rPr>
              <w:t>77-07-19673</w:t>
            </w:r>
            <w:r w:rsidRPr="00E171CF">
              <w:rPr>
                <w:rFonts w:asciiTheme="minorHAnsi" w:eastAsia="Times New Roman" w:hAnsiTheme="minorHAnsi"/>
                <w:color w:val="auto"/>
                <w:szCs w:val="22"/>
              </w:rPr>
              <w:fldChar w:fldCharType="begin"/>
            </w:r>
            <w:r w:rsidRPr="00E171CF">
              <w:rPr>
                <w:color w:val="auto"/>
              </w:rPr>
              <w:instrText xml:space="preserve"> XE "77</w:instrText>
            </w:r>
            <w:r w:rsidRPr="00E171CF">
              <w:rPr>
                <w:rFonts w:asciiTheme="minorHAnsi" w:eastAsia="Times New Roman" w:hAnsiTheme="minorHAnsi"/>
                <w:color w:val="auto"/>
                <w:szCs w:val="22"/>
              </w:rPr>
              <w:instrText>-07-19673</w:instrText>
            </w:r>
            <w:r w:rsidRPr="00E171CF">
              <w:rPr>
                <w:color w:val="auto"/>
              </w:rPr>
              <w:instrText xml:space="preserve">" </w:instrText>
            </w:r>
            <w:r w:rsidRPr="00E171CF">
              <w:rPr>
                <w:rFonts w:eastAsia="Calibri" w:cs="Times New Roman"/>
                <w:bCs/>
                <w:color w:val="auto"/>
                <w:szCs w:val="17"/>
              </w:rPr>
              <w:instrText xml:space="preserve">\f “dan” </w:instrText>
            </w:r>
            <w:r w:rsidRPr="00E171CF">
              <w:rPr>
                <w:rFonts w:asciiTheme="minorHAnsi" w:eastAsia="Times New Roman" w:hAnsiTheme="minorHAnsi"/>
                <w:color w:val="auto"/>
                <w:szCs w:val="22"/>
              </w:rPr>
              <w:fldChar w:fldCharType="end"/>
            </w:r>
          </w:p>
          <w:p w14:paraId="74FFACBB" w14:textId="77777777" w:rsidR="0028254B" w:rsidRPr="00E171CF" w:rsidRDefault="0028254B" w:rsidP="009B40C5">
            <w:pPr>
              <w:spacing w:before="60" w:after="60"/>
              <w:jc w:val="center"/>
              <w:rPr>
                <w:rFonts w:asciiTheme="minorHAnsi" w:eastAsia="Times New Roman" w:hAnsiTheme="minorHAnsi" w:cstheme="minorHAnsi"/>
                <w:color w:val="auto"/>
                <w:szCs w:val="22"/>
              </w:rPr>
            </w:pPr>
            <w:r w:rsidRPr="00E171CF">
              <w:rPr>
                <w:rFonts w:asciiTheme="minorHAnsi" w:hAnsiTheme="minorHAnsi" w:cstheme="minorHAnsi"/>
                <w:color w:val="auto"/>
                <w:szCs w:val="22"/>
              </w:rPr>
              <w:t>Rev. 0</w:t>
            </w:r>
          </w:p>
        </w:tc>
        <w:tc>
          <w:tcPr>
            <w:tcW w:w="8342" w:type="dxa"/>
            <w:tcBorders>
              <w:top w:val="single" w:sz="4" w:space="0" w:color="000000"/>
              <w:bottom w:val="single" w:sz="4" w:space="0" w:color="000000"/>
            </w:tcBorders>
          </w:tcPr>
          <w:p w14:paraId="0F927613" w14:textId="77777777" w:rsidR="0028254B" w:rsidRPr="00E171CF" w:rsidRDefault="0028254B" w:rsidP="00B46606">
            <w:pPr>
              <w:spacing w:before="60" w:after="60"/>
              <w:rPr>
                <w:rFonts w:asciiTheme="minorHAnsi" w:hAnsiTheme="minorHAnsi" w:cstheme="minorHAnsi"/>
                <w:b/>
                <w:bCs/>
                <w:i/>
                <w:iCs/>
                <w:color w:val="auto"/>
                <w:szCs w:val="22"/>
              </w:rPr>
            </w:pPr>
            <w:r w:rsidRPr="00E171CF">
              <w:rPr>
                <w:rFonts w:asciiTheme="minorHAnsi" w:hAnsiTheme="minorHAnsi" w:cstheme="minorHAnsi"/>
                <w:b/>
                <w:bCs/>
                <w:i/>
                <w:iCs/>
                <w:color w:val="auto"/>
                <w:szCs w:val="22"/>
              </w:rPr>
              <w:t>Surety Bonds</w:t>
            </w:r>
          </w:p>
          <w:p w14:paraId="00C87F5D" w14:textId="0A8E3FB0" w:rsidR="0028254B" w:rsidRPr="00E171CF" w:rsidRDefault="0028254B" w:rsidP="00B46606">
            <w:pPr>
              <w:spacing w:before="60" w:after="60"/>
              <w:rPr>
                <w:rFonts w:asciiTheme="minorHAnsi" w:hAnsiTheme="minorHAnsi" w:cstheme="minorHAnsi"/>
                <w:b/>
                <w:bCs/>
                <w:i/>
                <w:color w:val="auto"/>
                <w:szCs w:val="22"/>
              </w:rPr>
            </w:pPr>
            <w:r w:rsidRPr="00E171CF">
              <w:rPr>
                <w:rFonts w:asciiTheme="minorHAnsi" w:hAnsiTheme="minorHAnsi" w:cstheme="minorHAnsi"/>
                <w:color w:val="auto"/>
                <w:szCs w:val="22"/>
              </w:rPr>
              <w:t>Surety bond for: Brewers; Wine Wholesaler; Domestic Winery; Certificate for Approval (Beer).</w:t>
            </w:r>
            <w:r w:rsidRPr="00E171CF">
              <w:rPr>
                <w:rFonts w:asciiTheme="minorHAnsi" w:hAnsiTheme="minorHAnsi" w:cstheme="minorHAnsi"/>
                <w:bCs/>
                <w:color w:val="auto"/>
                <w:szCs w:val="22"/>
              </w:rPr>
              <w:fldChar w:fldCharType="begin"/>
            </w:r>
            <w:r w:rsidRPr="00E171CF">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surety bonds</w:instrText>
            </w:r>
            <w:r w:rsidRPr="00E171CF">
              <w:rPr>
                <w:rFonts w:asciiTheme="minorHAnsi" w:hAnsiTheme="minorHAnsi" w:cstheme="minorHAnsi"/>
                <w:bCs/>
                <w:color w:val="auto"/>
                <w:szCs w:val="22"/>
              </w:rPr>
              <w:instrText xml:space="preserve">" \f “subject” </w:instrText>
            </w:r>
            <w:r w:rsidRPr="00E171CF">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CAB8B3" w14:textId="77777777" w:rsidR="0028254B" w:rsidRPr="00E171CF" w:rsidRDefault="0028254B" w:rsidP="00B46606">
            <w:pPr>
              <w:spacing w:before="60" w:after="60"/>
              <w:rPr>
                <w:rFonts w:asciiTheme="minorHAnsi" w:hAnsiTheme="minorHAnsi" w:cstheme="minorHAnsi"/>
                <w:color w:val="auto"/>
                <w:szCs w:val="22"/>
              </w:rPr>
            </w:pPr>
            <w:r w:rsidRPr="00E171CF">
              <w:rPr>
                <w:rFonts w:asciiTheme="minorHAnsi" w:hAnsiTheme="minorHAnsi" w:cstheme="minorHAnsi"/>
                <w:b/>
                <w:bCs/>
                <w:color w:val="auto"/>
                <w:szCs w:val="22"/>
              </w:rPr>
              <w:t>Retain</w:t>
            </w:r>
            <w:r w:rsidRPr="00E171CF">
              <w:rPr>
                <w:rFonts w:asciiTheme="minorHAnsi" w:hAnsiTheme="minorHAnsi" w:cstheme="minorHAnsi"/>
                <w:color w:val="auto"/>
                <w:szCs w:val="22"/>
              </w:rPr>
              <w:t xml:space="preserve"> for 6 years after cancelled</w:t>
            </w:r>
          </w:p>
          <w:p w14:paraId="4A1C816C" w14:textId="77777777" w:rsidR="0028254B" w:rsidRPr="00E171CF" w:rsidRDefault="0028254B" w:rsidP="00B46606">
            <w:pPr>
              <w:spacing w:before="60" w:after="60"/>
              <w:rPr>
                <w:rFonts w:asciiTheme="minorHAnsi" w:hAnsiTheme="minorHAnsi" w:cstheme="minorHAnsi"/>
                <w:i/>
                <w:iCs/>
                <w:color w:val="auto"/>
                <w:szCs w:val="22"/>
              </w:rPr>
            </w:pPr>
            <w:r w:rsidRPr="00E171CF">
              <w:rPr>
                <w:rFonts w:asciiTheme="minorHAnsi" w:hAnsiTheme="minorHAnsi" w:cstheme="minorHAnsi"/>
                <w:color w:val="auto"/>
                <w:szCs w:val="22"/>
              </w:rPr>
              <w:t xml:space="preserve">   </w:t>
            </w:r>
            <w:r w:rsidRPr="00E171CF">
              <w:rPr>
                <w:rFonts w:asciiTheme="minorHAnsi" w:hAnsiTheme="minorHAnsi" w:cstheme="minorHAnsi"/>
                <w:i/>
                <w:iCs/>
                <w:color w:val="auto"/>
                <w:szCs w:val="22"/>
              </w:rPr>
              <w:t>then</w:t>
            </w:r>
          </w:p>
          <w:p w14:paraId="429DDBC5" w14:textId="77777777" w:rsidR="0028254B" w:rsidRPr="00E171CF" w:rsidRDefault="0028254B" w:rsidP="00B46606">
            <w:pPr>
              <w:spacing w:before="60" w:after="60"/>
              <w:rPr>
                <w:rFonts w:asciiTheme="minorHAnsi" w:hAnsiTheme="minorHAnsi" w:cstheme="minorHAnsi"/>
                <w:b/>
                <w:bCs/>
                <w:color w:val="auto"/>
                <w:szCs w:val="22"/>
              </w:rPr>
            </w:pPr>
            <w:r w:rsidRPr="00E171CF">
              <w:rPr>
                <w:rFonts w:asciiTheme="minorHAnsi" w:hAnsiTheme="minorHAnsi" w:cstheme="minorHAnsi"/>
                <w:b/>
                <w:bCs/>
                <w:color w:val="auto"/>
                <w:szCs w:val="22"/>
              </w:rPr>
              <w:t>Destroy</w:t>
            </w:r>
            <w:r w:rsidRPr="00E171CF">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D04FA52" w14:textId="77777777" w:rsidR="0028254B" w:rsidRPr="00E171CF" w:rsidRDefault="0028254B" w:rsidP="00B46606">
            <w:pPr>
              <w:spacing w:before="60"/>
              <w:jc w:val="center"/>
              <w:rPr>
                <w:rFonts w:asciiTheme="minorHAnsi" w:hAnsiTheme="minorHAnsi" w:cstheme="minorHAnsi"/>
                <w:color w:val="auto"/>
                <w:sz w:val="20"/>
              </w:rPr>
            </w:pPr>
            <w:r w:rsidRPr="00E171CF">
              <w:rPr>
                <w:rFonts w:asciiTheme="minorHAnsi" w:hAnsiTheme="minorHAnsi" w:cstheme="minorHAnsi"/>
                <w:color w:val="auto"/>
                <w:sz w:val="20"/>
              </w:rPr>
              <w:t>NON-ARCHIVAL</w:t>
            </w:r>
          </w:p>
          <w:p w14:paraId="0303E8E5" w14:textId="77777777" w:rsidR="0028254B" w:rsidRPr="00E171CF" w:rsidRDefault="0028254B" w:rsidP="00B46606">
            <w:pPr>
              <w:jc w:val="center"/>
              <w:rPr>
                <w:rFonts w:asciiTheme="minorHAnsi" w:hAnsiTheme="minorHAnsi" w:cstheme="minorHAnsi"/>
                <w:color w:val="auto"/>
                <w:sz w:val="20"/>
              </w:rPr>
            </w:pPr>
            <w:r w:rsidRPr="00E171CF">
              <w:rPr>
                <w:rFonts w:asciiTheme="minorHAnsi" w:hAnsiTheme="minorHAnsi" w:cstheme="minorHAnsi"/>
                <w:color w:val="auto"/>
                <w:sz w:val="20"/>
              </w:rPr>
              <w:t>NON-ESSENTIAL</w:t>
            </w:r>
          </w:p>
          <w:p w14:paraId="480A4925" w14:textId="77777777" w:rsidR="0028254B" w:rsidRPr="00E171CF" w:rsidRDefault="0028254B" w:rsidP="00B46606">
            <w:pPr>
              <w:jc w:val="center"/>
              <w:rPr>
                <w:rFonts w:asciiTheme="minorHAnsi" w:eastAsia="Calibri" w:hAnsiTheme="minorHAnsi" w:cstheme="minorHAnsi"/>
                <w:color w:val="auto"/>
                <w:sz w:val="20"/>
                <w:szCs w:val="20"/>
              </w:rPr>
            </w:pPr>
            <w:r w:rsidRPr="00E171CF">
              <w:rPr>
                <w:rFonts w:asciiTheme="minorHAnsi" w:hAnsiTheme="minorHAnsi" w:cstheme="minorHAnsi"/>
                <w:color w:val="auto"/>
                <w:sz w:val="20"/>
              </w:rPr>
              <w:t>OPR</w:t>
            </w:r>
          </w:p>
        </w:tc>
      </w:tr>
      <w:tr w:rsidR="0028254B" w:rsidRPr="009B40C5" w14:paraId="6CAC711A" w14:textId="77777777" w:rsidTr="00D30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2CA447" w14:textId="77777777" w:rsidR="0028254B" w:rsidRPr="00E171CF" w:rsidRDefault="0028254B" w:rsidP="009B40C5">
            <w:pPr>
              <w:spacing w:before="60" w:after="60"/>
              <w:jc w:val="center"/>
              <w:rPr>
                <w:rFonts w:asciiTheme="minorHAnsi" w:hAnsiTheme="minorHAnsi" w:cstheme="minorHAnsi"/>
                <w:color w:val="auto"/>
                <w:szCs w:val="22"/>
              </w:rPr>
            </w:pPr>
            <w:r w:rsidRPr="00E171CF">
              <w:rPr>
                <w:rFonts w:asciiTheme="minorHAnsi" w:hAnsiTheme="minorHAnsi" w:cstheme="minorHAnsi"/>
                <w:color w:val="auto"/>
                <w:szCs w:val="22"/>
              </w:rPr>
              <w:t>97-07-57821</w:t>
            </w:r>
            <w:r w:rsidRPr="00E171CF">
              <w:rPr>
                <w:rFonts w:asciiTheme="minorHAnsi" w:eastAsia="Times New Roman" w:hAnsiTheme="minorHAnsi"/>
                <w:color w:val="auto"/>
                <w:szCs w:val="22"/>
              </w:rPr>
              <w:fldChar w:fldCharType="begin"/>
            </w:r>
            <w:r w:rsidRPr="00E171CF">
              <w:rPr>
                <w:color w:val="auto"/>
              </w:rPr>
              <w:instrText xml:space="preserve"> XE "97</w:instrText>
            </w:r>
            <w:r w:rsidRPr="00E171CF">
              <w:rPr>
                <w:rFonts w:asciiTheme="minorHAnsi" w:eastAsia="Times New Roman" w:hAnsiTheme="minorHAnsi"/>
                <w:color w:val="auto"/>
                <w:szCs w:val="22"/>
              </w:rPr>
              <w:instrText>-07-57821</w:instrText>
            </w:r>
            <w:r w:rsidRPr="00E171CF">
              <w:rPr>
                <w:color w:val="auto"/>
              </w:rPr>
              <w:instrText xml:space="preserve">" </w:instrText>
            </w:r>
            <w:r w:rsidRPr="00E171CF">
              <w:rPr>
                <w:rFonts w:eastAsia="Calibri" w:cs="Times New Roman"/>
                <w:bCs/>
                <w:color w:val="auto"/>
                <w:szCs w:val="17"/>
              </w:rPr>
              <w:instrText xml:space="preserve">\f “dan” </w:instrText>
            </w:r>
            <w:r w:rsidRPr="00E171CF">
              <w:rPr>
                <w:rFonts w:asciiTheme="minorHAnsi" w:eastAsia="Times New Roman" w:hAnsiTheme="minorHAnsi"/>
                <w:color w:val="auto"/>
                <w:szCs w:val="22"/>
              </w:rPr>
              <w:fldChar w:fldCharType="end"/>
            </w:r>
          </w:p>
          <w:p w14:paraId="67A711B4" w14:textId="77777777" w:rsidR="0028254B" w:rsidRPr="00E171CF" w:rsidRDefault="0028254B" w:rsidP="009B40C5">
            <w:pPr>
              <w:spacing w:before="60" w:after="60"/>
              <w:jc w:val="center"/>
              <w:rPr>
                <w:rFonts w:asciiTheme="minorHAnsi" w:eastAsia="Times New Roman" w:hAnsiTheme="minorHAnsi" w:cstheme="minorHAnsi"/>
                <w:color w:val="auto"/>
                <w:szCs w:val="22"/>
              </w:rPr>
            </w:pPr>
            <w:r w:rsidRPr="00E171CF">
              <w:rPr>
                <w:rFonts w:asciiTheme="minorHAnsi" w:hAnsiTheme="minorHAnsi" w:cstheme="minorHAnsi"/>
                <w:color w:val="auto"/>
                <w:szCs w:val="22"/>
              </w:rPr>
              <w:t>Rev. 1</w:t>
            </w:r>
          </w:p>
        </w:tc>
        <w:tc>
          <w:tcPr>
            <w:tcW w:w="8342" w:type="dxa"/>
            <w:tcBorders>
              <w:top w:val="single" w:sz="4" w:space="0" w:color="000000"/>
              <w:bottom w:val="single" w:sz="4" w:space="0" w:color="000000"/>
            </w:tcBorders>
          </w:tcPr>
          <w:p w14:paraId="0F5F2566" w14:textId="77777777" w:rsidR="0028254B" w:rsidRPr="00E171CF" w:rsidRDefault="0028254B" w:rsidP="00B46606">
            <w:pPr>
              <w:spacing w:before="60" w:after="60"/>
              <w:rPr>
                <w:rFonts w:asciiTheme="minorHAnsi" w:hAnsiTheme="minorHAnsi" w:cstheme="minorHAnsi"/>
                <w:b/>
                <w:bCs/>
                <w:i/>
                <w:iCs/>
                <w:color w:val="auto"/>
                <w:szCs w:val="22"/>
              </w:rPr>
            </w:pPr>
            <w:r w:rsidRPr="00E171CF">
              <w:rPr>
                <w:rFonts w:asciiTheme="minorHAnsi" w:hAnsiTheme="minorHAnsi" w:cstheme="minorHAnsi"/>
                <w:b/>
                <w:bCs/>
                <w:i/>
                <w:iCs/>
                <w:color w:val="auto"/>
                <w:szCs w:val="22"/>
              </w:rPr>
              <w:t>Trainer Registration</w:t>
            </w:r>
          </w:p>
          <w:p w14:paraId="502A68F6" w14:textId="2EBC5825" w:rsidR="0028254B" w:rsidRPr="00E171CF" w:rsidRDefault="0028254B" w:rsidP="00B46606">
            <w:pPr>
              <w:spacing w:before="60" w:after="60"/>
              <w:rPr>
                <w:rFonts w:asciiTheme="minorHAnsi" w:hAnsiTheme="minorHAnsi" w:cstheme="minorHAnsi"/>
                <w:color w:val="auto"/>
                <w:szCs w:val="22"/>
              </w:rPr>
            </w:pPr>
            <w:r w:rsidRPr="00E171CF">
              <w:rPr>
                <w:rFonts w:asciiTheme="minorHAnsi" w:hAnsiTheme="minorHAnsi" w:cstheme="minorHAnsi"/>
                <w:color w:val="auto"/>
                <w:szCs w:val="22"/>
              </w:rPr>
              <w:t>Application for individuals to be public trainers as authorized by RCW 66.20.300-350.</w:t>
            </w:r>
            <w:r w:rsidRPr="00E171CF">
              <w:rPr>
                <w:rFonts w:asciiTheme="minorHAnsi" w:hAnsiTheme="minorHAnsi" w:cstheme="minorHAnsi"/>
                <w:bCs/>
                <w:color w:val="auto"/>
                <w:szCs w:val="22"/>
              </w:rPr>
              <w:fldChar w:fldCharType="begin"/>
            </w:r>
            <w:r w:rsidRPr="00E171CF">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trainer registration</w:instrText>
            </w:r>
            <w:r w:rsidRPr="00E171CF">
              <w:rPr>
                <w:rFonts w:asciiTheme="minorHAnsi" w:hAnsiTheme="minorHAnsi" w:cstheme="minorHAnsi"/>
                <w:bCs/>
                <w:color w:val="auto"/>
                <w:szCs w:val="22"/>
              </w:rPr>
              <w:instrText xml:space="preserve">" \f “subject” </w:instrText>
            </w:r>
            <w:r w:rsidRPr="00E171CF">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60973F9" w14:textId="77777777" w:rsidR="0028254B" w:rsidRPr="00E171CF" w:rsidRDefault="0028254B" w:rsidP="00B46606">
            <w:pPr>
              <w:spacing w:before="60" w:after="60"/>
              <w:rPr>
                <w:rFonts w:asciiTheme="minorHAnsi" w:hAnsiTheme="minorHAnsi" w:cstheme="minorHAnsi"/>
                <w:color w:val="auto"/>
                <w:szCs w:val="22"/>
              </w:rPr>
            </w:pPr>
            <w:r w:rsidRPr="00E171CF">
              <w:rPr>
                <w:rFonts w:asciiTheme="minorHAnsi" w:hAnsiTheme="minorHAnsi" w:cstheme="minorHAnsi"/>
                <w:b/>
                <w:bCs/>
                <w:color w:val="auto"/>
                <w:szCs w:val="22"/>
              </w:rPr>
              <w:t>Retain</w:t>
            </w:r>
            <w:r w:rsidRPr="00E171CF">
              <w:rPr>
                <w:rFonts w:asciiTheme="minorHAnsi" w:hAnsiTheme="minorHAnsi" w:cstheme="minorHAnsi"/>
                <w:color w:val="auto"/>
                <w:szCs w:val="22"/>
              </w:rPr>
              <w:t xml:space="preserve"> for 6 years after date of certification</w:t>
            </w:r>
          </w:p>
          <w:p w14:paraId="33B2B953" w14:textId="77777777" w:rsidR="0028254B" w:rsidRPr="00E171CF" w:rsidRDefault="0028254B" w:rsidP="00B46606">
            <w:pPr>
              <w:spacing w:before="60" w:after="60"/>
              <w:rPr>
                <w:rFonts w:asciiTheme="minorHAnsi" w:hAnsiTheme="minorHAnsi" w:cstheme="minorHAnsi"/>
                <w:i/>
                <w:iCs/>
                <w:color w:val="auto"/>
                <w:szCs w:val="22"/>
              </w:rPr>
            </w:pPr>
            <w:r w:rsidRPr="00E171CF">
              <w:rPr>
                <w:rFonts w:asciiTheme="minorHAnsi" w:hAnsiTheme="minorHAnsi" w:cstheme="minorHAnsi"/>
                <w:color w:val="auto"/>
                <w:szCs w:val="22"/>
              </w:rPr>
              <w:t xml:space="preserve">   </w:t>
            </w:r>
            <w:r w:rsidRPr="00E171CF">
              <w:rPr>
                <w:rFonts w:asciiTheme="minorHAnsi" w:hAnsiTheme="minorHAnsi" w:cstheme="minorHAnsi"/>
                <w:i/>
                <w:iCs/>
                <w:color w:val="auto"/>
                <w:szCs w:val="22"/>
              </w:rPr>
              <w:t>then</w:t>
            </w:r>
          </w:p>
          <w:p w14:paraId="6A7C82E3" w14:textId="77777777" w:rsidR="0028254B" w:rsidRPr="00E171CF" w:rsidRDefault="0028254B" w:rsidP="00B46606">
            <w:pPr>
              <w:spacing w:before="60" w:after="60"/>
              <w:rPr>
                <w:rFonts w:asciiTheme="minorHAnsi" w:hAnsiTheme="minorHAnsi" w:cstheme="minorHAnsi"/>
                <w:b/>
                <w:bCs/>
                <w:color w:val="auto"/>
                <w:szCs w:val="22"/>
              </w:rPr>
            </w:pPr>
            <w:r w:rsidRPr="00E171CF">
              <w:rPr>
                <w:rFonts w:asciiTheme="minorHAnsi" w:hAnsiTheme="minorHAnsi" w:cstheme="minorHAnsi"/>
                <w:b/>
                <w:bCs/>
                <w:color w:val="auto"/>
                <w:szCs w:val="22"/>
              </w:rPr>
              <w:t>Destroy</w:t>
            </w:r>
            <w:r w:rsidRPr="00E171CF">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5B62138" w14:textId="77777777" w:rsidR="0028254B" w:rsidRPr="00E171CF" w:rsidRDefault="0028254B" w:rsidP="00A570BB">
            <w:pPr>
              <w:spacing w:before="60"/>
              <w:jc w:val="center"/>
              <w:rPr>
                <w:rFonts w:asciiTheme="minorHAnsi" w:hAnsiTheme="minorHAnsi" w:cstheme="minorHAnsi"/>
                <w:color w:val="auto"/>
                <w:sz w:val="20"/>
              </w:rPr>
            </w:pPr>
            <w:r w:rsidRPr="00E171CF">
              <w:rPr>
                <w:rFonts w:asciiTheme="minorHAnsi" w:hAnsiTheme="minorHAnsi" w:cstheme="minorHAnsi"/>
                <w:color w:val="auto"/>
                <w:sz w:val="20"/>
              </w:rPr>
              <w:t>NON-ARCHIVAL</w:t>
            </w:r>
            <w:r>
              <w:rPr>
                <w:rFonts w:asciiTheme="minorHAnsi" w:hAnsiTheme="minorHAnsi" w:cstheme="minorHAnsi"/>
                <w:color w:val="auto"/>
                <w:sz w:val="20"/>
              </w:rPr>
              <w:t xml:space="preserve"> </w:t>
            </w:r>
            <w:r w:rsidRPr="00E171CF">
              <w:rPr>
                <w:rFonts w:asciiTheme="minorHAnsi" w:hAnsiTheme="minorHAnsi" w:cstheme="minorHAnsi"/>
                <w:color w:val="auto"/>
                <w:sz w:val="20"/>
              </w:rPr>
              <w:t>NON-ESSENTIAL</w:t>
            </w:r>
          </w:p>
          <w:p w14:paraId="77254A9D" w14:textId="77777777" w:rsidR="0028254B" w:rsidRPr="00E171CF" w:rsidRDefault="0028254B" w:rsidP="00B46606">
            <w:pPr>
              <w:jc w:val="center"/>
              <w:rPr>
                <w:rFonts w:asciiTheme="minorHAnsi" w:eastAsia="Calibri" w:hAnsiTheme="minorHAnsi" w:cstheme="minorHAnsi"/>
                <w:color w:val="auto"/>
                <w:sz w:val="20"/>
                <w:szCs w:val="20"/>
              </w:rPr>
            </w:pPr>
            <w:r w:rsidRPr="00E171CF">
              <w:rPr>
                <w:rFonts w:asciiTheme="minorHAnsi" w:hAnsiTheme="minorHAnsi" w:cstheme="minorHAnsi"/>
                <w:color w:val="auto"/>
                <w:sz w:val="20"/>
              </w:rPr>
              <w:t>OPR</w:t>
            </w:r>
          </w:p>
        </w:tc>
      </w:tr>
      <w:tr w:rsidR="0028254B" w:rsidRPr="009B40C5" w14:paraId="12D7A1B6" w14:textId="77777777" w:rsidTr="00504A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7BED41" w14:textId="77777777" w:rsidR="0028254B" w:rsidRPr="00E003F8" w:rsidRDefault="0028254B" w:rsidP="009B40C5">
            <w:pPr>
              <w:spacing w:before="60" w:after="60"/>
              <w:jc w:val="center"/>
              <w:rPr>
                <w:rFonts w:asciiTheme="minorHAnsi" w:hAnsiTheme="minorHAnsi" w:cstheme="minorHAnsi"/>
                <w:szCs w:val="22"/>
              </w:rPr>
            </w:pPr>
            <w:r w:rsidRPr="00E003F8">
              <w:rPr>
                <w:rFonts w:asciiTheme="minorHAnsi" w:hAnsiTheme="minorHAnsi" w:cstheme="minorHAnsi"/>
                <w:szCs w:val="22"/>
              </w:rPr>
              <w:t>77-07-19669</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19669</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349A55C" w14:textId="77777777" w:rsidR="0028254B" w:rsidRPr="00E003F8" w:rsidRDefault="0028254B" w:rsidP="009B40C5">
            <w:pPr>
              <w:spacing w:before="60" w:after="60"/>
              <w:jc w:val="center"/>
              <w:rPr>
                <w:rFonts w:asciiTheme="minorHAnsi" w:eastAsia="Times New Roman" w:hAnsiTheme="minorHAnsi" w:cstheme="minorHAnsi"/>
                <w:color w:val="auto"/>
                <w:szCs w:val="22"/>
              </w:rPr>
            </w:pPr>
            <w:r w:rsidRPr="00E003F8">
              <w:rPr>
                <w:rFonts w:asciiTheme="minorHAnsi" w:hAnsiTheme="minorHAnsi" w:cstheme="minorHAnsi"/>
                <w:szCs w:val="22"/>
              </w:rPr>
              <w:t>Rev. 2</w:t>
            </w:r>
          </w:p>
        </w:tc>
        <w:tc>
          <w:tcPr>
            <w:tcW w:w="8342" w:type="dxa"/>
            <w:tcBorders>
              <w:top w:val="single" w:sz="4" w:space="0" w:color="000000"/>
              <w:bottom w:val="single" w:sz="4" w:space="0" w:color="000000"/>
            </w:tcBorders>
          </w:tcPr>
          <w:p w14:paraId="1B59B6F5" w14:textId="77777777" w:rsidR="0028254B" w:rsidRPr="00B46606" w:rsidRDefault="0028254B" w:rsidP="00B46606">
            <w:pPr>
              <w:spacing w:before="60" w:after="60"/>
              <w:rPr>
                <w:rFonts w:asciiTheme="minorHAnsi" w:hAnsiTheme="minorHAnsi" w:cstheme="minorHAnsi"/>
                <w:b/>
                <w:bCs/>
                <w:i/>
                <w:iCs/>
                <w:szCs w:val="22"/>
              </w:rPr>
            </w:pPr>
            <w:r w:rsidRPr="00B46606">
              <w:rPr>
                <w:rFonts w:asciiTheme="minorHAnsi" w:hAnsiTheme="minorHAnsi" w:cstheme="minorHAnsi"/>
                <w:b/>
                <w:bCs/>
                <w:i/>
                <w:iCs/>
                <w:szCs w:val="22"/>
              </w:rPr>
              <w:t>Wine/Beer Certificate of Label Approval</w:t>
            </w:r>
          </w:p>
          <w:p w14:paraId="5BCC8422" w14:textId="2238ADB7" w:rsidR="0028254B" w:rsidRPr="00B46606" w:rsidRDefault="0028254B" w:rsidP="00B46606">
            <w:pPr>
              <w:spacing w:before="60" w:after="60"/>
              <w:rPr>
                <w:rFonts w:asciiTheme="minorHAnsi" w:hAnsiTheme="minorHAnsi" w:cstheme="minorHAnsi"/>
                <w:szCs w:val="22"/>
              </w:rPr>
            </w:pPr>
            <w:r w:rsidRPr="00E003F8">
              <w:rPr>
                <w:rFonts w:asciiTheme="minorHAnsi" w:hAnsiTheme="minorHAnsi" w:cstheme="minorHAnsi"/>
                <w:szCs w:val="22"/>
              </w:rPr>
              <w:t>Certificate for certified wine/beer (3 ring binders).</w:t>
            </w:r>
            <w:r w:rsidRPr="0041555D">
              <w:rPr>
                <w:rFonts w:asciiTheme="minorHAnsi" w:hAnsiTheme="minorHAnsi" w:cstheme="minorHAnsi"/>
                <w:bCs/>
                <w:color w:val="auto"/>
                <w:szCs w:val="22"/>
              </w:rPr>
              <w:fldChar w:fldCharType="begin"/>
            </w:r>
            <w:r w:rsidRPr="0041555D">
              <w:rPr>
                <w:rFonts w:asciiTheme="minorHAnsi" w:hAnsiTheme="minorHAnsi" w:cstheme="minorHAnsi"/>
                <w:bCs/>
                <w:color w:val="auto"/>
                <w:szCs w:val="22"/>
              </w:rPr>
              <w:instrText xml:space="preserve"> xe "wine/beer certificate of label approval" \f “subject” </w:instrText>
            </w:r>
            <w:r w:rsidRPr="0041555D">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FF5EFDB" w14:textId="77777777" w:rsidR="0028254B" w:rsidRDefault="0028254B" w:rsidP="00B46606">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for </w:t>
            </w:r>
            <w:r w:rsidRPr="00E003F8">
              <w:rPr>
                <w:rFonts w:asciiTheme="minorHAnsi" w:hAnsiTheme="minorHAnsi" w:cstheme="minorHAnsi"/>
                <w:szCs w:val="22"/>
              </w:rPr>
              <w:t>3 years</w:t>
            </w:r>
            <w:r>
              <w:rPr>
                <w:rFonts w:asciiTheme="minorHAnsi" w:hAnsiTheme="minorHAnsi" w:cstheme="minorHAnsi"/>
                <w:szCs w:val="22"/>
              </w:rPr>
              <w:t xml:space="preserve"> after </w:t>
            </w:r>
            <w:r w:rsidRPr="00E003F8">
              <w:rPr>
                <w:rFonts w:asciiTheme="minorHAnsi" w:hAnsiTheme="minorHAnsi" w:cstheme="minorHAnsi"/>
                <w:szCs w:val="22"/>
              </w:rPr>
              <w:t>label obsolete</w:t>
            </w:r>
          </w:p>
          <w:p w14:paraId="28FF86CB" w14:textId="77777777" w:rsidR="0028254B" w:rsidRPr="00B4402F" w:rsidRDefault="0028254B" w:rsidP="00B46606">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6DE2D23D" w14:textId="77777777" w:rsidR="0028254B" w:rsidRPr="00E003F8" w:rsidRDefault="0028254B" w:rsidP="00B46606">
            <w:pPr>
              <w:spacing w:before="60" w:after="60"/>
              <w:rPr>
                <w:rFonts w:asciiTheme="minorHAnsi" w:hAnsiTheme="minorHAnsi" w:cstheme="minorHAnsi"/>
                <w:b/>
                <w:bCs/>
                <w:color w:val="auto"/>
                <w:szCs w:val="22"/>
              </w:rPr>
            </w:pPr>
            <w:r w:rsidRPr="00B46606">
              <w:rPr>
                <w:rFonts w:asciiTheme="minorHAnsi" w:hAnsiTheme="minorHAnsi" w:cstheme="minorHAnsi"/>
                <w:b/>
                <w:bCs/>
                <w:szCs w:val="22"/>
              </w:rPr>
              <w:t>Transfer</w:t>
            </w:r>
            <w:r>
              <w:rPr>
                <w:rFonts w:asciiTheme="minorHAnsi" w:hAnsiTheme="minorHAnsi" w:cstheme="minorHAnsi"/>
                <w:szCs w:val="22"/>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1A86CB7" w14:textId="77777777" w:rsidR="0028254B" w:rsidRPr="009B40C5" w:rsidRDefault="0028254B" w:rsidP="00B46606">
            <w:pPr>
              <w:spacing w:before="60"/>
              <w:jc w:val="center"/>
              <w:rPr>
                <w:rFonts w:asciiTheme="minorHAnsi" w:eastAsia="Calibri" w:hAnsiTheme="minorHAnsi" w:cstheme="minorHAnsi"/>
                <w:b/>
                <w:color w:val="auto"/>
                <w:szCs w:val="22"/>
              </w:rPr>
            </w:pPr>
            <w:r w:rsidRPr="009B40C5">
              <w:rPr>
                <w:rFonts w:asciiTheme="minorHAnsi" w:eastAsia="Calibri" w:hAnsiTheme="minorHAnsi" w:cstheme="minorHAnsi"/>
                <w:b/>
                <w:color w:val="auto"/>
                <w:szCs w:val="22"/>
              </w:rPr>
              <w:t>ARCHIVAL</w:t>
            </w:r>
          </w:p>
          <w:p w14:paraId="255F7A61" w14:textId="77777777" w:rsidR="0028254B" w:rsidRPr="009B40C5" w:rsidRDefault="0028254B" w:rsidP="00B46606">
            <w:pPr>
              <w:jc w:val="center"/>
              <w:rPr>
                <w:rFonts w:asciiTheme="minorHAnsi" w:eastAsia="Calibri" w:hAnsiTheme="minorHAnsi" w:cstheme="minorHAnsi"/>
                <w:color w:val="auto"/>
                <w:sz w:val="20"/>
                <w:szCs w:val="20"/>
              </w:rPr>
            </w:pPr>
            <w:r w:rsidRPr="009B40C5">
              <w:rPr>
                <w:rFonts w:asciiTheme="minorHAnsi" w:eastAsia="Calibri" w:hAnsiTheme="minorHAnsi" w:cstheme="minorHAnsi"/>
                <w:b/>
                <w:color w:val="auto"/>
                <w:sz w:val="18"/>
                <w:szCs w:val="18"/>
              </w:rPr>
              <w:t>(Appraisal Required)</w:t>
            </w:r>
            <w:r w:rsidRPr="009B40C5">
              <w:rPr>
                <w:rFonts w:asciiTheme="minorHAnsi" w:eastAsia="Calibri" w:hAnsiTheme="minorHAnsi" w:cstheme="minorHAnsi"/>
                <w:color w:val="auto"/>
                <w:szCs w:val="22"/>
              </w:rPr>
              <w:fldChar w:fldCharType="begin"/>
            </w:r>
            <w:r w:rsidRPr="009B40C5">
              <w:rPr>
                <w:rFonts w:asciiTheme="minorHAnsi" w:eastAsia="Calibri" w:hAnsiTheme="minorHAnsi" w:cstheme="minorHAnsi"/>
                <w:color w:val="auto"/>
                <w:szCs w:val="22"/>
              </w:rPr>
              <w:instrText xml:space="preserve"> XE </w:instrText>
            </w:r>
            <w:r>
              <w:rPr>
                <w:rFonts w:asciiTheme="minorHAnsi" w:eastAsia="Calibri" w:hAnsiTheme="minorHAnsi" w:cstheme="minorHAnsi"/>
                <w:color w:val="auto"/>
                <w:szCs w:val="22"/>
              </w:rPr>
              <w:instrText>LICENSING</w:instrText>
            </w:r>
            <w:r w:rsidRPr="009B40C5">
              <w:rPr>
                <w:rFonts w:asciiTheme="minorHAnsi" w:eastAsia="Calibri" w:hAnsiTheme="minorHAnsi" w:cstheme="minorHAnsi"/>
                <w:color w:val="auto"/>
                <w:szCs w:val="22"/>
              </w:rPr>
              <w:instrText>:</w:instrText>
            </w:r>
            <w:r>
              <w:rPr>
                <w:rFonts w:asciiTheme="minorHAnsi" w:eastAsia="Calibri" w:hAnsiTheme="minorHAnsi" w:cstheme="minorHAnsi"/>
                <w:color w:val="auto"/>
                <w:szCs w:val="22"/>
              </w:rPr>
              <w:instrText>Wine/Beer Certificate of Label Approved</w:instrText>
            </w:r>
            <w:r w:rsidRPr="009B40C5">
              <w:rPr>
                <w:rFonts w:asciiTheme="minorHAnsi" w:eastAsia="Calibri" w:hAnsiTheme="minorHAnsi" w:cstheme="minorHAnsi"/>
                <w:color w:val="auto"/>
                <w:szCs w:val="22"/>
              </w:rPr>
              <w:instrText xml:space="preserve">" \f “archival” </w:instrText>
            </w:r>
            <w:r w:rsidRPr="009B40C5">
              <w:rPr>
                <w:rFonts w:asciiTheme="minorHAnsi" w:eastAsia="Calibri" w:hAnsiTheme="minorHAnsi" w:cstheme="minorHAnsi"/>
                <w:color w:val="auto"/>
                <w:szCs w:val="22"/>
              </w:rPr>
              <w:fldChar w:fldCharType="end"/>
            </w:r>
          </w:p>
          <w:p w14:paraId="5AE6A32B" w14:textId="77777777" w:rsidR="0028254B" w:rsidRPr="009B40C5" w:rsidRDefault="0028254B" w:rsidP="00B46606">
            <w:pPr>
              <w:jc w:val="center"/>
              <w:rPr>
                <w:rFonts w:asciiTheme="minorHAnsi" w:eastAsia="Calibri" w:hAnsiTheme="minorHAnsi" w:cstheme="minorHAnsi"/>
                <w:color w:val="auto"/>
                <w:sz w:val="20"/>
                <w:szCs w:val="20"/>
              </w:rPr>
            </w:pPr>
            <w:r w:rsidRPr="009B40C5">
              <w:rPr>
                <w:rFonts w:asciiTheme="minorHAnsi" w:eastAsia="Calibri" w:hAnsiTheme="minorHAnsi" w:cstheme="minorHAnsi"/>
                <w:color w:val="auto"/>
                <w:sz w:val="20"/>
                <w:szCs w:val="20"/>
              </w:rPr>
              <w:t>NON-ESSENTIAL</w:t>
            </w:r>
          </w:p>
          <w:p w14:paraId="5D0E90D8" w14:textId="77777777" w:rsidR="0028254B" w:rsidRPr="009B40C5" w:rsidRDefault="0028254B" w:rsidP="00B46606">
            <w:pPr>
              <w:jc w:val="center"/>
              <w:rPr>
                <w:rFonts w:asciiTheme="minorHAnsi" w:eastAsia="Calibri" w:hAnsiTheme="minorHAnsi" w:cstheme="minorHAnsi"/>
                <w:color w:val="auto"/>
                <w:sz w:val="20"/>
                <w:szCs w:val="20"/>
              </w:rPr>
            </w:pPr>
            <w:r w:rsidRPr="009B40C5">
              <w:rPr>
                <w:rFonts w:asciiTheme="minorHAnsi" w:hAnsiTheme="minorHAnsi" w:cstheme="minorHAnsi"/>
                <w:sz w:val="20"/>
              </w:rPr>
              <w:t>OFM</w:t>
            </w:r>
          </w:p>
        </w:tc>
      </w:tr>
    </w:tbl>
    <w:p w14:paraId="334FB927" w14:textId="77777777" w:rsidR="00E71769" w:rsidRDefault="00E71769" w:rsidP="00CB2273">
      <w:pPr>
        <w:overflowPunct w:val="0"/>
        <w:autoSpaceDE w:val="0"/>
        <w:autoSpaceDN w:val="0"/>
        <w:adjustRightInd w:val="0"/>
        <w:textAlignment w:val="baseline"/>
      </w:pPr>
    </w:p>
    <w:p w14:paraId="65BD29A6" w14:textId="77777777" w:rsidR="004B57CC" w:rsidRDefault="004B57CC">
      <w:pPr>
        <w:sectPr w:rsidR="004B57CC" w:rsidSect="00884BE6">
          <w:footerReference w:type="default" r:id="rId13"/>
          <w:pgSz w:w="15840" w:h="12240" w:orient="landscape" w:code="1"/>
          <w:pgMar w:top="1080" w:right="720" w:bottom="1080" w:left="720" w:header="1080" w:footer="720" w:gutter="0"/>
          <w:cols w:space="720"/>
          <w:docGrid w:linePitch="360"/>
        </w:sectPr>
      </w:pPr>
    </w:p>
    <w:p w14:paraId="00DA6E6C" w14:textId="3480C0F8" w:rsidR="00351A11" w:rsidRPr="00351A11" w:rsidRDefault="00E326DB" w:rsidP="00351A11">
      <w:pPr>
        <w:pStyle w:val="Functions"/>
        <w:rPr>
          <w:color w:val="auto"/>
        </w:rPr>
      </w:pPr>
      <w:bookmarkStart w:id="4" w:name="_Toc170821419"/>
      <w:r>
        <w:lastRenderedPageBreak/>
        <w:t>RETAIL</w:t>
      </w:r>
      <w:bookmarkEnd w:id="4"/>
    </w:p>
    <w:p w14:paraId="693299C7" w14:textId="62DF0398" w:rsidR="009B6EE6" w:rsidRPr="00351A11" w:rsidRDefault="00351A11" w:rsidP="00351A11">
      <w:pPr>
        <w:overflowPunct w:val="0"/>
        <w:autoSpaceDE w:val="0"/>
        <w:autoSpaceDN w:val="0"/>
        <w:adjustRightInd w:val="0"/>
        <w:spacing w:after="120"/>
        <w:textAlignment w:val="baseline"/>
        <w:rPr>
          <w:color w:val="auto"/>
        </w:rPr>
      </w:pPr>
      <w:r w:rsidRPr="00C04DC1">
        <w:t xml:space="preserve">This section covers records relating to </w:t>
      </w:r>
      <w:r w:rsidR="007F2519" w:rsidRPr="003E737D">
        <w:rPr>
          <w:color w:val="auto"/>
        </w:rPr>
        <w:t xml:space="preserve">doing business with </w:t>
      </w:r>
      <w:r w:rsidR="003E737D" w:rsidRPr="003E737D">
        <w:rPr>
          <w:color w:val="auto"/>
        </w:rPr>
        <w:t>th</w:t>
      </w:r>
      <w:r w:rsidR="003E737D">
        <w:rPr>
          <w:color w:val="auto"/>
        </w:rPr>
        <w:t>e</w:t>
      </w:r>
      <w:r w:rsidR="003E737D" w:rsidRPr="003E737D">
        <w:rPr>
          <w:color w:val="auto"/>
        </w:rPr>
        <w:t xml:space="preserve"> Liquor and Cannabis Board</w:t>
      </w:r>
      <w:r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B6EE6" w:rsidRPr="005D5D99" w14:paraId="5F3DC3CA" w14:textId="77777777" w:rsidTr="00403EC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B2A8C2" w14:textId="77777777" w:rsidR="009B6EE6" w:rsidRPr="005D5D99" w:rsidRDefault="009B6EE6" w:rsidP="00403EC5">
            <w:pPr>
              <w:jc w:val="center"/>
              <w:rPr>
                <w:rFonts w:asciiTheme="minorHAnsi" w:eastAsia="Calibri" w:hAnsiTheme="minorHAnsi" w:cstheme="minorHAnsi"/>
                <w:b/>
                <w:sz w:val="18"/>
                <w:szCs w:val="18"/>
              </w:rPr>
            </w:pPr>
            <w:r w:rsidRPr="005D5D99">
              <w:rPr>
                <w:rFonts w:asciiTheme="minorHAnsi" w:eastAsia="Calibri" w:hAnsiTheme="minorHAnsi" w:cstheme="minorHAns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00D406" w14:textId="77777777" w:rsidR="009B6EE6" w:rsidRPr="005D5D99" w:rsidRDefault="009B6EE6" w:rsidP="00403EC5">
            <w:pPr>
              <w:jc w:val="center"/>
              <w:rPr>
                <w:rFonts w:asciiTheme="minorHAnsi" w:eastAsia="Calibri" w:hAnsiTheme="minorHAnsi" w:cstheme="minorHAnsi"/>
                <w:b/>
                <w:bCs/>
                <w:sz w:val="20"/>
                <w:szCs w:val="20"/>
              </w:rPr>
            </w:pPr>
            <w:r w:rsidRPr="005D5D99">
              <w:rPr>
                <w:rFonts w:asciiTheme="minorHAnsi" w:eastAsia="Calibri" w:hAnsiTheme="minorHAnsi" w:cstheme="minorHAns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D2B0D7" w14:textId="77777777" w:rsidR="009B6EE6" w:rsidRPr="005D5D99" w:rsidRDefault="009B6EE6" w:rsidP="00403EC5">
            <w:pPr>
              <w:jc w:val="center"/>
              <w:rPr>
                <w:rFonts w:asciiTheme="minorHAnsi" w:eastAsia="Calibri" w:hAnsiTheme="minorHAnsi" w:cstheme="minorHAnsi"/>
                <w:b/>
                <w:sz w:val="20"/>
                <w:szCs w:val="20"/>
              </w:rPr>
            </w:pPr>
            <w:r w:rsidRPr="005D5D99">
              <w:rPr>
                <w:rFonts w:asciiTheme="minorHAnsi" w:eastAsia="Calibri" w:hAnsiTheme="minorHAnsi" w:cstheme="minorHAnsi"/>
                <w:b/>
                <w:sz w:val="20"/>
                <w:szCs w:val="20"/>
              </w:rPr>
              <w:t>RETENTION AND</w:t>
            </w:r>
          </w:p>
          <w:p w14:paraId="29D6E699" w14:textId="77777777" w:rsidR="009B6EE6" w:rsidRPr="005D5D99" w:rsidRDefault="009B6EE6" w:rsidP="00403EC5">
            <w:pPr>
              <w:jc w:val="center"/>
              <w:rPr>
                <w:rFonts w:asciiTheme="minorHAnsi" w:eastAsia="Calibri" w:hAnsiTheme="minorHAnsi" w:cstheme="minorHAnsi"/>
                <w:b/>
                <w:sz w:val="20"/>
                <w:szCs w:val="20"/>
              </w:rPr>
            </w:pPr>
            <w:r w:rsidRPr="005D5D99">
              <w:rPr>
                <w:rFonts w:asciiTheme="minorHAnsi" w:eastAsia="Calibri" w:hAnsiTheme="minorHAnsi" w:cstheme="minorHAns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5941CA" w14:textId="77777777" w:rsidR="009B6EE6" w:rsidRPr="005D5D99" w:rsidRDefault="009B6EE6" w:rsidP="00403EC5">
            <w:pPr>
              <w:jc w:val="center"/>
              <w:rPr>
                <w:rFonts w:asciiTheme="minorHAnsi" w:eastAsia="Calibri" w:hAnsiTheme="minorHAnsi" w:cstheme="minorHAnsi"/>
                <w:b/>
                <w:sz w:val="20"/>
                <w:szCs w:val="20"/>
              </w:rPr>
            </w:pPr>
            <w:r w:rsidRPr="005D5D99">
              <w:rPr>
                <w:rFonts w:asciiTheme="minorHAnsi" w:eastAsia="Calibri" w:hAnsiTheme="minorHAnsi" w:cstheme="minorHAnsi"/>
                <w:b/>
                <w:sz w:val="20"/>
                <w:szCs w:val="20"/>
              </w:rPr>
              <w:t>DESIGNATION</w:t>
            </w:r>
          </w:p>
        </w:tc>
      </w:tr>
      <w:tr w:rsidR="00464F3A" w:rsidRPr="005D5D99" w14:paraId="542D0580" w14:textId="77777777" w:rsidTr="00F90C1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A93ABD" w14:textId="1CCDD27C" w:rsidR="00464F3A" w:rsidRPr="005D5D99" w:rsidRDefault="00464F3A" w:rsidP="005D5D99">
            <w:pPr>
              <w:spacing w:before="60" w:after="60"/>
              <w:jc w:val="center"/>
              <w:rPr>
                <w:rFonts w:asciiTheme="minorHAnsi" w:hAnsiTheme="minorHAnsi" w:cstheme="minorHAnsi"/>
                <w:szCs w:val="22"/>
              </w:rPr>
            </w:pPr>
            <w:r w:rsidRPr="005D5D99">
              <w:rPr>
                <w:rFonts w:asciiTheme="minorHAnsi" w:hAnsiTheme="minorHAnsi" w:cstheme="minorHAnsi"/>
                <w:szCs w:val="22"/>
              </w:rPr>
              <w:t>76-01-16442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76</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01</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16442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D4077EF" w14:textId="253F1D4F" w:rsidR="00464F3A" w:rsidRPr="005D5D99" w:rsidRDefault="00464F3A" w:rsidP="005D5D99">
            <w:pPr>
              <w:spacing w:before="60" w:after="60"/>
              <w:jc w:val="center"/>
              <w:rPr>
                <w:rFonts w:asciiTheme="minorHAnsi" w:eastAsia="Times New Roman" w:hAnsiTheme="minorHAnsi" w:cstheme="minorHAnsi"/>
                <w:color w:val="auto"/>
                <w:szCs w:val="22"/>
              </w:rPr>
            </w:pPr>
            <w:r w:rsidRPr="005D5D99">
              <w:rPr>
                <w:rFonts w:asciiTheme="minorHAnsi" w:hAnsiTheme="minorHAnsi" w:cstheme="minorHAnsi"/>
                <w:szCs w:val="22"/>
              </w:rPr>
              <w:t>Rev. 0</w:t>
            </w:r>
          </w:p>
        </w:tc>
        <w:tc>
          <w:tcPr>
            <w:tcW w:w="8342" w:type="dxa"/>
            <w:tcBorders>
              <w:top w:val="single" w:sz="4" w:space="0" w:color="000000"/>
              <w:bottom w:val="single" w:sz="4" w:space="0" w:color="000000"/>
            </w:tcBorders>
          </w:tcPr>
          <w:p w14:paraId="6BEC96C0" w14:textId="152BAD37" w:rsidR="00464F3A" w:rsidRPr="00464F3A" w:rsidRDefault="00464F3A" w:rsidP="005D5D99">
            <w:pPr>
              <w:spacing w:before="60" w:after="60"/>
              <w:rPr>
                <w:rFonts w:asciiTheme="minorHAnsi" w:hAnsiTheme="minorHAnsi" w:cstheme="minorHAnsi"/>
                <w:b/>
                <w:bCs/>
                <w:i/>
                <w:iCs/>
                <w:szCs w:val="22"/>
              </w:rPr>
            </w:pPr>
            <w:r w:rsidRPr="00464F3A">
              <w:rPr>
                <w:rFonts w:asciiTheme="minorHAnsi" w:hAnsiTheme="minorHAnsi" w:cstheme="minorHAnsi"/>
                <w:b/>
                <w:bCs/>
                <w:i/>
                <w:iCs/>
                <w:szCs w:val="22"/>
              </w:rPr>
              <w:t>Licensee Certification Card (LIQ 579-33) (Original)</w:t>
            </w:r>
          </w:p>
          <w:p w14:paraId="2D460489" w14:textId="78C8958C" w:rsidR="00464F3A" w:rsidRPr="005D5D99" w:rsidRDefault="00464F3A" w:rsidP="005D5D99">
            <w:pPr>
              <w:spacing w:before="60" w:after="60"/>
              <w:rPr>
                <w:rFonts w:asciiTheme="minorHAnsi" w:hAnsiTheme="minorHAnsi" w:cstheme="minorHAnsi"/>
                <w:b/>
                <w:bCs/>
                <w:i/>
                <w:color w:val="auto"/>
                <w:szCs w:val="22"/>
              </w:rPr>
            </w:pPr>
            <w:r w:rsidRPr="005D5D99">
              <w:rPr>
                <w:rFonts w:asciiTheme="minorHAnsi" w:hAnsiTheme="minorHAnsi" w:cstheme="minorHAnsi"/>
                <w:szCs w:val="22"/>
              </w:rPr>
              <w:t xml:space="preserve">To </w:t>
            </w:r>
            <w:r w:rsidR="00EA50E1" w:rsidRPr="005D5D99">
              <w:rPr>
                <w:rFonts w:asciiTheme="minorHAnsi" w:hAnsiTheme="minorHAnsi" w:cstheme="minorHAnsi"/>
                <w:szCs w:val="22"/>
              </w:rPr>
              <w:t>ensure</w:t>
            </w:r>
            <w:r w:rsidRPr="005D5D99">
              <w:rPr>
                <w:rFonts w:asciiTheme="minorHAnsi" w:hAnsiTheme="minorHAnsi" w:cstheme="minorHAnsi"/>
                <w:szCs w:val="22"/>
              </w:rPr>
              <w:t xml:space="preserve"> adequate ID of persons questionable age desiring to purchase liquor.</w:t>
            </w:r>
            <w:r w:rsidR="0049472C" w:rsidRPr="005D5D99">
              <w:rPr>
                <w:rFonts w:asciiTheme="minorHAnsi" w:hAnsiTheme="minorHAnsi" w:cstheme="minorHAnsi"/>
                <w:bCs/>
                <w:color w:val="auto"/>
                <w:szCs w:val="22"/>
              </w:rPr>
              <w:fldChar w:fldCharType="begin"/>
            </w:r>
            <w:r w:rsidR="0049472C" w:rsidRPr="005D5D99">
              <w:rPr>
                <w:rFonts w:asciiTheme="minorHAnsi" w:hAnsiTheme="minorHAnsi" w:cstheme="minorHAnsi"/>
                <w:bCs/>
                <w:color w:val="auto"/>
                <w:szCs w:val="22"/>
              </w:rPr>
              <w:instrText xml:space="preserve"> xe "</w:instrText>
            </w:r>
            <w:r w:rsidR="000B7B26" w:rsidRPr="000B7B26">
              <w:rPr>
                <w:rFonts w:asciiTheme="minorHAnsi" w:hAnsiTheme="minorHAnsi" w:cstheme="minorHAnsi"/>
                <w:bCs/>
                <w:color w:val="auto"/>
                <w:szCs w:val="22"/>
              </w:rPr>
              <w:instrText>licensee certification card</w:instrText>
            </w:r>
            <w:r w:rsidR="0049472C" w:rsidRPr="005D5D99">
              <w:rPr>
                <w:rFonts w:asciiTheme="minorHAnsi" w:hAnsiTheme="minorHAnsi" w:cstheme="minorHAnsi"/>
                <w:bCs/>
                <w:color w:val="auto"/>
                <w:szCs w:val="22"/>
              </w:rPr>
              <w:instrText xml:space="preserve">" \f “subject” </w:instrText>
            </w:r>
            <w:r w:rsidR="0049472C" w:rsidRPr="005D5D99">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B92629" w14:textId="71BE42AA" w:rsidR="00464F3A" w:rsidRDefault="002F0AAE" w:rsidP="00464F3A">
            <w:pPr>
              <w:spacing w:before="60" w:after="60"/>
              <w:rPr>
                <w:rFonts w:asciiTheme="minorHAnsi" w:hAnsiTheme="minorHAnsi" w:cstheme="minorHAnsi"/>
                <w:szCs w:val="22"/>
              </w:rPr>
            </w:pPr>
            <w:r w:rsidRPr="00CD10EB">
              <w:rPr>
                <w:rFonts w:asciiTheme="minorHAnsi" w:hAnsiTheme="minorHAnsi" w:cstheme="minorHAnsi"/>
                <w:b/>
                <w:bCs/>
                <w:szCs w:val="22"/>
              </w:rPr>
              <w:t>Retain</w:t>
            </w:r>
            <w:r>
              <w:rPr>
                <w:rFonts w:asciiTheme="minorHAnsi" w:hAnsiTheme="minorHAnsi" w:cstheme="minorHAnsi"/>
                <w:szCs w:val="22"/>
              </w:rPr>
              <w:t xml:space="preserve"> </w:t>
            </w:r>
            <w:r w:rsidR="00464F3A" w:rsidRPr="005D5D99">
              <w:rPr>
                <w:rFonts w:asciiTheme="minorHAnsi" w:hAnsiTheme="minorHAnsi" w:cstheme="minorHAnsi"/>
                <w:szCs w:val="22"/>
              </w:rPr>
              <w:t>until action resolved</w:t>
            </w:r>
          </w:p>
          <w:p w14:paraId="4AF9B97A" w14:textId="77777777" w:rsidR="00464F3A" w:rsidRPr="00B4402F" w:rsidRDefault="00464F3A" w:rsidP="00464F3A">
            <w:pPr>
              <w:spacing w:before="60" w:after="60"/>
              <w:rPr>
                <w:rFonts w:asciiTheme="minorHAnsi" w:hAnsiTheme="minorHAnsi" w:cstheme="minorHAnsi"/>
                <w:i/>
                <w:iCs/>
                <w:szCs w:val="22"/>
              </w:rPr>
            </w:pPr>
            <w:r>
              <w:rPr>
                <w:rFonts w:asciiTheme="minorHAnsi" w:hAnsiTheme="minorHAnsi" w:cstheme="minorHAnsi"/>
                <w:szCs w:val="22"/>
              </w:rPr>
              <w:t xml:space="preserve">   </w:t>
            </w:r>
            <w:r w:rsidRPr="00B4402F">
              <w:rPr>
                <w:rFonts w:asciiTheme="minorHAnsi" w:hAnsiTheme="minorHAnsi" w:cstheme="minorHAnsi"/>
                <w:i/>
                <w:iCs/>
                <w:szCs w:val="22"/>
              </w:rPr>
              <w:t>then</w:t>
            </w:r>
          </w:p>
          <w:p w14:paraId="7228C738" w14:textId="694D5B34" w:rsidR="00464F3A" w:rsidRPr="005D5D99" w:rsidRDefault="00464F3A" w:rsidP="00464F3A">
            <w:pPr>
              <w:spacing w:before="60" w:after="60"/>
              <w:rPr>
                <w:rFonts w:asciiTheme="minorHAnsi" w:hAnsiTheme="minorHAnsi" w:cstheme="minorHAnsi"/>
                <w:b/>
                <w:bCs/>
                <w:color w:val="auto"/>
                <w:szCs w:val="22"/>
              </w:rPr>
            </w:pPr>
            <w:r w:rsidRPr="00B4402F">
              <w:rPr>
                <w:rFonts w:asciiTheme="minorHAnsi" w:hAnsiTheme="minorHAnsi" w:cstheme="minorHAnsi"/>
                <w:b/>
                <w:bCs/>
                <w:szCs w:val="22"/>
              </w:rPr>
              <w:t>Destroy</w:t>
            </w:r>
            <w:r>
              <w:rPr>
                <w:rFonts w:asciiTheme="minorHAnsi" w:hAnsiTheme="minorHAnsi" w:cstheme="minorHAns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2040987" w14:textId="77777777" w:rsidR="00464F3A" w:rsidRPr="005D5D99" w:rsidRDefault="00464F3A" w:rsidP="0049472C">
            <w:pPr>
              <w:spacing w:before="60"/>
              <w:jc w:val="center"/>
              <w:rPr>
                <w:rFonts w:asciiTheme="minorHAnsi" w:hAnsiTheme="minorHAnsi" w:cstheme="minorHAnsi"/>
                <w:sz w:val="20"/>
              </w:rPr>
            </w:pPr>
            <w:r w:rsidRPr="005D5D99">
              <w:rPr>
                <w:rFonts w:asciiTheme="minorHAnsi" w:hAnsiTheme="minorHAnsi" w:cstheme="minorHAnsi"/>
                <w:sz w:val="20"/>
              </w:rPr>
              <w:t>NON-ARCHIVAL</w:t>
            </w:r>
          </w:p>
          <w:p w14:paraId="7FEE4E90" w14:textId="77777777" w:rsidR="00464F3A" w:rsidRPr="005D5D99" w:rsidRDefault="00464F3A" w:rsidP="002F0AAE">
            <w:pPr>
              <w:jc w:val="center"/>
              <w:rPr>
                <w:rFonts w:asciiTheme="minorHAnsi" w:hAnsiTheme="minorHAnsi" w:cstheme="minorHAnsi"/>
                <w:sz w:val="20"/>
              </w:rPr>
            </w:pPr>
            <w:r w:rsidRPr="005D5D99">
              <w:rPr>
                <w:rFonts w:asciiTheme="minorHAnsi" w:hAnsiTheme="minorHAnsi" w:cstheme="minorHAnsi"/>
                <w:sz w:val="20"/>
              </w:rPr>
              <w:t>NON-ESSENTIAL</w:t>
            </w:r>
          </w:p>
          <w:p w14:paraId="216FAC2D" w14:textId="7448F84C" w:rsidR="00464F3A" w:rsidRPr="005D5D99" w:rsidRDefault="00464F3A" w:rsidP="002F0AAE">
            <w:pPr>
              <w:jc w:val="center"/>
              <w:rPr>
                <w:rFonts w:asciiTheme="minorHAnsi" w:eastAsia="Calibri" w:hAnsiTheme="minorHAnsi" w:cstheme="minorHAnsi"/>
                <w:color w:val="auto"/>
                <w:sz w:val="20"/>
                <w:szCs w:val="20"/>
              </w:rPr>
            </w:pPr>
            <w:r w:rsidRPr="005D5D99">
              <w:rPr>
                <w:rFonts w:asciiTheme="minorHAnsi" w:hAnsiTheme="minorHAnsi" w:cstheme="minorHAnsi"/>
                <w:sz w:val="20"/>
              </w:rPr>
              <w:t>OFM</w:t>
            </w:r>
          </w:p>
        </w:tc>
      </w:tr>
    </w:tbl>
    <w:p w14:paraId="0C42D5C2" w14:textId="77777777" w:rsidR="00F44B4A" w:rsidRDefault="00F44B4A" w:rsidP="00CB2273">
      <w:pPr>
        <w:overflowPunct w:val="0"/>
        <w:autoSpaceDE w:val="0"/>
        <w:autoSpaceDN w:val="0"/>
        <w:adjustRightInd w:val="0"/>
        <w:textAlignment w:val="baseline"/>
      </w:pPr>
    </w:p>
    <w:p w14:paraId="3AD57DBD" w14:textId="6BC34871" w:rsidR="009B6EE6" w:rsidRDefault="009B6EE6" w:rsidP="00B7313F"/>
    <w:p w14:paraId="49422D16" w14:textId="77777777" w:rsidR="00586BB9" w:rsidRDefault="00586BB9" w:rsidP="00CB2273">
      <w:pPr>
        <w:overflowPunct w:val="0"/>
        <w:autoSpaceDE w:val="0"/>
        <w:autoSpaceDN w:val="0"/>
        <w:adjustRightInd w:val="0"/>
        <w:textAlignment w:val="baseline"/>
      </w:pPr>
    </w:p>
    <w:p w14:paraId="4722A542" w14:textId="77777777" w:rsidR="00586BB9" w:rsidRDefault="00586BB9" w:rsidP="00CB2273">
      <w:pPr>
        <w:overflowPunct w:val="0"/>
        <w:autoSpaceDE w:val="0"/>
        <w:autoSpaceDN w:val="0"/>
        <w:adjustRightInd w:val="0"/>
        <w:textAlignment w:val="baseline"/>
      </w:pPr>
    </w:p>
    <w:p w14:paraId="737BF542" w14:textId="5E862D2C" w:rsidR="0047150A" w:rsidRDefault="0047150A" w:rsidP="00B7313F"/>
    <w:p w14:paraId="51AD9BD6" w14:textId="77777777" w:rsidR="0047150A" w:rsidRDefault="0047150A" w:rsidP="00CB2273">
      <w:pPr>
        <w:overflowPunct w:val="0"/>
        <w:autoSpaceDE w:val="0"/>
        <w:autoSpaceDN w:val="0"/>
        <w:adjustRightInd w:val="0"/>
        <w:textAlignment w:val="baseline"/>
      </w:pPr>
    </w:p>
    <w:p w14:paraId="20079C9B" w14:textId="2E70F6D8" w:rsidR="009B6EE6" w:rsidRDefault="009B6EE6" w:rsidP="00B7313F"/>
    <w:p w14:paraId="736C6B00" w14:textId="77777777" w:rsidR="004F4FA8" w:rsidRDefault="004F4FA8" w:rsidP="00CB2273">
      <w:pPr>
        <w:overflowPunct w:val="0"/>
        <w:autoSpaceDE w:val="0"/>
        <w:autoSpaceDN w:val="0"/>
        <w:adjustRightInd w:val="0"/>
        <w:textAlignment w:val="baseline"/>
      </w:pPr>
    </w:p>
    <w:p w14:paraId="32D96939" w14:textId="77777777" w:rsidR="00223B4C" w:rsidRDefault="00223B4C" w:rsidP="00FB5E82">
      <w:pPr>
        <w:overflowPunct w:val="0"/>
        <w:autoSpaceDE w:val="0"/>
        <w:autoSpaceDN w:val="0"/>
        <w:adjustRightInd w:val="0"/>
        <w:spacing w:after="120"/>
        <w:textAlignment w:val="baseline"/>
        <w:sectPr w:rsidR="00223B4C" w:rsidSect="00884BE6">
          <w:footerReference w:type="default" r:id="rId14"/>
          <w:pgSz w:w="15840" w:h="12240" w:orient="landscape" w:code="1"/>
          <w:pgMar w:top="1080" w:right="720" w:bottom="1080" w:left="720" w:header="1080" w:footer="720" w:gutter="0"/>
          <w:cols w:space="720"/>
          <w:docGrid w:linePitch="360"/>
        </w:sectPr>
      </w:pPr>
    </w:p>
    <w:p w14:paraId="03E07CD9" w14:textId="77777777" w:rsidR="006219C6" w:rsidRPr="00EE059D" w:rsidRDefault="006219C6" w:rsidP="00EE059D">
      <w:pPr>
        <w:pStyle w:val="Functions"/>
        <w:rPr>
          <w:color w:val="auto"/>
        </w:rPr>
      </w:pPr>
      <w:bookmarkStart w:id="5" w:name="_Toc299352378"/>
      <w:bookmarkStart w:id="6" w:name="_Toc170821420"/>
      <w:r w:rsidRPr="00EE059D">
        <w:rPr>
          <w:color w:val="auto"/>
        </w:rPr>
        <w:lastRenderedPageBreak/>
        <w:t>LEGACY RECORDS</w:t>
      </w:r>
      <w:bookmarkEnd w:id="5"/>
      <w:bookmarkEnd w:id="6"/>
    </w:p>
    <w:p w14:paraId="562245A8" w14:textId="22DE2029"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w:t>
      </w:r>
      <w:r w:rsidR="004B4227">
        <w:t>the Liquor and Cannabis Board</w:t>
      </w:r>
      <w:r w:rsidR="00EE059D">
        <w:t xml:space="preserv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51A47" w:rsidRPr="004C34AF" w14:paraId="11FE1E4D" w14:textId="77777777" w:rsidTr="00BA3FEE">
        <w:trPr>
          <w:cantSplit/>
          <w:tblHeader/>
          <w:jc w:val="center"/>
        </w:trPr>
        <w:tc>
          <w:tcPr>
            <w:tcW w:w="143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442F7C7" w14:textId="77777777" w:rsidR="00E51A47" w:rsidRPr="004C34AF" w:rsidRDefault="00E51A47" w:rsidP="0043327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284E8E" w14:textId="77777777" w:rsidR="00E51A47" w:rsidRPr="004C34AF" w:rsidRDefault="00E51A47" w:rsidP="0043327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6D5A7F71" w14:textId="77777777" w:rsidR="00E51A47" w:rsidRPr="004C34AF" w:rsidRDefault="00E51A47" w:rsidP="00433272">
            <w:pPr>
              <w:jc w:val="center"/>
              <w:rPr>
                <w:rFonts w:eastAsia="Calibri" w:cs="Times New Roman"/>
                <w:b/>
                <w:sz w:val="20"/>
                <w:szCs w:val="20"/>
              </w:rPr>
            </w:pPr>
            <w:r>
              <w:rPr>
                <w:rFonts w:eastAsia="Calibri" w:cs="Times New Roman"/>
                <w:b/>
                <w:sz w:val="20"/>
                <w:szCs w:val="20"/>
              </w:rPr>
              <w:t>RETENTION AND</w:t>
            </w:r>
          </w:p>
          <w:p w14:paraId="43D7F46F" w14:textId="77777777" w:rsidR="00E51A47" w:rsidRPr="004C34AF" w:rsidRDefault="00E51A47" w:rsidP="0043327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4EC90CD5" w14:textId="77777777" w:rsidR="00E51A47" w:rsidRPr="004C34AF" w:rsidRDefault="00E51A47" w:rsidP="00433272">
            <w:pPr>
              <w:jc w:val="center"/>
              <w:rPr>
                <w:rFonts w:eastAsia="Calibri" w:cs="Times New Roman"/>
                <w:b/>
                <w:sz w:val="20"/>
                <w:szCs w:val="20"/>
              </w:rPr>
            </w:pPr>
            <w:r w:rsidRPr="004C34AF">
              <w:rPr>
                <w:rFonts w:eastAsia="Calibri" w:cs="Times New Roman"/>
                <w:b/>
                <w:sz w:val="20"/>
                <w:szCs w:val="20"/>
              </w:rPr>
              <w:t>DESIGNATION</w:t>
            </w:r>
          </w:p>
        </w:tc>
      </w:tr>
      <w:tr w:rsidR="00E51A47" w:rsidRPr="00D96F97" w14:paraId="3FD48391" w14:textId="77777777" w:rsidTr="008E64E6">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5CDD180F"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77-05-19028</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"77-05-19028" \f “dan” </w:instrText>
            </w:r>
            <w:r w:rsidRPr="0014040E">
              <w:rPr>
                <w:rFonts w:asciiTheme="minorHAnsi" w:eastAsia="Times New Roman" w:hAnsiTheme="minorHAnsi"/>
                <w:color w:val="auto"/>
              </w:rPr>
              <w:fldChar w:fldCharType="end"/>
            </w:r>
          </w:p>
          <w:p w14:paraId="28F0D81C"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1</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3A9F69C9"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Administrative Hearing Case Files</w:t>
            </w:r>
          </w:p>
          <w:p w14:paraId="10AA2607" w14:textId="68E1C2E1" w:rsidR="00E51A47" w:rsidRPr="00EA0707" w:rsidRDefault="00E51A47" w:rsidP="0025798E">
            <w:pPr>
              <w:spacing w:before="60" w:after="60"/>
              <w:rPr>
                <w:rFonts w:eastAsia="Calibri" w:cs="Calibri"/>
                <w:color w:val="auto"/>
              </w:rPr>
            </w:pPr>
            <w:r w:rsidRPr="00EA0707">
              <w:rPr>
                <w:rFonts w:eastAsia="Calibri" w:cs="Calibri"/>
                <w:color w:val="auto"/>
              </w:rPr>
              <w:t>All documents pertaining to Administrative Hearing Case Files of liquor violations or licensing matters which may include, Notice of Proposed Summary Suspension Forms (143-31, 269-31, 275-31, 300-31) Original; Request for Hearing Form (80-31) Acknowledge Request for Hearing Form (118-31; Transmittal Memo Forms (6-31, 427-31 &amp; 427-31, 327-31, 162-31); Notice of Hearing Forms (281-31, 236-31, 236A-31) Original; Subpoena Form (234-31) Original; Certificate of Gross Profit from Liquor Sales Form (319-31) Original; Examiners Proposed Findings, Conclusions and Order Original; Notice to parties form (325-31, 326-31) Original; Final Order of the Board of Original Certificate of Destruction (129-31) Original; Final Orders, Initial Orders, Exhibits, Cassette recordings, and Administrative Record.</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administrative hearing case files</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6A81A47F" w14:textId="77777777" w:rsidR="00E51A47" w:rsidRPr="00CE3DC1" w:rsidRDefault="00E51A47" w:rsidP="008E64E6">
            <w:pPr>
              <w:spacing w:before="60" w:after="60" w:line="259" w:lineRule="auto"/>
              <w:rPr>
                <w:color w:val="auto"/>
              </w:rPr>
            </w:pPr>
            <w:r w:rsidRPr="0014040E">
              <w:rPr>
                <w:b/>
                <w:bCs/>
                <w:color w:val="auto"/>
              </w:rPr>
              <w:t xml:space="preserve">Retain </w:t>
            </w:r>
            <w:r w:rsidRPr="00CE3DC1">
              <w:rPr>
                <w:color w:val="auto"/>
              </w:rPr>
              <w:t>for 6 years after action on claim resolved</w:t>
            </w:r>
          </w:p>
          <w:p w14:paraId="0A9080B2" w14:textId="77777777" w:rsidR="00E51A47" w:rsidRPr="00CE3DC1" w:rsidRDefault="00E51A47" w:rsidP="008E64E6">
            <w:pPr>
              <w:spacing w:before="60" w:after="60" w:line="259" w:lineRule="auto"/>
              <w:rPr>
                <w:i/>
                <w:iCs/>
                <w:color w:val="auto"/>
              </w:rPr>
            </w:pPr>
            <w:r w:rsidRPr="00CE3DC1">
              <w:rPr>
                <w:color w:val="auto"/>
              </w:rPr>
              <w:t xml:space="preserve">   </w:t>
            </w:r>
            <w:r w:rsidRPr="00CE3DC1">
              <w:rPr>
                <w:i/>
                <w:iCs/>
                <w:color w:val="auto"/>
              </w:rPr>
              <w:t>then</w:t>
            </w:r>
          </w:p>
          <w:p w14:paraId="64A5D6FF" w14:textId="77777777" w:rsidR="00E51A47" w:rsidRPr="0014040E" w:rsidRDefault="00E51A47" w:rsidP="008E64E6">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4935E687"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33D9A67B" w14:textId="17A79906"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OPR</w:t>
            </w:r>
          </w:p>
        </w:tc>
      </w:tr>
      <w:tr w:rsidR="00E51A47" w:rsidRPr="00F55C97" w14:paraId="007D9966" w14:textId="77777777" w:rsidTr="007C5B04">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56C82512"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71-03-01387</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"71-03-01387" \f “dan” </w:instrText>
            </w:r>
            <w:r w:rsidRPr="0014040E">
              <w:rPr>
                <w:rFonts w:asciiTheme="minorHAnsi" w:eastAsia="Times New Roman" w:hAnsiTheme="minorHAnsi"/>
                <w:color w:val="auto"/>
              </w:rPr>
              <w:fldChar w:fldCharType="end"/>
            </w:r>
          </w:p>
          <w:p w14:paraId="574303BF" w14:textId="77777777" w:rsidR="00E51A47" w:rsidRPr="0014040E" w:rsidRDefault="00E51A47" w:rsidP="0001202B">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3</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40F398EB"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Bound Original Board Minutes</w:t>
            </w:r>
          </w:p>
          <w:p w14:paraId="5C3E43BD" w14:textId="1C8E3ED3" w:rsidR="00E51A47" w:rsidRPr="00520803" w:rsidRDefault="00E51A47" w:rsidP="0025798E">
            <w:pPr>
              <w:spacing w:before="60" w:after="60"/>
              <w:rPr>
                <w:rFonts w:eastAsia="Calibri" w:cs="Calibri"/>
                <w:color w:val="auto"/>
              </w:rPr>
            </w:pPr>
            <w:r w:rsidRPr="00520803">
              <w:rPr>
                <w:rFonts w:eastAsia="Calibri" w:cs="Calibri"/>
                <w:color w:val="auto"/>
              </w:rPr>
              <w:t>Deliberations and decisions of Liquor Control Board and Board Orders (Copy 2) meetings.</w:t>
            </w:r>
            <w:r w:rsidRPr="00520803">
              <w:rPr>
                <w:rFonts w:eastAsia="Calibri" w:cs="Calibri"/>
                <w:color w:val="auto"/>
              </w:rPr>
              <w:fldChar w:fldCharType="begin"/>
            </w:r>
            <w:r w:rsidRPr="00520803">
              <w:rPr>
                <w:rFonts w:eastAsia="Calibri" w:cs="Calibri"/>
                <w:color w:val="auto"/>
              </w:rPr>
              <w:instrText xml:space="preserve"> xe "</w:instrText>
            </w:r>
            <w:r>
              <w:rPr>
                <w:rFonts w:eastAsia="Calibri" w:cs="Calibri"/>
                <w:color w:val="auto"/>
              </w:rPr>
              <w:instrText>bound original board minutes</w:instrText>
            </w:r>
            <w:r w:rsidRPr="00520803">
              <w:rPr>
                <w:rFonts w:eastAsia="Calibri" w:cs="Calibri"/>
                <w:color w:val="auto"/>
              </w:rPr>
              <w:instrText xml:space="preserve">" \f “subject” </w:instrText>
            </w:r>
            <w:r w:rsidRPr="00520803">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5BB997BA" w14:textId="77777777" w:rsidR="00E51A47" w:rsidRPr="00BD1882" w:rsidRDefault="00E51A47" w:rsidP="007C5B04">
            <w:pPr>
              <w:spacing w:before="60" w:after="60" w:line="259" w:lineRule="auto"/>
              <w:rPr>
                <w:color w:val="auto"/>
              </w:rPr>
            </w:pPr>
            <w:r w:rsidRPr="0014040E">
              <w:rPr>
                <w:b/>
                <w:bCs/>
                <w:color w:val="auto"/>
              </w:rPr>
              <w:t xml:space="preserve">Retain </w:t>
            </w:r>
            <w:r w:rsidRPr="00BD1882">
              <w:rPr>
                <w:color w:val="auto"/>
              </w:rPr>
              <w:t>for 50 years after end of fiscal year</w:t>
            </w:r>
          </w:p>
          <w:p w14:paraId="79FEB440" w14:textId="77777777" w:rsidR="00E51A47" w:rsidRPr="00BD1882" w:rsidRDefault="00E51A47" w:rsidP="007C5B04">
            <w:pPr>
              <w:spacing w:before="60" w:after="60" w:line="259" w:lineRule="auto"/>
              <w:rPr>
                <w:i/>
                <w:iCs/>
                <w:color w:val="auto"/>
              </w:rPr>
            </w:pPr>
            <w:r w:rsidRPr="00BD1882">
              <w:rPr>
                <w:color w:val="auto"/>
              </w:rPr>
              <w:t xml:space="preserve">   </w:t>
            </w:r>
            <w:r w:rsidRPr="00BD1882">
              <w:rPr>
                <w:i/>
                <w:iCs/>
                <w:color w:val="auto"/>
              </w:rPr>
              <w:t>then</w:t>
            </w:r>
          </w:p>
          <w:p w14:paraId="3B55FADA" w14:textId="77777777" w:rsidR="00E51A47" w:rsidRPr="0014040E" w:rsidRDefault="00E51A47" w:rsidP="007C5B04">
            <w:pPr>
              <w:spacing w:before="60" w:after="60" w:line="259" w:lineRule="auto"/>
              <w:rPr>
                <w:b/>
                <w:bCs/>
                <w:color w:val="auto"/>
              </w:rPr>
            </w:pPr>
            <w:r w:rsidRPr="0014040E">
              <w:rPr>
                <w:b/>
                <w:bCs/>
                <w:color w:val="auto"/>
              </w:rPr>
              <w:t xml:space="preserve">Transfer </w:t>
            </w:r>
            <w:r w:rsidRPr="0022703E">
              <w:rPr>
                <w:color w:val="auto"/>
              </w:rPr>
              <w:t>to Washington State Archives for appraisal and selective retention.</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6C8563EB" w14:textId="7F1E0510" w:rsidR="00E51A47" w:rsidRPr="00DD7DEF" w:rsidRDefault="00E51A47" w:rsidP="00DD7DEF">
            <w:pPr>
              <w:spacing w:before="60"/>
              <w:jc w:val="center"/>
              <w:rPr>
                <w:rFonts w:eastAsia="Calibri" w:cs="Times New Roman"/>
                <w:b/>
                <w:bCs/>
                <w:color w:val="auto"/>
                <w:szCs w:val="22"/>
              </w:rPr>
            </w:pPr>
            <w:r w:rsidRPr="0022703E">
              <w:rPr>
                <w:rFonts w:eastAsia="Calibri" w:cs="Times New Roman"/>
                <w:b/>
                <w:bCs/>
                <w:color w:val="auto"/>
                <w:szCs w:val="22"/>
              </w:rPr>
              <w:t>ARCHIVAL</w:t>
            </w:r>
            <w:r>
              <w:rPr>
                <w:rFonts w:eastAsia="Calibri" w:cs="Times New Roman"/>
                <w:b/>
                <w:bCs/>
                <w:color w:val="auto"/>
                <w:szCs w:val="22"/>
              </w:rPr>
              <w:t xml:space="preserve"> </w:t>
            </w:r>
            <w:r w:rsidRPr="0022703E">
              <w:rPr>
                <w:rFonts w:eastAsia="Calibri" w:cs="Times New Roman"/>
                <w:b/>
                <w:bCs/>
                <w:color w:val="auto"/>
                <w:sz w:val="18"/>
                <w:szCs w:val="18"/>
              </w:rPr>
              <w:t>(Appraisal Required)</w:t>
            </w:r>
            <w:r w:rsidRPr="00EB43D0">
              <w:rPr>
                <w:rFonts w:eastAsia="Calibri" w:cs="Times New Roman"/>
                <w:color w:val="auto"/>
                <w:sz w:val="18"/>
                <w:szCs w:val="18"/>
              </w:rPr>
              <w:fldChar w:fldCharType="begin"/>
            </w:r>
            <w:r w:rsidRPr="00EB43D0">
              <w:rPr>
                <w:rFonts w:eastAsia="Calibri" w:cs="Times New Roman"/>
                <w:color w:val="auto"/>
                <w:sz w:val="18"/>
                <w:szCs w:val="18"/>
              </w:rPr>
              <w:instrText xml:space="preserve"> XE "LEGACY RECORDS:Bound Original Bo</w:instrText>
            </w:r>
            <w:r w:rsidR="00953ECA">
              <w:rPr>
                <w:rFonts w:eastAsia="Calibri" w:cs="Times New Roman"/>
                <w:color w:val="auto"/>
                <w:sz w:val="18"/>
                <w:szCs w:val="18"/>
              </w:rPr>
              <w:instrText>a</w:instrText>
            </w:r>
            <w:r w:rsidRPr="00EB43D0">
              <w:rPr>
                <w:rFonts w:eastAsia="Calibri" w:cs="Times New Roman"/>
                <w:color w:val="auto"/>
                <w:sz w:val="18"/>
                <w:szCs w:val="18"/>
              </w:rPr>
              <w:instrText xml:space="preserve">rd Minutes" \f “archival” </w:instrText>
            </w:r>
            <w:r w:rsidRPr="00EB43D0">
              <w:rPr>
                <w:rFonts w:eastAsia="Calibri" w:cs="Times New Roman"/>
                <w:color w:val="auto"/>
                <w:sz w:val="18"/>
                <w:szCs w:val="18"/>
              </w:rPr>
              <w:fldChar w:fldCharType="end"/>
            </w:r>
          </w:p>
          <w:p w14:paraId="54572FB2" w14:textId="77777777" w:rsidR="00E51A47" w:rsidRPr="0014040E" w:rsidRDefault="00E51A47" w:rsidP="007C5B04">
            <w:pPr>
              <w:spacing w:before="60"/>
              <w:jc w:val="center"/>
              <w:rPr>
                <w:rFonts w:eastAsia="Calibri" w:cs="Times New Roman"/>
                <w:color w:val="auto"/>
                <w:sz w:val="20"/>
                <w:szCs w:val="20"/>
              </w:rPr>
            </w:pPr>
            <w:r w:rsidRPr="0014040E">
              <w:rPr>
                <w:rFonts w:eastAsia="Calibri" w:cs="Times New Roman"/>
                <w:color w:val="auto"/>
                <w:sz w:val="20"/>
                <w:szCs w:val="20"/>
              </w:rPr>
              <w:t>NON-ESSENTIAL</w:t>
            </w:r>
          </w:p>
          <w:p w14:paraId="2FCDAD49" w14:textId="13A63866"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OFM</w:t>
            </w:r>
          </w:p>
        </w:tc>
      </w:tr>
      <w:tr w:rsidR="00E51A47" w:rsidRPr="0014040E" w14:paraId="5E9C67E9" w14:textId="77777777" w:rsidTr="005400F1">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6D72834B"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lastRenderedPageBreak/>
              <w:t>86-06-36834</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"86-06-36834" \f “dan” </w:instrText>
            </w:r>
            <w:r w:rsidRPr="0014040E">
              <w:rPr>
                <w:rFonts w:asciiTheme="minorHAnsi" w:eastAsia="Times New Roman" w:hAnsiTheme="minorHAnsi"/>
                <w:color w:val="auto"/>
              </w:rPr>
              <w:fldChar w:fldCharType="end"/>
            </w:r>
          </w:p>
          <w:p w14:paraId="5D23B8A6"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0</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3E6FACF8"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Hourly Employees Pay Hours List, 12 Months Worked D2112</w:t>
            </w:r>
          </w:p>
          <w:p w14:paraId="5D4B78D0" w14:textId="542B4F4E" w:rsidR="00E51A47" w:rsidRPr="00EA0707" w:rsidRDefault="00E51A47" w:rsidP="0025798E">
            <w:pPr>
              <w:spacing w:before="60" w:after="60"/>
              <w:rPr>
                <w:rFonts w:eastAsia="Calibri" w:cs="Calibri"/>
                <w:color w:val="auto"/>
              </w:rPr>
            </w:pPr>
            <w:r w:rsidRPr="00EA0707">
              <w:rPr>
                <w:rFonts w:eastAsia="Calibri" w:cs="Calibri"/>
                <w:color w:val="auto"/>
              </w:rPr>
              <w:t>Provides computer reports in alphabetical order by employee showing regular, overtime, total and cumulative pay hours per pay period.</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hourly employees pay hours list</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3366B1C8" w14:textId="77777777" w:rsidR="00E51A47" w:rsidRPr="00CE3DC1" w:rsidRDefault="00E51A47" w:rsidP="005400F1">
            <w:pPr>
              <w:spacing w:before="60" w:after="60" w:line="259" w:lineRule="auto"/>
              <w:rPr>
                <w:color w:val="auto"/>
              </w:rPr>
            </w:pPr>
            <w:r w:rsidRPr="0014040E">
              <w:rPr>
                <w:b/>
                <w:bCs/>
                <w:color w:val="auto"/>
              </w:rPr>
              <w:t xml:space="preserve">Retain </w:t>
            </w:r>
            <w:r w:rsidRPr="00CE3DC1">
              <w:rPr>
                <w:color w:val="auto"/>
              </w:rPr>
              <w:t>for 30 years after end of calendar year</w:t>
            </w:r>
          </w:p>
          <w:p w14:paraId="05BF26EB" w14:textId="77777777" w:rsidR="00E51A47" w:rsidRPr="00CE3DC1" w:rsidRDefault="00E51A47" w:rsidP="005400F1">
            <w:pPr>
              <w:spacing w:before="60" w:after="60" w:line="259" w:lineRule="auto"/>
              <w:rPr>
                <w:i/>
                <w:iCs/>
                <w:color w:val="auto"/>
              </w:rPr>
            </w:pPr>
            <w:r w:rsidRPr="00CE3DC1">
              <w:rPr>
                <w:color w:val="auto"/>
              </w:rPr>
              <w:t xml:space="preserve">   </w:t>
            </w:r>
            <w:r w:rsidRPr="00CE3DC1">
              <w:rPr>
                <w:i/>
                <w:iCs/>
                <w:color w:val="auto"/>
              </w:rPr>
              <w:t>then</w:t>
            </w:r>
          </w:p>
          <w:p w14:paraId="1144B002" w14:textId="77777777" w:rsidR="00E51A47" w:rsidRPr="0014040E" w:rsidRDefault="00E51A47" w:rsidP="005400F1">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1320FDC4"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73B41527" w14:textId="6ACE63E3"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OFM</w:t>
            </w:r>
          </w:p>
        </w:tc>
      </w:tr>
      <w:tr w:rsidR="00E51A47" w:rsidRPr="00941F22" w14:paraId="1D961227" w14:textId="77777777" w:rsidTr="00BA3FEE">
        <w:trPr>
          <w:cantSplit/>
          <w:jc w:val="center"/>
        </w:trPr>
        <w:tc>
          <w:tcPr>
            <w:tcW w:w="1439" w:type="dxa"/>
            <w:tcBorders>
              <w:top w:val="single" w:sz="4" w:space="0" w:color="000000" w:themeColor="text1"/>
              <w:bottom w:val="single" w:sz="4" w:space="0" w:color="000000" w:themeColor="text1"/>
            </w:tcBorders>
            <w:tcMar>
              <w:top w:w="43" w:type="dxa"/>
              <w:left w:w="43" w:type="dxa"/>
              <w:bottom w:w="43" w:type="dxa"/>
              <w:right w:w="43" w:type="dxa"/>
            </w:tcMar>
          </w:tcPr>
          <w:p w14:paraId="314B4178" w14:textId="77777777" w:rsidR="00E51A47" w:rsidRPr="00371FC6" w:rsidRDefault="00E51A47" w:rsidP="00433272">
            <w:pPr>
              <w:spacing w:before="60" w:after="60"/>
              <w:jc w:val="center"/>
              <w:rPr>
                <w:rFonts w:asciiTheme="minorHAnsi" w:eastAsia="Times New Roman" w:hAnsiTheme="minorHAnsi"/>
                <w:color w:val="auto"/>
              </w:rPr>
            </w:pPr>
            <w:r w:rsidRPr="003D0F16">
              <w:rPr>
                <w:rFonts w:asciiTheme="minorHAnsi" w:eastAsia="Times New Roman" w:hAnsiTheme="minorHAnsi"/>
                <w:color w:val="auto"/>
              </w:rPr>
              <w:t>73-11-03208</w:t>
            </w:r>
            <w:r w:rsidRPr="00371FC6">
              <w:rPr>
                <w:rFonts w:asciiTheme="minorHAnsi" w:eastAsia="Times New Roman" w:hAnsiTheme="minorHAnsi"/>
                <w:color w:val="auto"/>
              </w:rPr>
              <w:fldChar w:fldCharType="begin"/>
            </w:r>
            <w:r w:rsidRPr="00371FC6">
              <w:rPr>
                <w:color w:val="auto"/>
              </w:rPr>
              <w:instrText xml:space="preserve"> XE "73</w:instrText>
            </w:r>
            <w:r w:rsidRPr="00371FC6">
              <w:rPr>
                <w:rFonts w:asciiTheme="minorHAnsi" w:eastAsia="Times New Roman" w:hAnsiTheme="minorHAnsi"/>
                <w:color w:val="auto"/>
              </w:rPr>
              <w:instrText>-11-03208</w:instrText>
            </w:r>
            <w:r w:rsidRPr="00371FC6">
              <w:rPr>
                <w:color w:val="auto"/>
              </w:rPr>
              <w:instrText xml:space="preserve">" </w:instrText>
            </w:r>
            <w:r w:rsidRPr="00371FC6">
              <w:rPr>
                <w:rFonts w:eastAsia="Calibri" w:cs="Times New Roman"/>
                <w:color w:val="auto"/>
              </w:rPr>
              <w:instrText xml:space="preserve">\f “dan” </w:instrText>
            </w:r>
            <w:r w:rsidRPr="00371FC6">
              <w:rPr>
                <w:rFonts w:asciiTheme="minorHAnsi" w:eastAsia="Times New Roman" w:hAnsiTheme="minorHAnsi"/>
                <w:color w:val="auto"/>
              </w:rPr>
              <w:fldChar w:fldCharType="end"/>
            </w:r>
          </w:p>
          <w:p w14:paraId="2F1B5AAF" w14:textId="77777777" w:rsidR="00E51A47" w:rsidRPr="003D0F16" w:rsidRDefault="00E51A47" w:rsidP="00433272">
            <w:pPr>
              <w:spacing w:before="60" w:after="60"/>
              <w:jc w:val="center"/>
              <w:rPr>
                <w:rFonts w:asciiTheme="minorHAnsi" w:eastAsia="Times New Roman" w:hAnsiTheme="minorHAnsi"/>
                <w:color w:val="FF0000"/>
                <w:szCs w:val="22"/>
              </w:rPr>
            </w:pPr>
            <w:r w:rsidRPr="00371FC6">
              <w:rPr>
                <w:rFonts w:asciiTheme="minorHAnsi" w:eastAsia="Times New Roman" w:hAnsiTheme="minorHAnsi"/>
                <w:color w:val="auto"/>
              </w:rPr>
              <w:t>Rev. 0</w:t>
            </w:r>
          </w:p>
        </w:tc>
        <w:tc>
          <w:tcPr>
            <w:tcW w:w="8342" w:type="dxa"/>
            <w:tcBorders>
              <w:top w:val="single" w:sz="4" w:space="0" w:color="000000" w:themeColor="text1"/>
              <w:bottom w:val="single" w:sz="4" w:space="0" w:color="000000" w:themeColor="text1"/>
            </w:tcBorders>
          </w:tcPr>
          <w:p w14:paraId="4772A6FE" w14:textId="77777777" w:rsidR="00E51A47" w:rsidRPr="00683FE7" w:rsidRDefault="00E51A47" w:rsidP="0025798E">
            <w:pPr>
              <w:spacing w:before="60" w:after="60"/>
              <w:rPr>
                <w:rFonts w:eastAsia="Calibri" w:cs="Calibri"/>
                <w:color w:val="auto"/>
              </w:rPr>
            </w:pPr>
            <w:r w:rsidRPr="00683FE7">
              <w:rPr>
                <w:rFonts w:eastAsia="Calibri" w:cs="Calibri"/>
                <w:b/>
                <w:bCs/>
                <w:i/>
                <w:iCs/>
                <w:color w:val="auto"/>
              </w:rPr>
              <w:t>License Directories, Supplements, Subscriptions and Receipts</w:t>
            </w:r>
          </w:p>
          <w:p w14:paraId="147D39B0" w14:textId="469B702D" w:rsidR="00E51A47" w:rsidRPr="00683FE7" w:rsidRDefault="00E51A47" w:rsidP="00DE7273">
            <w:pPr>
              <w:spacing w:before="60" w:after="60"/>
              <w:rPr>
                <w:rFonts w:asciiTheme="minorHAnsi" w:eastAsia="Times New Roman" w:hAnsiTheme="minorHAnsi"/>
                <w:color w:val="auto"/>
              </w:rPr>
            </w:pPr>
            <w:r w:rsidRPr="00683FE7">
              <w:rPr>
                <w:rFonts w:asciiTheme="minorHAnsi" w:eastAsia="Times New Roman" w:hAnsiTheme="minorHAnsi"/>
                <w:color w:val="auto"/>
              </w:rPr>
              <w:t xml:space="preserve">Records relating to </w:t>
            </w:r>
            <w:r w:rsidRPr="00683FE7">
              <w:rPr>
                <w:rFonts w:eastAsia="Calibri" w:cs="Calibri"/>
                <w:color w:val="auto"/>
              </w:rPr>
              <w:t>Listings of all licensees issued various types of licenses each fiscal year and subscribers to distribution (includes retail, class H and manufacturers).</w:t>
            </w:r>
            <w:r w:rsidRPr="00520803">
              <w:rPr>
                <w:rFonts w:eastAsia="Calibri" w:cs="Calibri"/>
                <w:color w:val="auto"/>
              </w:rPr>
              <w:fldChar w:fldCharType="begin"/>
            </w:r>
            <w:r w:rsidRPr="00520803">
              <w:rPr>
                <w:rFonts w:eastAsia="Calibri" w:cs="Calibri"/>
                <w:color w:val="auto"/>
              </w:rPr>
              <w:instrText xml:space="preserve"> xe "</w:instrText>
            </w:r>
            <w:r>
              <w:rPr>
                <w:rFonts w:eastAsia="Calibri" w:cs="Calibri"/>
                <w:color w:val="auto"/>
              </w:rPr>
              <w:instrText>license directories, supplements, subscriptions and receipts</w:instrText>
            </w:r>
            <w:r w:rsidRPr="00520803">
              <w:rPr>
                <w:rFonts w:eastAsia="Calibri" w:cs="Calibri"/>
                <w:color w:val="auto"/>
              </w:rPr>
              <w:instrText xml:space="preserve">" \f “subject” </w:instrText>
            </w:r>
            <w:r w:rsidRPr="00520803">
              <w:rPr>
                <w:rFonts w:eastAsia="Calibri" w:cs="Calibri"/>
                <w:color w:val="auto"/>
              </w:rPr>
              <w:fldChar w:fldCharType="end"/>
            </w:r>
          </w:p>
          <w:p w14:paraId="231ADF7E" w14:textId="77777777" w:rsidR="00E51A47" w:rsidRPr="00683FE7" w:rsidRDefault="00E51A47" w:rsidP="00DE7273">
            <w:pPr>
              <w:spacing w:before="60" w:after="60"/>
              <w:rPr>
                <w:rFonts w:asciiTheme="minorHAnsi" w:eastAsia="Times New Roman" w:hAnsiTheme="minorHAnsi"/>
                <w:color w:val="auto"/>
                <w:szCs w:val="22"/>
              </w:rPr>
            </w:pPr>
            <w:r w:rsidRPr="00683FE7">
              <w:rPr>
                <w:rFonts w:asciiTheme="minorHAnsi" w:eastAsia="Times New Roman" w:hAnsiTheme="minorHAnsi"/>
                <w:color w:val="auto"/>
              </w:rPr>
              <w:t>Includes, but is not limited to:</w:t>
            </w:r>
          </w:p>
          <w:p w14:paraId="58FCB459" w14:textId="77777777" w:rsidR="00E51A47" w:rsidRPr="00683FE7" w:rsidRDefault="00E51A47" w:rsidP="00433272">
            <w:pPr>
              <w:pStyle w:val="ListParagraph"/>
              <w:numPr>
                <w:ilvl w:val="0"/>
                <w:numId w:val="15"/>
              </w:numPr>
              <w:spacing w:before="60" w:after="60"/>
              <w:rPr>
                <w:rFonts w:asciiTheme="minorHAnsi" w:hAnsiTheme="minorHAnsi"/>
                <w:b/>
                <w:bCs/>
                <w:i/>
                <w:iCs/>
                <w:color w:val="auto"/>
              </w:rPr>
            </w:pPr>
            <w:r w:rsidRPr="00683FE7">
              <w:rPr>
                <w:rFonts w:eastAsia="Calibri" w:cs="Calibri"/>
                <w:color w:val="auto"/>
              </w:rPr>
              <w:t>Importers and wholesalers license directories and supplements (FY 1959-1964);</w:t>
            </w:r>
          </w:p>
          <w:p w14:paraId="719F906C" w14:textId="5A49A0E0" w:rsidR="00E51A47" w:rsidRPr="00683FE7" w:rsidRDefault="00F44960" w:rsidP="00433272">
            <w:pPr>
              <w:pStyle w:val="ListParagraph"/>
              <w:numPr>
                <w:ilvl w:val="0"/>
                <w:numId w:val="15"/>
              </w:numPr>
              <w:spacing w:before="60" w:after="60"/>
              <w:rPr>
                <w:rFonts w:eastAsia="Calibri" w:cs="Calibri"/>
                <w:color w:val="auto"/>
              </w:rPr>
            </w:pPr>
            <w:r>
              <w:rPr>
                <w:rFonts w:eastAsia="Calibri" w:cs="Calibri"/>
                <w:color w:val="auto"/>
              </w:rPr>
              <w:t>L</w:t>
            </w:r>
            <w:r w:rsidRPr="00683FE7">
              <w:rPr>
                <w:rFonts w:eastAsia="Calibri" w:cs="Calibri"/>
                <w:color w:val="auto"/>
              </w:rPr>
              <w:t xml:space="preserve">icensees' </w:t>
            </w:r>
            <w:r w:rsidR="00E51A47" w:rsidRPr="00683FE7">
              <w:rPr>
                <w:rFonts w:eastAsia="Calibri" w:cs="Calibri"/>
                <w:color w:val="auto"/>
              </w:rPr>
              <w:t>lists (FY 1936-1947);</w:t>
            </w:r>
          </w:p>
          <w:p w14:paraId="11747420" w14:textId="04DAE7CC" w:rsidR="00E51A47" w:rsidRPr="00683FE7" w:rsidRDefault="00F44960" w:rsidP="00433272">
            <w:pPr>
              <w:pStyle w:val="ListParagraph"/>
              <w:numPr>
                <w:ilvl w:val="0"/>
                <w:numId w:val="15"/>
              </w:numPr>
              <w:spacing w:before="60" w:after="60"/>
              <w:rPr>
                <w:rFonts w:asciiTheme="minorHAnsi" w:hAnsiTheme="minorHAnsi"/>
                <w:b/>
                <w:bCs/>
                <w:i/>
                <w:iCs/>
                <w:color w:val="auto"/>
              </w:rPr>
            </w:pPr>
            <w:r>
              <w:rPr>
                <w:rFonts w:eastAsia="Calibri" w:cs="Calibri"/>
                <w:color w:val="auto"/>
              </w:rPr>
              <w:t>S</w:t>
            </w:r>
            <w:r w:rsidRPr="00683FE7">
              <w:rPr>
                <w:rFonts w:eastAsia="Calibri" w:cs="Calibri"/>
                <w:color w:val="auto"/>
              </w:rPr>
              <w:t xml:space="preserve">ubscription </w:t>
            </w:r>
            <w:r w:rsidR="00E51A47" w:rsidRPr="00683FE7">
              <w:rPr>
                <w:rFonts w:eastAsia="Calibri" w:cs="Calibri"/>
                <w:color w:val="auto"/>
              </w:rPr>
              <w:t xml:space="preserve">cards and receipts (FY 1949-1969).  </w:t>
            </w:r>
            <w:r w:rsidR="00E51A47" w:rsidRPr="00683FE7">
              <w:rPr>
                <w:color w:val="auto"/>
              </w:rPr>
              <w:t xml:space="preserve"> </w:t>
            </w:r>
          </w:p>
        </w:tc>
        <w:tc>
          <w:tcPr>
            <w:tcW w:w="2887" w:type="dxa"/>
            <w:tcBorders>
              <w:top w:val="single" w:sz="4" w:space="0" w:color="000000" w:themeColor="text1"/>
              <w:bottom w:val="single" w:sz="4" w:space="0" w:color="000000" w:themeColor="text1"/>
            </w:tcBorders>
            <w:tcMar>
              <w:top w:w="43" w:type="dxa"/>
              <w:left w:w="115" w:type="dxa"/>
              <w:bottom w:w="43" w:type="dxa"/>
              <w:right w:w="115" w:type="dxa"/>
            </w:tcMar>
          </w:tcPr>
          <w:p w14:paraId="3B97B0E3" w14:textId="77777777" w:rsidR="00E51A47" w:rsidRPr="00C617BD" w:rsidRDefault="00E51A47" w:rsidP="00433272">
            <w:pPr>
              <w:spacing w:before="60" w:after="60" w:line="259" w:lineRule="auto"/>
              <w:rPr>
                <w:color w:val="auto"/>
              </w:rPr>
            </w:pPr>
            <w:r w:rsidRPr="003D0F16">
              <w:rPr>
                <w:b/>
                <w:bCs/>
                <w:color w:val="auto"/>
              </w:rPr>
              <w:t>Retain</w:t>
            </w:r>
            <w:r w:rsidRPr="003D0F16">
              <w:rPr>
                <w:color w:val="auto"/>
              </w:rPr>
              <w:t xml:space="preserve"> for 75 years after date</w:t>
            </w:r>
            <w:r w:rsidRPr="003D0F16">
              <w:rPr>
                <w:color w:val="FF0000"/>
              </w:rPr>
              <w:t xml:space="preserve"> </w:t>
            </w:r>
            <w:r w:rsidRPr="003D0F16">
              <w:rPr>
                <w:color w:val="auto"/>
              </w:rPr>
              <w:t>of document</w:t>
            </w:r>
          </w:p>
          <w:p w14:paraId="4569D652" w14:textId="77777777" w:rsidR="00E51A47" w:rsidRPr="003D0F16" w:rsidRDefault="00E51A47" w:rsidP="00433272">
            <w:pPr>
              <w:spacing w:before="60" w:after="60"/>
              <w:rPr>
                <w:bCs/>
                <w:i/>
                <w:color w:val="auto"/>
                <w:szCs w:val="17"/>
              </w:rPr>
            </w:pPr>
            <w:r w:rsidRPr="003D0F16">
              <w:rPr>
                <w:bCs/>
                <w:color w:val="auto"/>
                <w:szCs w:val="17"/>
              </w:rPr>
              <w:t xml:space="preserve">   </w:t>
            </w:r>
            <w:r w:rsidRPr="003D0F16">
              <w:rPr>
                <w:bCs/>
                <w:i/>
                <w:color w:val="auto"/>
                <w:szCs w:val="17"/>
              </w:rPr>
              <w:t>then</w:t>
            </w:r>
          </w:p>
          <w:p w14:paraId="084FEA2C" w14:textId="77777777" w:rsidR="00E51A47" w:rsidRPr="003D0F16" w:rsidRDefault="00E51A47" w:rsidP="00433272">
            <w:pPr>
              <w:spacing w:before="60" w:after="60"/>
              <w:rPr>
                <w:b/>
                <w:bCs/>
                <w:color w:val="auto"/>
                <w:szCs w:val="17"/>
              </w:rPr>
            </w:pPr>
            <w:r w:rsidRPr="003D0F16">
              <w:rPr>
                <w:b/>
                <w:bCs/>
                <w:color w:val="auto"/>
                <w:szCs w:val="17"/>
              </w:rPr>
              <w:t>Destroy</w:t>
            </w:r>
            <w:r w:rsidRPr="003D0F16">
              <w:rPr>
                <w:bCs/>
                <w:color w:val="auto"/>
                <w:szCs w:val="17"/>
              </w:rPr>
              <w:t>.</w:t>
            </w:r>
          </w:p>
        </w:tc>
        <w:tc>
          <w:tcPr>
            <w:tcW w:w="1732" w:type="dxa"/>
            <w:tcBorders>
              <w:top w:val="single" w:sz="4" w:space="0" w:color="000000" w:themeColor="text1"/>
              <w:bottom w:val="single" w:sz="4" w:space="0" w:color="000000" w:themeColor="text1"/>
            </w:tcBorders>
            <w:tcMar>
              <w:top w:w="43" w:type="dxa"/>
              <w:left w:w="43" w:type="dxa"/>
              <w:bottom w:w="43" w:type="dxa"/>
              <w:right w:w="43" w:type="dxa"/>
            </w:tcMar>
          </w:tcPr>
          <w:p w14:paraId="7CD7606A" w14:textId="77777777" w:rsidR="00E51A47" w:rsidRPr="003D0F16" w:rsidRDefault="00E51A47" w:rsidP="00433272">
            <w:pPr>
              <w:spacing w:before="60"/>
              <w:jc w:val="center"/>
              <w:rPr>
                <w:rFonts w:asciiTheme="minorHAnsi" w:eastAsia="Times New Roman" w:hAnsiTheme="minorHAnsi"/>
                <w:color w:val="auto"/>
                <w:sz w:val="20"/>
                <w:szCs w:val="20"/>
              </w:rPr>
            </w:pPr>
            <w:r w:rsidRPr="003D0F16">
              <w:rPr>
                <w:rFonts w:eastAsia="Calibri" w:cs="Times New Roman"/>
                <w:color w:val="auto"/>
                <w:sz w:val="20"/>
                <w:szCs w:val="20"/>
              </w:rPr>
              <w:t>NON-ARCHIVAL</w:t>
            </w:r>
          </w:p>
          <w:p w14:paraId="6D9AB8D1" w14:textId="77777777" w:rsidR="00E51A47" w:rsidRPr="003D0F16" w:rsidRDefault="00E51A47" w:rsidP="00433272">
            <w:pPr>
              <w:jc w:val="center"/>
              <w:rPr>
                <w:rFonts w:eastAsia="Calibri" w:cs="Times New Roman"/>
                <w:color w:val="auto"/>
                <w:sz w:val="20"/>
                <w:szCs w:val="20"/>
              </w:rPr>
            </w:pPr>
            <w:r w:rsidRPr="003D0F16">
              <w:rPr>
                <w:rFonts w:eastAsia="Calibri" w:cs="Times New Roman"/>
                <w:color w:val="auto"/>
                <w:sz w:val="20"/>
                <w:szCs w:val="20"/>
              </w:rPr>
              <w:t>NON-ESSENTIAL</w:t>
            </w:r>
          </w:p>
          <w:p w14:paraId="63B122EF" w14:textId="77777777" w:rsidR="00E51A47" w:rsidRPr="003D0F16" w:rsidRDefault="00E51A47" w:rsidP="00433272">
            <w:pPr>
              <w:jc w:val="center"/>
              <w:rPr>
                <w:rFonts w:asciiTheme="minorHAnsi" w:eastAsia="Times New Roman" w:hAnsiTheme="minorHAnsi"/>
                <w:color w:val="auto"/>
                <w:sz w:val="20"/>
                <w:szCs w:val="20"/>
              </w:rPr>
            </w:pPr>
            <w:r w:rsidRPr="003D0F16">
              <w:rPr>
                <w:rFonts w:asciiTheme="minorHAnsi" w:eastAsia="Times New Roman" w:hAnsiTheme="minorHAnsi"/>
                <w:color w:val="auto"/>
                <w:sz w:val="20"/>
                <w:szCs w:val="20"/>
              </w:rPr>
              <w:t>OPR</w:t>
            </w:r>
          </w:p>
        </w:tc>
      </w:tr>
      <w:tr w:rsidR="00E51A47" w:rsidRPr="0014040E" w14:paraId="40A327D2" w14:textId="77777777" w:rsidTr="00FB2899">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21432827"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77-07-49224</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"77-07-49224" \f “dan” </w:instrText>
            </w:r>
            <w:r w:rsidRPr="0014040E">
              <w:rPr>
                <w:rFonts w:asciiTheme="minorHAnsi" w:eastAsia="Times New Roman" w:hAnsiTheme="minorHAnsi"/>
                <w:color w:val="auto"/>
              </w:rPr>
              <w:fldChar w:fldCharType="end"/>
            </w:r>
          </w:p>
          <w:p w14:paraId="28682CAC"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1</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3F86876B"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Official Retail Liquor Price List</w:t>
            </w:r>
          </w:p>
          <w:p w14:paraId="2705F1E8" w14:textId="50401CBD" w:rsidR="00E51A47" w:rsidRPr="00EA0707" w:rsidRDefault="00E51A47" w:rsidP="0025798E">
            <w:pPr>
              <w:spacing w:before="60" w:after="60"/>
              <w:rPr>
                <w:rFonts w:eastAsia="Calibri" w:cs="Calibri"/>
                <w:color w:val="auto"/>
              </w:rPr>
            </w:pPr>
            <w:r w:rsidRPr="00EA0707">
              <w:rPr>
                <w:rFonts w:eastAsia="Calibri" w:cs="Calibri"/>
                <w:color w:val="auto"/>
              </w:rPr>
              <w:t>List of all alcoholic beverages carried by Board in code sequence (size, price, and proof).</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official retail liquor price list</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2A1E298C" w14:textId="77777777" w:rsidR="00E51A47" w:rsidRPr="00CE3DC1" w:rsidRDefault="00E51A47" w:rsidP="00FB2899">
            <w:pPr>
              <w:spacing w:before="60" w:after="60" w:line="259" w:lineRule="auto"/>
              <w:rPr>
                <w:color w:val="auto"/>
              </w:rPr>
            </w:pPr>
            <w:r w:rsidRPr="0014040E">
              <w:rPr>
                <w:b/>
                <w:bCs/>
                <w:color w:val="auto"/>
              </w:rPr>
              <w:t xml:space="preserve">Retain </w:t>
            </w:r>
            <w:r w:rsidRPr="00CE3DC1">
              <w:rPr>
                <w:color w:val="auto"/>
              </w:rPr>
              <w:t>for 50 years after end of fiscal year</w:t>
            </w:r>
          </w:p>
          <w:p w14:paraId="622CB8A6" w14:textId="77777777" w:rsidR="00E51A47" w:rsidRPr="00CE3DC1" w:rsidRDefault="00E51A47" w:rsidP="00FB2899">
            <w:pPr>
              <w:spacing w:before="60" w:after="60" w:line="259" w:lineRule="auto"/>
              <w:rPr>
                <w:i/>
                <w:iCs/>
                <w:color w:val="auto"/>
              </w:rPr>
            </w:pPr>
            <w:r w:rsidRPr="00CE3DC1">
              <w:rPr>
                <w:i/>
                <w:iCs/>
                <w:color w:val="auto"/>
              </w:rPr>
              <w:t xml:space="preserve">   then</w:t>
            </w:r>
          </w:p>
          <w:p w14:paraId="68B49B82" w14:textId="77777777" w:rsidR="00E51A47" w:rsidRPr="0014040E" w:rsidRDefault="00E51A47" w:rsidP="00FB2899">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73BEB6F2"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767D5141" w14:textId="0ADAFC92"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OFM</w:t>
            </w:r>
          </w:p>
        </w:tc>
      </w:tr>
      <w:tr w:rsidR="00E51A47" w:rsidRPr="0014040E" w14:paraId="182221DE" w14:textId="77777777" w:rsidTr="00646282">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4E3B6AD8"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77-07-49221</w:t>
            </w:r>
            <w:r w:rsidRPr="0014040E">
              <w:rPr>
                <w:rFonts w:asciiTheme="minorHAnsi" w:eastAsia="Times New Roman" w:hAnsiTheme="minorHAnsi"/>
                <w:color w:val="auto"/>
              </w:rPr>
              <w:fldChar w:fldCharType="begin"/>
            </w:r>
            <w:r w:rsidRPr="0014040E">
              <w:rPr>
                <w:rFonts w:asciiTheme="minorHAnsi" w:eastAsia="Times New Roman" w:hAnsiTheme="minorHAnsi"/>
                <w:color w:val="auto"/>
              </w:rPr>
              <w:instrText xml:space="preserve"> XE "77-07-49221" \f “dan” </w:instrText>
            </w:r>
            <w:r w:rsidRPr="0014040E">
              <w:rPr>
                <w:rFonts w:asciiTheme="minorHAnsi" w:eastAsia="Times New Roman" w:hAnsiTheme="minorHAnsi"/>
                <w:color w:val="auto"/>
              </w:rPr>
              <w:fldChar w:fldCharType="end"/>
            </w:r>
          </w:p>
          <w:p w14:paraId="587ECC37" w14:textId="77777777" w:rsidR="00E51A47" w:rsidRPr="0014040E" w:rsidRDefault="00E51A47" w:rsidP="00BC4FE3">
            <w:pPr>
              <w:spacing w:before="60" w:after="60"/>
              <w:jc w:val="center"/>
              <w:rPr>
                <w:rFonts w:asciiTheme="minorHAnsi" w:eastAsia="Times New Roman" w:hAnsiTheme="minorHAnsi"/>
                <w:color w:val="auto"/>
              </w:rPr>
            </w:pPr>
            <w:r w:rsidRPr="0014040E">
              <w:rPr>
                <w:rFonts w:asciiTheme="minorHAnsi" w:eastAsia="Times New Roman" w:hAnsiTheme="minorHAnsi"/>
                <w:color w:val="auto"/>
              </w:rPr>
              <w:t>Rev. 1</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136D3B77" w14:textId="77777777" w:rsidR="00E51A47" w:rsidRPr="0014040E" w:rsidRDefault="00E51A47" w:rsidP="0025798E">
            <w:pPr>
              <w:spacing w:before="60" w:after="60"/>
              <w:rPr>
                <w:rFonts w:eastAsia="Calibri" w:cs="Calibri"/>
                <w:b/>
                <w:bCs/>
                <w:i/>
                <w:iCs/>
                <w:color w:val="auto"/>
              </w:rPr>
            </w:pPr>
            <w:r w:rsidRPr="0014040E">
              <w:rPr>
                <w:rFonts w:eastAsia="Calibri" w:cs="Calibri"/>
                <w:b/>
                <w:bCs/>
                <w:i/>
                <w:iCs/>
                <w:color w:val="auto"/>
              </w:rPr>
              <w:t>Permanent Liquor Listing Record Card</w:t>
            </w:r>
          </w:p>
          <w:p w14:paraId="608F03C5" w14:textId="699690DB" w:rsidR="00E51A47" w:rsidRPr="00EA0707" w:rsidRDefault="00E51A47" w:rsidP="0025798E">
            <w:pPr>
              <w:spacing w:before="60" w:after="60"/>
              <w:rPr>
                <w:rFonts w:eastAsia="Calibri" w:cs="Calibri"/>
                <w:color w:val="auto"/>
              </w:rPr>
            </w:pPr>
            <w:r w:rsidRPr="00EA0707">
              <w:rPr>
                <w:rFonts w:eastAsia="Calibri" w:cs="Calibri"/>
                <w:color w:val="auto"/>
              </w:rPr>
              <w:t>Permanent reference of all current and previously carried alcoholic beverages listed by the Board.</w:t>
            </w:r>
            <w:r w:rsidRPr="00EA0707">
              <w:rPr>
                <w:rFonts w:eastAsia="Calibri" w:cs="Calibri"/>
                <w:color w:val="auto"/>
              </w:rPr>
              <w:fldChar w:fldCharType="begin"/>
            </w:r>
            <w:r w:rsidRPr="00EA0707">
              <w:rPr>
                <w:rFonts w:eastAsia="Calibri" w:cs="Calibri"/>
                <w:color w:val="auto"/>
              </w:rPr>
              <w:instrText xml:space="preserve"> xe "</w:instrText>
            </w:r>
            <w:r>
              <w:rPr>
                <w:rFonts w:eastAsia="Calibri" w:cs="Calibri"/>
                <w:color w:val="auto"/>
              </w:rPr>
              <w:instrText>permanent liquor listing records card</w:instrText>
            </w:r>
            <w:r w:rsidRPr="00EA0707">
              <w:rPr>
                <w:rFonts w:eastAsia="Calibri" w:cs="Calibri"/>
                <w:color w:val="auto"/>
              </w:rPr>
              <w:instrText xml:space="preserve">" \f “subject” </w:instrText>
            </w:r>
            <w:r w:rsidRPr="00EA0707">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6990779A" w14:textId="77777777" w:rsidR="00E51A47" w:rsidRPr="00CE3DC1" w:rsidRDefault="00E51A47" w:rsidP="00646282">
            <w:pPr>
              <w:spacing w:before="60" w:after="60" w:line="259" w:lineRule="auto"/>
              <w:rPr>
                <w:color w:val="auto"/>
              </w:rPr>
            </w:pPr>
            <w:r w:rsidRPr="0014040E">
              <w:rPr>
                <w:b/>
                <w:bCs/>
                <w:color w:val="auto"/>
              </w:rPr>
              <w:t xml:space="preserve">Retain </w:t>
            </w:r>
            <w:r w:rsidRPr="00CE3DC1">
              <w:rPr>
                <w:color w:val="auto"/>
              </w:rPr>
              <w:t>for 50 years after end of fiscal year</w:t>
            </w:r>
          </w:p>
          <w:p w14:paraId="66494362" w14:textId="77777777" w:rsidR="00E51A47" w:rsidRPr="00CE3DC1" w:rsidRDefault="00E51A47" w:rsidP="00646282">
            <w:pPr>
              <w:spacing w:before="60" w:after="60" w:line="259" w:lineRule="auto"/>
              <w:rPr>
                <w:i/>
                <w:iCs/>
                <w:color w:val="auto"/>
              </w:rPr>
            </w:pPr>
            <w:r w:rsidRPr="00CE3DC1">
              <w:rPr>
                <w:color w:val="auto"/>
              </w:rPr>
              <w:t xml:space="preserve">   </w:t>
            </w:r>
            <w:r w:rsidRPr="00CE3DC1">
              <w:rPr>
                <w:i/>
                <w:iCs/>
                <w:color w:val="auto"/>
              </w:rPr>
              <w:t>then</w:t>
            </w:r>
          </w:p>
          <w:p w14:paraId="23AAEAC8" w14:textId="77777777" w:rsidR="00E51A47" w:rsidRPr="0014040E" w:rsidRDefault="00E51A47" w:rsidP="00646282">
            <w:pPr>
              <w:spacing w:before="60" w:after="60" w:line="259" w:lineRule="auto"/>
              <w:rPr>
                <w:b/>
                <w:bCs/>
                <w:color w:val="auto"/>
              </w:rPr>
            </w:pPr>
            <w:r w:rsidRPr="0014040E">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6EFDCEE0" w14:textId="77777777" w:rsidR="00E51A47" w:rsidRPr="0014040E" w:rsidRDefault="00E51A47" w:rsidP="000065CE">
            <w:pPr>
              <w:spacing w:before="60"/>
              <w:jc w:val="center"/>
              <w:rPr>
                <w:rFonts w:eastAsia="Calibri" w:cs="Times New Roman"/>
                <w:color w:val="auto"/>
                <w:sz w:val="20"/>
                <w:szCs w:val="20"/>
              </w:rPr>
            </w:pPr>
            <w:r w:rsidRPr="0014040E">
              <w:rPr>
                <w:rFonts w:eastAsia="Calibri" w:cs="Times New Roman"/>
                <w:color w:val="auto"/>
                <w:sz w:val="20"/>
                <w:szCs w:val="20"/>
              </w:rPr>
              <w:t>NON-ARCHIVAL</w:t>
            </w:r>
            <w:r>
              <w:rPr>
                <w:rFonts w:eastAsia="Calibri" w:cs="Times New Roman"/>
                <w:color w:val="auto"/>
                <w:sz w:val="20"/>
                <w:szCs w:val="20"/>
              </w:rPr>
              <w:t xml:space="preserve"> </w:t>
            </w:r>
            <w:r w:rsidRPr="0014040E">
              <w:rPr>
                <w:rFonts w:eastAsia="Calibri" w:cs="Times New Roman"/>
                <w:color w:val="auto"/>
                <w:sz w:val="20"/>
                <w:szCs w:val="20"/>
              </w:rPr>
              <w:t>NON-ESSENTIAL</w:t>
            </w:r>
          </w:p>
          <w:p w14:paraId="19F64783" w14:textId="0E181F52" w:rsidR="00E51A47" w:rsidRPr="0014040E" w:rsidRDefault="005E5E56" w:rsidP="005E5E56">
            <w:pPr>
              <w:jc w:val="center"/>
              <w:rPr>
                <w:rFonts w:eastAsia="Calibri" w:cs="Times New Roman"/>
                <w:color w:val="auto"/>
                <w:sz w:val="20"/>
                <w:szCs w:val="20"/>
              </w:rPr>
            </w:pPr>
            <w:r>
              <w:rPr>
                <w:rFonts w:eastAsia="Calibri" w:cs="Times New Roman"/>
                <w:color w:val="auto"/>
                <w:sz w:val="20"/>
                <w:szCs w:val="20"/>
              </w:rPr>
              <w:t>OPR</w:t>
            </w:r>
          </w:p>
        </w:tc>
      </w:tr>
      <w:tr w:rsidR="00E51A47" w:rsidRPr="002E05E9" w14:paraId="499DC9A2" w14:textId="77777777" w:rsidTr="00FF6513">
        <w:trPr>
          <w:cantSplit/>
          <w:jc w:val="center"/>
        </w:trPr>
        <w:tc>
          <w:tcPr>
            <w:tcW w:w="1439"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7079FABE" w14:textId="77777777" w:rsidR="00E51A47" w:rsidRPr="003D0F16" w:rsidRDefault="00E51A47" w:rsidP="0001202B">
            <w:pPr>
              <w:spacing w:before="60" w:after="60"/>
              <w:jc w:val="center"/>
              <w:rPr>
                <w:rFonts w:asciiTheme="minorHAnsi" w:eastAsia="Times New Roman" w:hAnsiTheme="minorHAnsi"/>
                <w:color w:val="auto"/>
              </w:rPr>
            </w:pPr>
            <w:r w:rsidRPr="003D0F16">
              <w:rPr>
                <w:rFonts w:asciiTheme="minorHAnsi" w:eastAsia="Times New Roman" w:hAnsiTheme="minorHAnsi"/>
                <w:color w:val="auto"/>
              </w:rPr>
              <w:lastRenderedPageBreak/>
              <w:t>92-04-50253</w:t>
            </w:r>
            <w:r w:rsidRPr="003D0F16">
              <w:rPr>
                <w:rFonts w:asciiTheme="minorHAnsi" w:eastAsia="Times New Roman" w:hAnsiTheme="minorHAnsi"/>
                <w:color w:val="auto"/>
              </w:rPr>
              <w:fldChar w:fldCharType="begin"/>
            </w:r>
            <w:r w:rsidRPr="003D0F16">
              <w:rPr>
                <w:rFonts w:asciiTheme="minorHAnsi" w:eastAsia="Times New Roman" w:hAnsiTheme="minorHAnsi"/>
                <w:color w:val="auto"/>
              </w:rPr>
              <w:instrText xml:space="preserve"> XE "92-04-50253" \f “dan” </w:instrText>
            </w:r>
            <w:r w:rsidRPr="003D0F16">
              <w:rPr>
                <w:rFonts w:asciiTheme="minorHAnsi" w:eastAsia="Times New Roman" w:hAnsiTheme="minorHAnsi"/>
                <w:color w:val="auto"/>
              </w:rPr>
              <w:fldChar w:fldCharType="end"/>
            </w:r>
          </w:p>
          <w:p w14:paraId="1295349A" w14:textId="77777777" w:rsidR="00E51A47" w:rsidRPr="003D0F16" w:rsidRDefault="00E51A47" w:rsidP="0001202B">
            <w:pPr>
              <w:spacing w:before="60" w:after="60"/>
              <w:jc w:val="center"/>
              <w:rPr>
                <w:rFonts w:asciiTheme="minorHAnsi" w:eastAsia="Times New Roman" w:hAnsiTheme="minorHAnsi"/>
                <w:color w:val="auto"/>
              </w:rPr>
            </w:pPr>
            <w:r w:rsidRPr="003D0F16">
              <w:rPr>
                <w:rFonts w:asciiTheme="minorHAnsi" w:eastAsia="Times New Roman" w:hAnsiTheme="minorHAnsi"/>
                <w:color w:val="auto"/>
              </w:rPr>
              <w:t>Rev. 0</w:t>
            </w:r>
          </w:p>
        </w:tc>
        <w:tc>
          <w:tcPr>
            <w:tcW w:w="8342" w:type="dxa"/>
            <w:tcBorders>
              <w:top w:val="single" w:sz="4" w:space="0" w:color="000000" w:themeColor="text1"/>
              <w:left w:val="single" w:sz="4" w:space="0" w:color="000000"/>
              <w:bottom w:val="single" w:sz="4" w:space="0" w:color="000000" w:themeColor="text1"/>
              <w:right w:val="single" w:sz="4" w:space="0" w:color="000000"/>
            </w:tcBorders>
          </w:tcPr>
          <w:p w14:paraId="010FA8E1" w14:textId="77777777" w:rsidR="00E51A47" w:rsidRPr="003D0F16" w:rsidRDefault="00E51A47" w:rsidP="0025798E">
            <w:pPr>
              <w:spacing w:before="60" w:after="60"/>
              <w:rPr>
                <w:rFonts w:eastAsia="Calibri" w:cs="Calibri"/>
                <w:b/>
                <w:bCs/>
                <w:i/>
                <w:iCs/>
                <w:color w:val="auto"/>
              </w:rPr>
            </w:pPr>
            <w:r w:rsidRPr="003D0F16">
              <w:rPr>
                <w:rFonts w:eastAsia="Calibri" w:cs="Calibri"/>
                <w:b/>
                <w:bCs/>
                <w:i/>
                <w:iCs/>
                <w:color w:val="auto"/>
              </w:rPr>
              <w:t>Report Form for Examination and Testing of Samples Submitted for the Purpose of Negotiating the Sale of Liquor to the Board, COPY-LIQ 290-12</w:t>
            </w:r>
          </w:p>
          <w:p w14:paraId="50CE644D" w14:textId="4C11FFFE" w:rsidR="00E51A47" w:rsidRPr="00520803" w:rsidRDefault="00E51A47" w:rsidP="0025798E">
            <w:pPr>
              <w:spacing w:before="60" w:after="60"/>
              <w:rPr>
                <w:rFonts w:eastAsia="Calibri" w:cs="Calibri"/>
                <w:color w:val="auto"/>
              </w:rPr>
            </w:pPr>
            <w:r w:rsidRPr="00520803">
              <w:rPr>
                <w:rFonts w:eastAsia="Calibri" w:cs="Calibri"/>
                <w:color w:val="auto"/>
              </w:rPr>
              <w:t>Reports testing and recommendation of samples submitted to Board.</w:t>
            </w:r>
            <w:r w:rsidRPr="00520803">
              <w:rPr>
                <w:rFonts w:eastAsia="Calibri" w:cs="Calibri"/>
                <w:color w:val="auto"/>
              </w:rPr>
              <w:fldChar w:fldCharType="begin"/>
            </w:r>
            <w:r w:rsidRPr="00520803">
              <w:rPr>
                <w:rFonts w:eastAsia="Calibri" w:cs="Calibri"/>
                <w:color w:val="auto"/>
              </w:rPr>
              <w:instrText xml:space="preserve"> xe "</w:instrText>
            </w:r>
            <w:r>
              <w:rPr>
                <w:rFonts w:eastAsia="Calibri" w:cs="Calibri"/>
                <w:color w:val="auto"/>
              </w:rPr>
              <w:instrText>report form for examination and testing of samples submitted for the purpose of negotiating the sale of liquor to the board</w:instrText>
            </w:r>
            <w:r w:rsidRPr="00520803">
              <w:rPr>
                <w:rFonts w:eastAsia="Calibri" w:cs="Calibri"/>
                <w:color w:val="auto"/>
              </w:rPr>
              <w:instrText xml:space="preserve">" \f “subject” </w:instrText>
            </w:r>
            <w:r w:rsidRPr="00520803">
              <w:rPr>
                <w:rFonts w:eastAsia="Calibri" w:cs="Calibri"/>
                <w:color w:val="auto"/>
              </w:rPr>
              <w:fldChar w:fldCharType="end"/>
            </w:r>
          </w:p>
        </w:tc>
        <w:tc>
          <w:tcPr>
            <w:tcW w:w="2887" w:type="dxa"/>
            <w:tcBorders>
              <w:top w:val="single" w:sz="4" w:space="0" w:color="000000" w:themeColor="text1"/>
              <w:left w:val="single" w:sz="4" w:space="0" w:color="000000"/>
              <w:bottom w:val="single" w:sz="4" w:space="0" w:color="000000" w:themeColor="text1"/>
              <w:right w:val="single" w:sz="4" w:space="0" w:color="000000"/>
            </w:tcBorders>
            <w:tcMar>
              <w:top w:w="43" w:type="dxa"/>
              <w:left w:w="115" w:type="dxa"/>
              <w:bottom w:w="43" w:type="dxa"/>
              <w:right w:w="115" w:type="dxa"/>
            </w:tcMar>
          </w:tcPr>
          <w:p w14:paraId="18EAD064" w14:textId="77777777" w:rsidR="00E51A47" w:rsidRPr="00BD1882" w:rsidRDefault="00E51A47" w:rsidP="00FF6513">
            <w:pPr>
              <w:spacing w:before="60" w:after="60" w:line="259" w:lineRule="auto"/>
              <w:rPr>
                <w:color w:val="auto"/>
              </w:rPr>
            </w:pPr>
            <w:r w:rsidRPr="003D0F16">
              <w:rPr>
                <w:b/>
                <w:bCs/>
                <w:color w:val="auto"/>
              </w:rPr>
              <w:t xml:space="preserve">Retain </w:t>
            </w:r>
            <w:r w:rsidRPr="00BD1882">
              <w:rPr>
                <w:color w:val="auto"/>
              </w:rPr>
              <w:t>for 75 years after end of calendar year</w:t>
            </w:r>
          </w:p>
          <w:p w14:paraId="03495949" w14:textId="77777777" w:rsidR="00E51A47" w:rsidRPr="00BD1882" w:rsidRDefault="00E51A47" w:rsidP="00FF6513">
            <w:pPr>
              <w:spacing w:before="60" w:after="60" w:line="259" w:lineRule="auto"/>
              <w:rPr>
                <w:i/>
                <w:iCs/>
                <w:color w:val="auto"/>
              </w:rPr>
            </w:pPr>
            <w:r w:rsidRPr="00BD1882">
              <w:rPr>
                <w:i/>
                <w:iCs/>
                <w:color w:val="auto"/>
              </w:rPr>
              <w:t xml:space="preserve">   then</w:t>
            </w:r>
          </w:p>
          <w:p w14:paraId="2FF2E78A" w14:textId="77777777" w:rsidR="00E51A47" w:rsidRPr="003D0F16" w:rsidRDefault="00E51A47" w:rsidP="00FF6513">
            <w:pPr>
              <w:spacing w:before="60" w:after="60" w:line="259" w:lineRule="auto"/>
              <w:rPr>
                <w:b/>
                <w:bCs/>
                <w:color w:val="auto"/>
              </w:rPr>
            </w:pPr>
            <w:r w:rsidRPr="003D0F16">
              <w:rPr>
                <w:b/>
                <w:bCs/>
                <w:color w:val="auto"/>
              </w:rPr>
              <w:t>Destroy</w:t>
            </w:r>
            <w:r w:rsidRPr="0025798E">
              <w:rPr>
                <w:color w:val="auto"/>
              </w:rPr>
              <w:t>.</w:t>
            </w:r>
          </w:p>
        </w:tc>
        <w:tc>
          <w:tcPr>
            <w:tcW w:w="1732" w:type="dxa"/>
            <w:tcBorders>
              <w:top w:val="single" w:sz="4" w:space="0" w:color="000000" w:themeColor="text1"/>
              <w:left w:val="single" w:sz="4" w:space="0" w:color="000000"/>
              <w:bottom w:val="single" w:sz="4" w:space="0" w:color="000000" w:themeColor="text1"/>
              <w:right w:val="single" w:sz="4" w:space="0" w:color="000000"/>
            </w:tcBorders>
            <w:tcMar>
              <w:top w:w="43" w:type="dxa"/>
              <w:left w:w="43" w:type="dxa"/>
              <w:bottom w:w="43" w:type="dxa"/>
              <w:right w:w="43" w:type="dxa"/>
            </w:tcMar>
          </w:tcPr>
          <w:p w14:paraId="14A95E72" w14:textId="77777777" w:rsidR="00E51A47" w:rsidRPr="003D0F16" w:rsidRDefault="00E51A47" w:rsidP="000065CE">
            <w:pPr>
              <w:spacing w:before="60"/>
              <w:jc w:val="center"/>
              <w:rPr>
                <w:rFonts w:eastAsia="Calibri" w:cs="Times New Roman"/>
                <w:color w:val="auto"/>
                <w:sz w:val="20"/>
                <w:szCs w:val="20"/>
              </w:rPr>
            </w:pPr>
            <w:r w:rsidRPr="003D0F16">
              <w:rPr>
                <w:rFonts w:eastAsia="Calibri" w:cs="Times New Roman"/>
                <w:color w:val="auto"/>
                <w:sz w:val="20"/>
                <w:szCs w:val="20"/>
              </w:rPr>
              <w:t>NON-ARCHIVAL</w:t>
            </w:r>
            <w:r>
              <w:rPr>
                <w:rFonts w:eastAsia="Calibri" w:cs="Times New Roman"/>
                <w:color w:val="auto"/>
                <w:sz w:val="20"/>
                <w:szCs w:val="20"/>
              </w:rPr>
              <w:t xml:space="preserve"> </w:t>
            </w:r>
            <w:r w:rsidRPr="003D0F16">
              <w:rPr>
                <w:rFonts w:eastAsia="Calibri" w:cs="Times New Roman"/>
                <w:color w:val="auto"/>
                <w:sz w:val="20"/>
                <w:szCs w:val="20"/>
              </w:rPr>
              <w:t>NON-ESSENTIAL</w:t>
            </w:r>
          </w:p>
          <w:p w14:paraId="40990691" w14:textId="4E763BB2" w:rsidR="00E51A47" w:rsidRPr="003D0F16" w:rsidRDefault="005E5E56" w:rsidP="005E5E56">
            <w:pPr>
              <w:jc w:val="center"/>
              <w:rPr>
                <w:rFonts w:eastAsia="Calibri" w:cs="Times New Roman"/>
                <w:color w:val="auto"/>
                <w:sz w:val="20"/>
                <w:szCs w:val="20"/>
              </w:rPr>
            </w:pPr>
            <w:r>
              <w:rPr>
                <w:rFonts w:eastAsia="Calibri" w:cs="Times New Roman"/>
                <w:color w:val="auto"/>
                <w:sz w:val="20"/>
                <w:szCs w:val="20"/>
              </w:rPr>
              <w:t>OFM</w:t>
            </w:r>
          </w:p>
        </w:tc>
      </w:tr>
    </w:tbl>
    <w:p w14:paraId="6819E4C3" w14:textId="77777777" w:rsidR="00EB5008" w:rsidRDefault="00EB5008" w:rsidP="00CF4276">
      <w:pPr>
        <w:sectPr w:rsidR="00EB5008" w:rsidSect="00884BE6">
          <w:footerReference w:type="default" r:id="rId15"/>
          <w:pgSz w:w="15840" w:h="12240" w:orient="landscape" w:code="1"/>
          <w:pgMar w:top="1080" w:right="720" w:bottom="1080" w:left="720" w:header="1080" w:footer="720" w:gutter="0"/>
          <w:cols w:space="720"/>
          <w:docGrid w:linePitch="360"/>
        </w:sectPr>
      </w:pPr>
    </w:p>
    <w:p w14:paraId="4469F657" w14:textId="77777777" w:rsidR="00E7522C" w:rsidRDefault="00E71C92" w:rsidP="00D42E80">
      <w:pPr>
        <w:pStyle w:val="TOCwno"/>
      </w:pPr>
      <w:bookmarkStart w:id="7" w:name="_Toc215394215"/>
      <w:bookmarkStart w:id="8" w:name="_Toc219518915"/>
      <w:bookmarkStart w:id="9" w:name="_Toc299352380"/>
      <w:bookmarkStart w:id="10" w:name="_Toc304382616"/>
      <w:bookmarkStart w:id="11" w:name="_Toc170821421"/>
      <w:r>
        <w:lastRenderedPageBreak/>
        <w:t>g</w:t>
      </w:r>
      <w:r w:rsidR="00E7522C" w:rsidRPr="00C04DC1">
        <w:t>lossary</w:t>
      </w:r>
      <w:bookmarkEnd w:id="7"/>
      <w:bookmarkEnd w:id="8"/>
      <w:bookmarkEnd w:id="9"/>
      <w:bookmarkEnd w:id="10"/>
      <w:bookmarkEnd w:id="11"/>
    </w:p>
    <w:tbl>
      <w:tblPr>
        <w:tblW w:w="14400" w:type="dxa"/>
        <w:jc w:val="center"/>
        <w:tblLook w:val="04A0" w:firstRow="1" w:lastRow="0" w:firstColumn="1" w:lastColumn="0" w:noHBand="0" w:noVBand="1"/>
      </w:tblPr>
      <w:tblGrid>
        <w:gridCol w:w="14400"/>
      </w:tblGrid>
      <w:tr w:rsidR="006C416A" w:rsidRPr="0089069B" w14:paraId="459794A4" w14:textId="77777777" w:rsidTr="009355DC">
        <w:trPr>
          <w:trHeight w:val="405"/>
          <w:jc w:val="center"/>
        </w:trPr>
        <w:tc>
          <w:tcPr>
            <w:tcW w:w="14400" w:type="dxa"/>
            <w:tcMar>
              <w:left w:w="115" w:type="dxa"/>
              <w:right w:w="202" w:type="dxa"/>
            </w:tcMar>
          </w:tcPr>
          <w:p w14:paraId="301C37DB" w14:textId="1199638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C416A" w:rsidRPr="0089069B" w14:paraId="7CA978DF" w14:textId="77777777" w:rsidTr="009355DC">
        <w:trPr>
          <w:jc w:val="center"/>
        </w:trPr>
        <w:tc>
          <w:tcPr>
            <w:tcW w:w="14400" w:type="dxa"/>
            <w:tcMar>
              <w:left w:w="115" w:type="dxa"/>
              <w:right w:w="202" w:type="dxa"/>
            </w:tcMar>
          </w:tcPr>
          <w:p w14:paraId="632E2760" w14:textId="77777777" w:rsidR="006C416A" w:rsidRPr="00266E8E" w:rsidRDefault="006C416A" w:rsidP="009355D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1EECF98" w14:textId="77777777" w:rsidTr="009355DC">
        <w:trPr>
          <w:jc w:val="center"/>
        </w:trPr>
        <w:tc>
          <w:tcPr>
            <w:tcW w:w="14400" w:type="dxa"/>
            <w:tcMar>
              <w:left w:w="115" w:type="dxa"/>
              <w:right w:w="202" w:type="dxa"/>
            </w:tcMar>
          </w:tcPr>
          <w:p w14:paraId="0C8EEB8A" w14:textId="77777777" w:rsidR="006C416A" w:rsidRPr="0089069B" w:rsidRDefault="006C416A" w:rsidP="009355D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65E3AD7D" w14:textId="77777777" w:rsidTr="009355DC">
        <w:trPr>
          <w:jc w:val="center"/>
        </w:trPr>
        <w:tc>
          <w:tcPr>
            <w:tcW w:w="14400" w:type="dxa"/>
            <w:tcMar>
              <w:left w:w="115" w:type="dxa"/>
              <w:right w:w="202" w:type="dxa"/>
            </w:tcMar>
          </w:tcPr>
          <w:p w14:paraId="219ED87B" w14:textId="77777777" w:rsidR="006C416A" w:rsidRPr="0089069B" w:rsidRDefault="006C416A" w:rsidP="009355D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2E693DB" w14:textId="77777777" w:rsidTr="009355DC">
        <w:trPr>
          <w:trHeight w:val="333"/>
          <w:jc w:val="center"/>
        </w:trPr>
        <w:tc>
          <w:tcPr>
            <w:tcW w:w="14400" w:type="dxa"/>
            <w:tcMar>
              <w:left w:w="115" w:type="dxa"/>
              <w:right w:w="202" w:type="dxa"/>
            </w:tcMar>
            <w:vAlign w:val="center"/>
          </w:tcPr>
          <w:p w14:paraId="6A838733" w14:textId="7777777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41E4B65F" w14:textId="77777777" w:rsidTr="009355DC">
        <w:trPr>
          <w:trHeight w:val="1197"/>
          <w:jc w:val="center"/>
        </w:trPr>
        <w:tc>
          <w:tcPr>
            <w:tcW w:w="14400" w:type="dxa"/>
            <w:tcMar>
              <w:left w:w="115" w:type="dxa"/>
              <w:right w:w="202" w:type="dxa"/>
            </w:tcMar>
          </w:tcPr>
          <w:p w14:paraId="72C31AB6" w14:textId="77777777" w:rsidR="006C416A" w:rsidRPr="0089069B" w:rsidRDefault="006C416A" w:rsidP="009355D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A87EDF8" w14:textId="77777777" w:rsidTr="009355DC">
        <w:trPr>
          <w:trHeight w:val="360"/>
          <w:jc w:val="center"/>
        </w:trPr>
        <w:tc>
          <w:tcPr>
            <w:tcW w:w="14400" w:type="dxa"/>
            <w:tcMar>
              <w:left w:w="115" w:type="dxa"/>
              <w:right w:w="202" w:type="dxa"/>
            </w:tcMar>
          </w:tcPr>
          <w:p w14:paraId="7E3536E5"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2C6E3841" w14:textId="77777777" w:rsidTr="009355DC">
        <w:trPr>
          <w:jc w:val="center"/>
        </w:trPr>
        <w:tc>
          <w:tcPr>
            <w:tcW w:w="14400" w:type="dxa"/>
            <w:tcMar>
              <w:left w:w="115" w:type="dxa"/>
              <w:right w:w="202" w:type="dxa"/>
            </w:tcMar>
          </w:tcPr>
          <w:p w14:paraId="2BC129D2" w14:textId="77777777" w:rsidR="006C416A" w:rsidRPr="0089069B" w:rsidRDefault="006C416A" w:rsidP="009355D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53D06725" w14:textId="77777777" w:rsidTr="009355DC">
        <w:trPr>
          <w:trHeight w:val="360"/>
          <w:jc w:val="center"/>
        </w:trPr>
        <w:tc>
          <w:tcPr>
            <w:tcW w:w="14400" w:type="dxa"/>
            <w:tcMar>
              <w:left w:w="115" w:type="dxa"/>
              <w:right w:w="202" w:type="dxa"/>
            </w:tcMar>
          </w:tcPr>
          <w:p w14:paraId="1B70DCB9"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2E8A362D" w14:textId="77777777" w:rsidTr="009355DC">
        <w:trPr>
          <w:jc w:val="center"/>
        </w:trPr>
        <w:tc>
          <w:tcPr>
            <w:tcW w:w="14400" w:type="dxa"/>
            <w:tcMar>
              <w:left w:w="115" w:type="dxa"/>
              <w:right w:w="202" w:type="dxa"/>
            </w:tcMar>
          </w:tcPr>
          <w:p w14:paraId="7D11CA48" w14:textId="77777777" w:rsidR="006C416A" w:rsidRPr="0089069B" w:rsidRDefault="006C416A" w:rsidP="009355D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35C33C87" w14:textId="77777777" w:rsidTr="009355DC">
        <w:trPr>
          <w:trHeight w:val="288"/>
          <w:jc w:val="center"/>
        </w:trPr>
        <w:tc>
          <w:tcPr>
            <w:tcW w:w="14400" w:type="dxa"/>
            <w:tcMar>
              <w:left w:w="115" w:type="dxa"/>
              <w:right w:w="202" w:type="dxa"/>
            </w:tcMar>
          </w:tcPr>
          <w:p w14:paraId="074D264E"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B625F8C" w14:textId="77777777" w:rsidTr="009355DC">
        <w:trPr>
          <w:jc w:val="center"/>
        </w:trPr>
        <w:tc>
          <w:tcPr>
            <w:tcW w:w="14400" w:type="dxa"/>
            <w:tcMar>
              <w:left w:w="115" w:type="dxa"/>
              <w:right w:w="202" w:type="dxa"/>
            </w:tcMar>
          </w:tcPr>
          <w:p w14:paraId="1DF5D7BE" w14:textId="3F535EE0" w:rsidR="006C416A" w:rsidRPr="0089069B" w:rsidRDefault="00A61D0F" w:rsidP="009355DC">
            <w:pPr>
              <w:ind w:left="432"/>
              <w:jc w:val="both"/>
              <w:rPr>
                <w:i/>
                <w:sz w:val="21"/>
                <w:szCs w:val="21"/>
              </w:rPr>
            </w:pPr>
            <w:r>
              <w:t>Records needed to respond to, and/or perform critical operations during/after, a disaster or emergency. They need to be protected through backup or enhance</w:t>
            </w:r>
            <w:r w:rsidR="00A51BD0">
              <w:t>d</w:t>
            </w:r>
            <w:r>
              <w:t xml:space="preserve"> storage. (RCW 40.10.010)</w:t>
            </w:r>
          </w:p>
        </w:tc>
      </w:tr>
      <w:tr w:rsidR="006C416A" w:rsidRPr="0089069B" w14:paraId="6392F75A" w14:textId="77777777" w:rsidTr="009355DC">
        <w:trPr>
          <w:trHeight w:val="432"/>
          <w:jc w:val="center"/>
        </w:trPr>
        <w:tc>
          <w:tcPr>
            <w:tcW w:w="14400" w:type="dxa"/>
            <w:tcMar>
              <w:left w:w="115" w:type="dxa"/>
              <w:right w:w="202" w:type="dxa"/>
            </w:tcMar>
          </w:tcPr>
          <w:p w14:paraId="07F881A9"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449A589" w14:textId="77777777" w:rsidTr="009355DC">
        <w:trPr>
          <w:trHeight w:val="432"/>
          <w:jc w:val="center"/>
        </w:trPr>
        <w:tc>
          <w:tcPr>
            <w:tcW w:w="14400" w:type="dxa"/>
            <w:tcMar>
              <w:left w:w="115" w:type="dxa"/>
              <w:right w:w="202" w:type="dxa"/>
            </w:tcMar>
          </w:tcPr>
          <w:p w14:paraId="1828121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13A9CCB3" w14:textId="77777777" w:rsidTr="009355DC">
        <w:trPr>
          <w:trHeight w:val="432"/>
          <w:jc w:val="center"/>
        </w:trPr>
        <w:tc>
          <w:tcPr>
            <w:tcW w:w="14400" w:type="dxa"/>
            <w:tcMar>
              <w:left w:w="115" w:type="dxa"/>
              <w:right w:w="202" w:type="dxa"/>
            </w:tcMar>
          </w:tcPr>
          <w:p w14:paraId="28605BAD"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563EA12E" w14:textId="77777777" w:rsidTr="009355DC">
        <w:trPr>
          <w:jc w:val="center"/>
        </w:trPr>
        <w:tc>
          <w:tcPr>
            <w:tcW w:w="14400" w:type="dxa"/>
            <w:tcMar>
              <w:left w:w="115" w:type="dxa"/>
              <w:right w:w="202" w:type="dxa"/>
            </w:tcMar>
          </w:tcPr>
          <w:p w14:paraId="741EA220" w14:textId="77777777" w:rsidR="006C416A" w:rsidRPr="0089069B" w:rsidRDefault="006C416A" w:rsidP="009355D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5937EF9" w14:textId="77777777" w:rsidTr="009355DC">
        <w:trPr>
          <w:trHeight w:val="378"/>
          <w:jc w:val="center"/>
        </w:trPr>
        <w:tc>
          <w:tcPr>
            <w:tcW w:w="14400" w:type="dxa"/>
            <w:tcMar>
              <w:left w:w="115" w:type="dxa"/>
              <w:right w:w="202" w:type="dxa"/>
            </w:tcMar>
          </w:tcPr>
          <w:p w14:paraId="3BBA4FC8"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B0A242D" w14:textId="77777777" w:rsidTr="009355DC">
        <w:trPr>
          <w:trHeight w:val="333"/>
          <w:jc w:val="center"/>
        </w:trPr>
        <w:tc>
          <w:tcPr>
            <w:tcW w:w="14400" w:type="dxa"/>
            <w:tcMar>
              <w:left w:w="115" w:type="dxa"/>
              <w:right w:w="202" w:type="dxa"/>
            </w:tcMar>
          </w:tcPr>
          <w:p w14:paraId="367B1610" w14:textId="77777777" w:rsidR="006C416A" w:rsidRPr="0089069B" w:rsidRDefault="006C416A" w:rsidP="009355DC">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6C416A" w:rsidRPr="0089069B" w14:paraId="7D779D2B" w14:textId="77777777" w:rsidTr="009355DC">
        <w:trPr>
          <w:trHeight w:val="288"/>
          <w:jc w:val="center"/>
        </w:trPr>
        <w:tc>
          <w:tcPr>
            <w:tcW w:w="14400" w:type="dxa"/>
            <w:tcMar>
              <w:left w:w="115" w:type="dxa"/>
              <w:right w:w="202" w:type="dxa"/>
            </w:tcMar>
          </w:tcPr>
          <w:p w14:paraId="3F1AAD50" w14:textId="77777777" w:rsidR="006C416A" w:rsidRPr="0089069B" w:rsidRDefault="006C416A" w:rsidP="009355DC">
            <w:pPr>
              <w:shd w:val="clear" w:color="auto" w:fill="FFFFFF"/>
              <w:spacing w:before="120"/>
              <w:jc w:val="both"/>
              <w:rPr>
                <w:rFonts w:eastAsia="Calibri" w:cs="Times New Roman"/>
                <w:b/>
                <w:sz w:val="24"/>
                <w:szCs w:val="24"/>
              </w:rPr>
            </w:pPr>
            <w:bookmarkStart w:id="12" w:name="_Hlk265674201"/>
            <w:r w:rsidRPr="0089069B">
              <w:rPr>
                <w:rFonts w:eastAsia="Calibri" w:cs="Times New Roman"/>
                <w:b/>
                <w:i/>
                <w:sz w:val="24"/>
                <w:szCs w:val="24"/>
              </w:rPr>
              <w:t>OFM (Office Files and Memoranda)</w:t>
            </w:r>
            <w:r w:rsidRPr="0089069B">
              <w:t xml:space="preserve"> </w:t>
            </w:r>
          </w:p>
        </w:tc>
      </w:tr>
      <w:tr w:rsidR="006C416A" w:rsidRPr="0089069B" w14:paraId="4540CB94" w14:textId="77777777" w:rsidTr="009355DC">
        <w:trPr>
          <w:trHeight w:val="432"/>
          <w:jc w:val="center"/>
        </w:trPr>
        <w:tc>
          <w:tcPr>
            <w:tcW w:w="14400" w:type="dxa"/>
            <w:tcMar>
              <w:left w:w="115" w:type="dxa"/>
              <w:right w:w="202" w:type="dxa"/>
            </w:tcMar>
          </w:tcPr>
          <w:p w14:paraId="70D562EB" w14:textId="77777777" w:rsidR="006C416A" w:rsidRPr="0089069B" w:rsidRDefault="006C416A" w:rsidP="009355D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562168E9" w14:textId="77777777" w:rsidTr="009355DC">
        <w:trPr>
          <w:trHeight w:val="432"/>
          <w:jc w:val="center"/>
        </w:trPr>
        <w:tc>
          <w:tcPr>
            <w:tcW w:w="14400" w:type="dxa"/>
            <w:tcMar>
              <w:left w:w="115" w:type="dxa"/>
              <w:right w:w="202" w:type="dxa"/>
            </w:tcMar>
          </w:tcPr>
          <w:p w14:paraId="61CED07E"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7A8F64" w14:textId="77777777" w:rsidTr="009355DC">
        <w:trPr>
          <w:trHeight w:val="288"/>
          <w:jc w:val="center"/>
        </w:trPr>
        <w:tc>
          <w:tcPr>
            <w:tcW w:w="14400" w:type="dxa"/>
            <w:tcMar>
              <w:left w:w="115" w:type="dxa"/>
              <w:right w:w="202" w:type="dxa"/>
            </w:tcMar>
          </w:tcPr>
          <w:p w14:paraId="5AC28524" w14:textId="77777777" w:rsidR="006C416A" w:rsidRPr="0089069B" w:rsidRDefault="006C416A" w:rsidP="009355D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2"/>
      <w:tr w:rsidR="006C416A" w:rsidRPr="0089069B" w14:paraId="70B82639" w14:textId="77777777" w:rsidTr="009355DC">
        <w:trPr>
          <w:trHeight w:val="441"/>
          <w:jc w:val="center"/>
        </w:trPr>
        <w:tc>
          <w:tcPr>
            <w:tcW w:w="14400" w:type="dxa"/>
            <w:tcMar>
              <w:left w:w="115" w:type="dxa"/>
              <w:right w:w="202" w:type="dxa"/>
            </w:tcMar>
          </w:tcPr>
          <w:p w14:paraId="3FDBDCF3"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720BE102" w14:textId="77777777" w:rsidTr="009355DC">
        <w:trPr>
          <w:trHeight w:val="432"/>
          <w:jc w:val="center"/>
        </w:trPr>
        <w:tc>
          <w:tcPr>
            <w:tcW w:w="14400" w:type="dxa"/>
            <w:tcMar>
              <w:left w:w="115" w:type="dxa"/>
              <w:right w:w="202" w:type="dxa"/>
            </w:tcMar>
          </w:tcPr>
          <w:p w14:paraId="639F51A4" w14:textId="77777777" w:rsidR="006C416A" w:rsidRPr="0089069B" w:rsidRDefault="006C416A" w:rsidP="009355D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166D706B" w14:textId="77777777" w:rsidTr="009355DC">
        <w:trPr>
          <w:trHeight w:val="351"/>
          <w:jc w:val="center"/>
        </w:trPr>
        <w:tc>
          <w:tcPr>
            <w:tcW w:w="14400" w:type="dxa"/>
            <w:tcMar>
              <w:left w:w="115" w:type="dxa"/>
              <w:right w:w="202" w:type="dxa"/>
            </w:tcMar>
          </w:tcPr>
          <w:p w14:paraId="4CC40129" w14:textId="77777777" w:rsidR="006C416A" w:rsidRPr="0089069B" w:rsidRDefault="006C416A" w:rsidP="004B0317">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2F99894F" w14:textId="77777777" w:rsidTr="009355DC">
        <w:trPr>
          <w:trHeight w:val="432"/>
          <w:jc w:val="center"/>
        </w:trPr>
        <w:tc>
          <w:tcPr>
            <w:tcW w:w="14400" w:type="dxa"/>
            <w:tcMar>
              <w:left w:w="115" w:type="dxa"/>
              <w:right w:w="202" w:type="dxa"/>
            </w:tcMar>
          </w:tcPr>
          <w:p w14:paraId="7F7E6945" w14:textId="77777777" w:rsidR="006C416A" w:rsidRPr="0089069B" w:rsidRDefault="006C416A" w:rsidP="009355DC">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6C416A" w:rsidRPr="0089069B" w14:paraId="0A6FE8E6" w14:textId="77777777" w:rsidTr="009355DC">
        <w:trPr>
          <w:trHeight w:val="432"/>
          <w:jc w:val="center"/>
        </w:trPr>
        <w:tc>
          <w:tcPr>
            <w:tcW w:w="14400" w:type="dxa"/>
            <w:tcMar>
              <w:left w:w="115" w:type="dxa"/>
              <w:right w:w="202" w:type="dxa"/>
            </w:tcMar>
          </w:tcPr>
          <w:p w14:paraId="30355E50"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5613870" w14:textId="77777777" w:rsidTr="009355DC">
        <w:trPr>
          <w:trHeight w:val="432"/>
          <w:jc w:val="center"/>
        </w:trPr>
        <w:tc>
          <w:tcPr>
            <w:tcW w:w="14400" w:type="dxa"/>
            <w:tcMar>
              <w:left w:w="115" w:type="dxa"/>
              <w:right w:w="202" w:type="dxa"/>
            </w:tcMar>
          </w:tcPr>
          <w:p w14:paraId="02467E2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6C416A" w:rsidRDefault="00451968" w:rsidP="00451968">
      <w:pPr>
        <w:pStyle w:val="TOCwno"/>
        <w:jc w:val="left"/>
        <w:rPr>
          <w:b w:val="0"/>
          <w:color w:val="auto"/>
          <w:sz w:val="22"/>
          <w:szCs w:val="22"/>
        </w:rPr>
      </w:pPr>
    </w:p>
    <w:p w14:paraId="03222FC6" w14:textId="77777777" w:rsidR="00791D89" w:rsidRPr="00C04DC1" w:rsidRDefault="00791D89" w:rsidP="00451968">
      <w:pPr>
        <w:pStyle w:val="BodyText2"/>
        <w:spacing w:after="0"/>
        <w:sectPr w:rsidR="00791D89" w:rsidRPr="00C04DC1" w:rsidSect="00884BE6">
          <w:footerReference w:type="default" r:id="rId16"/>
          <w:pgSz w:w="15840" w:h="12240" w:orient="landscape" w:code="1"/>
          <w:pgMar w:top="1080" w:right="720" w:bottom="1080" w:left="720" w:header="1080" w:footer="720" w:gutter="0"/>
          <w:cols w:space="720"/>
          <w:docGrid w:linePitch="360"/>
        </w:sectPr>
      </w:pPr>
    </w:p>
    <w:p w14:paraId="518F6B23" w14:textId="77777777" w:rsidR="00F4646D" w:rsidRPr="00C04DC1" w:rsidRDefault="00F4646D" w:rsidP="00F4646D">
      <w:pPr>
        <w:pStyle w:val="TOCwno"/>
      </w:pPr>
      <w:bookmarkStart w:id="13" w:name="_Toc217103241"/>
      <w:bookmarkStart w:id="14" w:name="_Toc218929187"/>
      <w:bookmarkStart w:id="15" w:name="_Toc219518916"/>
      <w:bookmarkStart w:id="16" w:name="_Toc299352381"/>
      <w:bookmarkStart w:id="17" w:name="_Toc304382617"/>
      <w:bookmarkStart w:id="18" w:name="_Toc170821422"/>
      <w:r w:rsidRPr="00C04DC1">
        <w:lastRenderedPageBreak/>
        <w:t>INDEX</w:t>
      </w:r>
      <w:bookmarkStart w:id="19" w:name="_Toc215467447"/>
      <w:bookmarkEnd w:id="13"/>
      <w:bookmarkEnd w:id="14"/>
      <w:bookmarkEnd w:id="15"/>
      <w:r>
        <w:t>ES</w:t>
      </w:r>
      <w:bookmarkEnd w:id="16"/>
      <w:bookmarkEnd w:id="17"/>
      <w:bookmarkEnd w:id="18"/>
    </w:p>
    <w:p w14:paraId="060DFE01"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9"/>
    <w:p w14:paraId="61D6202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3BE9566" w14:textId="77777777" w:rsidR="00E630FE" w:rsidRDefault="002374C7" w:rsidP="00D332C3">
      <w:pPr>
        <w:pStyle w:val="BodyText2"/>
        <w:spacing w:line="240" w:lineRule="auto"/>
        <w:outlineLvl w:val="0"/>
        <w:rPr>
          <w:noProof/>
          <w:sz w:val="18"/>
          <w:szCs w:val="18"/>
        </w:rPr>
        <w:sectPr w:rsidR="00E630FE" w:rsidSect="00E630FE">
          <w:footerReference w:type="default" r:id="rId17"/>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1765FEB" w14:textId="77777777" w:rsidR="00E630FE" w:rsidRDefault="00E630FE">
      <w:pPr>
        <w:pStyle w:val="Index1"/>
        <w:tabs>
          <w:tab w:val="right" w:leader="dot" w:pos="6830"/>
        </w:tabs>
        <w:rPr>
          <w:noProof/>
        </w:rPr>
      </w:pPr>
      <w:r w:rsidRPr="00C17164">
        <w:rPr>
          <w:rFonts w:cstheme="minorHAnsi"/>
          <w:noProof/>
        </w:rPr>
        <w:t>ENFORCEMENT AND EDUCATION</w:t>
      </w:r>
    </w:p>
    <w:p w14:paraId="554A897F" w14:textId="77777777" w:rsidR="00E630FE" w:rsidRDefault="00E630FE">
      <w:pPr>
        <w:pStyle w:val="Index2"/>
        <w:tabs>
          <w:tab w:val="right" w:leader="dot" w:pos="6830"/>
        </w:tabs>
        <w:rPr>
          <w:noProof/>
        </w:rPr>
      </w:pPr>
      <w:r w:rsidRPr="00C17164">
        <w:rPr>
          <w:rFonts w:cstheme="minorHAnsi"/>
          <w:noProof/>
        </w:rPr>
        <w:t>Case File</w:t>
      </w:r>
      <w:r>
        <w:rPr>
          <w:noProof/>
        </w:rPr>
        <w:tab/>
        <w:t>5</w:t>
      </w:r>
    </w:p>
    <w:p w14:paraId="27899FC9" w14:textId="77777777" w:rsidR="00E630FE" w:rsidRDefault="00E630FE">
      <w:pPr>
        <w:pStyle w:val="Index2"/>
        <w:tabs>
          <w:tab w:val="right" w:leader="dot" w:pos="6830"/>
        </w:tabs>
        <w:rPr>
          <w:noProof/>
        </w:rPr>
      </w:pPr>
      <w:r w:rsidRPr="00C17164">
        <w:rPr>
          <w:rFonts w:cstheme="minorHAnsi"/>
          <w:noProof/>
        </w:rPr>
        <w:t>Investigations</w:t>
      </w:r>
      <w:r>
        <w:rPr>
          <w:noProof/>
        </w:rPr>
        <w:tab/>
        <w:t>7</w:t>
      </w:r>
    </w:p>
    <w:p w14:paraId="65C3A2E8" w14:textId="77777777" w:rsidR="00E630FE" w:rsidRDefault="00E630FE">
      <w:pPr>
        <w:pStyle w:val="Index1"/>
        <w:tabs>
          <w:tab w:val="right" w:leader="dot" w:pos="6830"/>
        </w:tabs>
        <w:rPr>
          <w:noProof/>
        </w:rPr>
      </w:pPr>
      <w:r w:rsidRPr="00C17164">
        <w:rPr>
          <w:rFonts w:eastAsia="Calibri" w:cs="Times New Roman"/>
          <w:noProof/>
        </w:rPr>
        <w:t>LEGACY RECORDS</w:t>
      </w:r>
    </w:p>
    <w:p w14:paraId="1D4D83A9" w14:textId="77777777" w:rsidR="00E630FE" w:rsidRDefault="00E630FE">
      <w:pPr>
        <w:pStyle w:val="Index2"/>
        <w:tabs>
          <w:tab w:val="right" w:leader="dot" w:pos="6830"/>
        </w:tabs>
        <w:rPr>
          <w:noProof/>
        </w:rPr>
      </w:pPr>
      <w:r w:rsidRPr="00C17164">
        <w:rPr>
          <w:rFonts w:eastAsia="Calibri" w:cs="Times New Roman"/>
          <w:noProof/>
        </w:rPr>
        <w:t>Bound Original Board Minutes</w:t>
      </w:r>
      <w:r>
        <w:rPr>
          <w:noProof/>
        </w:rPr>
        <w:tab/>
        <w:t>18</w:t>
      </w:r>
    </w:p>
    <w:p w14:paraId="0ED385BE" w14:textId="77777777" w:rsidR="00E630FE" w:rsidRDefault="00E630FE" w:rsidP="00D332C3">
      <w:pPr>
        <w:pStyle w:val="BodyText2"/>
        <w:spacing w:line="240" w:lineRule="auto"/>
        <w:outlineLvl w:val="0"/>
        <w:rPr>
          <w:noProof/>
          <w:sz w:val="18"/>
          <w:szCs w:val="18"/>
        </w:rPr>
        <w:sectPr w:rsidR="00E630FE" w:rsidSect="00E630FE">
          <w:type w:val="continuous"/>
          <w:pgSz w:w="15840" w:h="12240" w:orient="landscape" w:code="1"/>
          <w:pgMar w:top="1080" w:right="720" w:bottom="1080" w:left="720" w:header="1080" w:footer="720" w:gutter="0"/>
          <w:cols w:num="2" w:space="720"/>
          <w:docGrid w:linePitch="360"/>
        </w:sectPr>
      </w:pPr>
    </w:p>
    <w:p w14:paraId="1C21657F" w14:textId="40CCE0A9" w:rsidR="00D332C3" w:rsidRDefault="002374C7" w:rsidP="00D332C3">
      <w:pPr>
        <w:pStyle w:val="BodyText2"/>
        <w:spacing w:line="240" w:lineRule="auto"/>
        <w:outlineLvl w:val="0"/>
        <w:rPr>
          <w:sz w:val="18"/>
          <w:szCs w:val="18"/>
        </w:rPr>
      </w:pPr>
      <w:r w:rsidRPr="0082620D">
        <w:rPr>
          <w:sz w:val="18"/>
          <w:szCs w:val="18"/>
        </w:rPr>
        <w:fldChar w:fldCharType="end"/>
      </w:r>
    </w:p>
    <w:p w14:paraId="483F6AAA" w14:textId="77777777" w:rsidR="006219C6" w:rsidRDefault="006219C6" w:rsidP="009019E4">
      <w:pPr>
        <w:pStyle w:val="BodyText2"/>
        <w:spacing w:line="240" w:lineRule="auto"/>
        <w:outlineLvl w:val="0"/>
        <w:rPr>
          <w:sz w:val="18"/>
          <w:szCs w:val="18"/>
        </w:rPr>
      </w:pPr>
    </w:p>
    <w:p w14:paraId="43EBD812" w14:textId="77777777" w:rsidR="006219C6" w:rsidRDefault="006219C6" w:rsidP="0082620D">
      <w:pPr>
        <w:pStyle w:val="BodyText2"/>
        <w:spacing w:line="240" w:lineRule="auto"/>
        <w:outlineLvl w:val="0"/>
        <w:rPr>
          <w:sz w:val="18"/>
          <w:szCs w:val="18"/>
        </w:rPr>
      </w:pPr>
    </w:p>
    <w:p w14:paraId="49CCFBFC" w14:textId="77777777" w:rsidR="00AF50CF" w:rsidRDefault="00AF50CF" w:rsidP="0082620D">
      <w:pPr>
        <w:pStyle w:val="BodyText2"/>
        <w:spacing w:line="240" w:lineRule="auto"/>
        <w:outlineLvl w:val="0"/>
        <w:rPr>
          <w:sz w:val="18"/>
          <w:szCs w:val="18"/>
        </w:rPr>
        <w:sectPr w:rsidR="00AF50CF" w:rsidSect="00E630FE">
          <w:type w:val="continuous"/>
          <w:pgSz w:w="15840" w:h="12240" w:orient="landscape" w:code="1"/>
          <w:pgMar w:top="1080" w:right="720" w:bottom="1080" w:left="720" w:header="1080" w:footer="720" w:gutter="0"/>
          <w:cols w:space="720"/>
          <w:docGrid w:linePitch="360"/>
        </w:sectPr>
      </w:pPr>
    </w:p>
    <w:p w14:paraId="57EBDD65"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0E994648" w14:textId="47361D0B"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1742C597" w14:textId="77777777" w:rsidR="00A41735" w:rsidRDefault="00A41735" w:rsidP="006F542B">
      <w:pPr>
        <w:pStyle w:val="BodyText2"/>
        <w:spacing w:after="0"/>
        <w:outlineLvl w:val="0"/>
        <w:sectPr w:rsidR="00A41735" w:rsidSect="00884BE6">
          <w:footerReference w:type="default" r:id="rId18"/>
          <w:type w:val="continuous"/>
          <w:pgSz w:w="15840" w:h="12240" w:orient="landscape" w:code="1"/>
          <w:pgMar w:top="1080" w:right="720" w:bottom="1080" w:left="720" w:header="1080" w:footer="720" w:gutter="0"/>
          <w:cols w:space="720"/>
          <w:docGrid w:linePitch="360"/>
        </w:sectPr>
      </w:pPr>
    </w:p>
    <w:p w14:paraId="77A2DD89" w14:textId="77777777" w:rsidR="00F4646D" w:rsidRPr="00C04DC1" w:rsidRDefault="00F4646D" w:rsidP="00F4646D">
      <w:pPr>
        <w:pStyle w:val="StyleNormal16NotBold"/>
        <w:spacing w:after="120"/>
        <w:rPr>
          <w:sz w:val="28"/>
          <w:szCs w:val="28"/>
        </w:rPr>
      </w:pPr>
      <w:r>
        <w:lastRenderedPageBreak/>
        <w:t>DISPOSITION AUTHORITY NUMBERS (dan’S) INDEX</w:t>
      </w:r>
    </w:p>
    <w:p w14:paraId="23FEC992" w14:textId="77777777" w:rsidR="00E630FE" w:rsidRDefault="002374C7" w:rsidP="00715D43">
      <w:pPr>
        <w:pStyle w:val="BodyText2"/>
        <w:spacing w:after="0"/>
        <w:rPr>
          <w:noProof/>
          <w:color w:val="FF0000"/>
          <w:sz w:val="18"/>
          <w:szCs w:val="18"/>
        </w:rPr>
        <w:sectPr w:rsidR="00E630FE" w:rsidSect="00E630FE">
          <w:footerReference w:type="default" r:id="rId19"/>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087B817" w14:textId="77777777" w:rsidR="00E630FE" w:rsidRDefault="00E630FE">
      <w:pPr>
        <w:pStyle w:val="Index1"/>
        <w:tabs>
          <w:tab w:val="right" w:leader="dot" w:pos="3050"/>
        </w:tabs>
        <w:rPr>
          <w:noProof/>
        </w:rPr>
      </w:pPr>
      <w:r w:rsidRPr="006838EA">
        <w:rPr>
          <w:rFonts w:cstheme="minorHAnsi"/>
          <w:noProof/>
        </w:rPr>
        <w:t>00-12-59969</w:t>
      </w:r>
      <w:r>
        <w:rPr>
          <w:noProof/>
        </w:rPr>
        <w:tab/>
        <w:t>7</w:t>
      </w:r>
    </w:p>
    <w:p w14:paraId="71ADF9DB" w14:textId="77777777" w:rsidR="00E630FE" w:rsidRDefault="00E630FE">
      <w:pPr>
        <w:pStyle w:val="Index1"/>
        <w:tabs>
          <w:tab w:val="right" w:leader="dot" w:pos="3050"/>
        </w:tabs>
        <w:rPr>
          <w:noProof/>
        </w:rPr>
      </w:pPr>
      <w:r w:rsidRPr="006838EA">
        <w:rPr>
          <w:rFonts w:cstheme="minorHAnsi"/>
          <w:noProof/>
        </w:rPr>
        <w:t>00-12-59970</w:t>
      </w:r>
      <w:r>
        <w:rPr>
          <w:noProof/>
        </w:rPr>
        <w:tab/>
        <w:t>8</w:t>
      </w:r>
    </w:p>
    <w:p w14:paraId="3A574CE8" w14:textId="77777777" w:rsidR="00E630FE" w:rsidRDefault="00E630FE">
      <w:pPr>
        <w:pStyle w:val="Index1"/>
        <w:tabs>
          <w:tab w:val="right" w:leader="dot" w:pos="3050"/>
        </w:tabs>
        <w:rPr>
          <w:noProof/>
        </w:rPr>
      </w:pPr>
      <w:r w:rsidRPr="006838EA">
        <w:rPr>
          <w:rFonts w:cstheme="minorHAnsi"/>
          <w:noProof/>
        </w:rPr>
        <w:t>00-12-59971</w:t>
      </w:r>
      <w:r>
        <w:rPr>
          <w:noProof/>
        </w:rPr>
        <w:tab/>
        <w:t>7</w:t>
      </w:r>
    </w:p>
    <w:p w14:paraId="422E3985" w14:textId="77777777" w:rsidR="00E630FE" w:rsidRDefault="00E630FE">
      <w:pPr>
        <w:pStyle w:val="Index1"/>
        <w:tabs>
          <w:tab w:val="right" w:leader="dot" w:pos="3050"/>
        </w:tabs>
        <w:rPr>
          <w:noProof/>
        </w:rPr>
      </w:pPr>
      <w:r w:rsidRPr="006838EA">
        <w:rPr>
          <w:rFonts w:cstheme="minorHAnsi"/>
          <w:noProof/>
        </w:rPr>
        <w:t>00-12-59972</w:t>
      </w:r>
      <w:r>
        <w:rPr>
          <w:noProof/>
        </w:rPr>
        <w:tab/>
        <w:t>5</w:t>
      </w:r>
    </w:p>
    <w:p w14:paraId="026189F9" w14:textId="77777777" w:rsidR="00E630FE" w:rsidRDefault="00E630FE">
      <w:pPr>
        <w:pStyle w:val="Index1"/>
        <w:tabs>
          <w:tab w:val="right" w:leader="dot" w:pos="3050"/>
        </w:tabs>
        <w:rPr>
          <w:noProof/>
        </w:rPr>
      </w:pPr>
      <w:r>
        <w:rPr>
          <w:noProof/>
        </w:rPr>
        <w:t>01</w:t>
      </w:r>
      <w:r w:rsidRPr="006838EA">
        <w:rPr>
          <w:rFonts w:eastAsia="Times New Roman"/>
          <w:noProof/>
        </w:rPr>
        <w:t>-09-60210</w:t>
      </w:r>
      <w:r>
        <w:rPr>
          <w:noProof/>
        </w:rPr>
        <w:tab/>
        <w:t>14</w:t>
      </w:r>
    </w:p>
    <w:p w14:paraId="72F6C316" w14:textId="77777777" w:rsidR="00E630FE" w:rsidRDefault="00E630FE">
      <w:pPr>
        <w:pStyle w:val="Index1"/>
        <w:tabs>
          <w:tab w:val="right" w:leader="dot" w:pos="3050"/>
        </w:tabs>
        <w:rPr>
          <w:noProof/>
        </w:rPr>
      </w:pPr>
      <w:r>
        <w:rPr>
          <w:noProof/>
        </w:rPr>
        <w:t>01</w:t>
      </w:r>
      <w:r w:rsidRPr="006838EA">
        <w:rPr>
          <w:rFonts w:eastAsia="Times New Roman"/>
          <w:noProof/>
        </w:rPr>
        <w:t>-09-60211</w:t>
      </w:r>
      <w:r>
        <w:rPr>
          <w:noProof/>
        </w:rPr>
        <w:tab/>
        <w:t>15</w:t>
      </w:r>
    </w:p>
    <w:p w14:paraId="7FA71495" w14:textId="77777777" w:rsidR="00E630FE" w:rsidRDefault="00E630FE">
      <w:pPr>
        <w:pStyle w:val="Index1"/>
        <w:tabs>
          <w:tab w:val="right" w:leader="dot" w:pos="3050"/>
        </w:tabs>
        <w:rPr>
          <w:noProof/>
        </w:rPr>
      </w:pPr>
      <w:r>
        <w:rPr>
          <w:noProof/>
        </w:rPr>
        <w:t>02</w:t>
      </w:r>
      <w:r w:rsidRPr="006838EA">
        <w:rPr>
          <w:rFonts w:eastAsia="Times New Roman"/>
          <w:noProof/>
        </w:rPr>
        <w:t>-06-60367</w:t>
      </w:r>
      <w:r>
        <w:rPr>
          <w:noProof/>
        </w:rPr>
        <w:tab/>
        <w:t>6</w:t>
      </w:r>
    </w:p>
    <w:p w14:paraId="47CD9722" w14:textId="77777777" w:rsidR="00E630FE" w:rsidRDefault="00E630FE">
      <w:pPr>
        <w:pStyle w:val="Index1"/>
        <w:tabs>
          <w:tab w:val="right" w:leader="dot" w:pos="3050"/>
        </w:tabs>
        <w:rPr>
          <w:noProof/>
        </w:rPr>
      </w:pPr>
      <w:r w:rsidRPr="006838EA">
        <w:rPr>
          <w:rFonts w:cstheme="minorHAnsi"/>
          <w:noProof/>
        </w:rPr>
        <w:t>03-12-60617</w:t>
      </w:r>
      <w:r>
        <w:rPr>
          <w:noProof/>
        </w:rPr>
        <w:tab/>
        <w:t>11</w:t>
      </w:r>
    </w:p>
    <w:p w14:paraId="352BC8B2" w14:textId="77777777" w:rsidR="00E630FE" w:rsidRDefault="00E630FE">
      <w:pPr>
        <w:pStyle w:val="Index1"/>
        <w:tabs>
          <w:tab w:val="right" w:leader="dot" w:pos="3050"/>
        </w:tabs>
        <w:rPr>
          <w:noProof/>
        </w:rPr>
      </w:pPr>
      <w:r>
        <w:rPr>
          <w:noProof/>
        </w:rPr>
        <w:t>03</w:t>
      </w:r>
      <w:r w:rsidRPr="006838EA">
        <w:rPr>
          <w:rFonts w:eastAsia="Times New Roman"/>
          <w:noProof/>
        </w:rPr>
        <w:t>-12-60618</w:t>
      </w:r>
      <w:r>
        <w:rPr>
          <w:noProof/>
        </w:rPr>
        <w:tab/>
        <w:t>14</w:t>
      </w:r>
    </w:p>
    <w:p w14:paraId="6BBF2A3B" w14:textId="77777777" w:rsidR="00E630FE" w:rsidRDefault="00E630FE">
      <w:pPr>
        <w:pStyle w:val="Index1"/>
        <w:tabs>
          <w:tab w:val="right" w:leader="dot" w:pos="3050"/>
        </w:tabs>
        <w:rPr>
          <w:noProof/>
        </w:rPr>
      </w:pPr>
      <w:r w:rsidRPr="006838EA">
        <w:rPr>
          <w:rFonts w:cstheme="minorHAnsi"/>
          <w:noProof/>
        </w:rPr>
        <w:t>07-05-61512</w:t>
      </w:r>
      <w:r>
        <w:rPr>
          <w:noProof/>
        </w:rPr>
        <w:tab/>
        <w:t>13</w:t>
      </w:r>
    </w:p>
    <w:p w14:paraId="1FC403E9" w14:textId="77777777" w:rsidR="00E630FE" w:rsidRDefault="00E630FE">
      <w:pPr>
        <w:pStyle w:val="Index1"/>
        <w:tabs>
          <w:tab w:val="right" w:leader="dot" w:pos="3050"/>
        </w:tabs>
        <w:rPr>
          <w:noProof/>
        </w:rPr>
      </w:pPr>
      <w:r w:rsidRPr="006838EA">
        <w:rPr>
          <w:rFonts w:cstheme="minorHAnsi"/>
          <w:noProof/>
        </w:rPr>
        <w:t>07-05-61513</w:t>
      </w:r>
      <w:r>
        <w:rPr>
          <w:noProof/>
        </w:rPr>
        <w:tab/>
        <w:t>11</w:t>
      </w:r>
    </w:p>
    <w:p w14:paraId="3DD6B977" w14:textId="77777777" w:rsidR="00E630FE" w:rsidRDefault="00E630FE">
      <w:pPr>
        <w:pStyle w:val="Index1"/>
        <w:tabs>
          <w:tab w:val="right" w:leader="dot" w:pos="3050"/>
        </w:tabs>
        <w:rPr>
          <w:noProof/>
        </w:rPr>
      </w:pPr>
      <w:r w:rsidRPr="006838EA">
        <w:rPr>
          <w:rFonts w:cstheme="minorHAnsi"/>
          <w:noProof/>
        </w:rPr>
        <w:t>07-05-61514</w:t>
      </w:r>
      <w:r>
        <w:rPr>
          <w:noProof/>
        </w:rPr>
        <w:tab/>
        <w:t>12</w:t>
      </w:r>
    </w:p>
    <w:p w14:paraId="7195F06E" w14:textId="77777777" w:rsidR="00E630FE" w:rsidRDefault="00E630FE">
      <w:pPr>
        <w:pStyle w:val="Index1"/>
        <w:tabs>
          <w:tab w:val="right" w:leader="dot" w:pos="3050"/>
        </w:tabs>
        <w:rPr>
          <w:noProof/>
        </w:rPr>
      </w:pPr>
      <w:r w:rsidRPr="006838EA">
        <w:rPr>
          <w:rFonts w:cstheme="minorHAnsi"/>
          <w:noProof/>
        </w:rPr>
        <w:t>07-05-61515</w:t>
      </w:r>
      <w:r>
        <w:rPr>
          <w:noProof/>
        </w:rPr>
        <w:tab/>
        <w:t>10</w:t>
      </w:r>
    </w:p>
    <w:p w14:paraId="2035A2E0" w14:textId="77777777" w:rsidR="00E630FE" w:rsidRDefault="00E630FE">
      <w:pPr>
        <w:pStyle w:val="Index1"/>
        <w:tabs>
          <w:tab w:val="right" w:leader="dot" w:pos="3050"/>
        </w:tabs>
        <w:rPr>
          <w:noProof/>
        </w:rPr>
      </w:pPr>
      <w:r w:rsidRPr="006838EA">
        <w:rPr>
          <w:rFonts w:cstheme="minorHAnsi"/>
          <w:noProof/>
        </w:rPr>
        <w:t>08-12-61927</w:t>
      </w:r>
      <w:r>
        <w:rPr>
          <w:noProof/>
        </w:rPr>
        <w:tab/>
        <w:t>4</w:t>
      </w:r>
    </w:p>
    <w:p w14:paraId="44B6290B" w14:textId="77777777" w:rsidR="00E630FE" w:rsidRDefault="00E630FE">
      <w:pPr>
        <w:pStyle w:val="Index1"/>
        <w:tabs>
          <w:tab w:val="right" w:leader="dot" w:pos="3050"/>
        </w:tabs>
        <w:rPr>
          <w:noProof/>
        </w:rPr>
      </w:pPr>
      <w:r w:rsidRPr="006838EA">
        <w:rPr>
          <w:rFonts w:cstheme="minorHAnsi"/>
          <w:noProof/>
        </w:rPr>
        <w:t>08-12-61928</w:t>
      </w:r>
      <w:r>
        <w:rPr>
          <w:noProof/>
        </w:rPr>
        <w:tab/>
        <w:t>5</w:t>
      </w:r>
    </w:p>
    <w:p w14:paraId="1B515148" w14:textId="77777777" w:rsidR="00E630FE" w:rsidRDefault="00E630FE">
      <w:pPr>
        <w:pStyle w:val="Index1"/>
        <w:tabs>
          <w:tab w:val="right" w:leader="dot" w:pos="3050"/>
        </w:tabs>
        <w:rPr>
          <w:noProof/>
        </w:rPr>
      </w:pPr>
      <w:r w:rsidRPr="006838EA">
        <w:rPr>
          <w:rFonts w:cstheme="minorHAnsi"/>
          <w:noProof/>
        </w:rPr>
        <w:t>08-12-61929</w:t>
      </w:r>
      <w:r>
        <w:rPr>
          <w:noProof/>
        </w:rPr>
        <w:tab/>
        <w:t>8</w:t>
      </w:r>
    </w:p>
    <w:p w14:paraId="19A7F92C" w14:textId="77777777" w:rsidR="00E630FE" w:rsidRDefault="00E630FE">
      <w:pPr>
        <w:pStyle w:val="Index1"/>
        <w:tabs>
          <w:tab w:val="right" w:leader="dot" w:pos="3050"/>
        </w:tabs>
        <w:rPr>
          <w:noProof/>
        </w:rPr>
      </w:pPr>
      <w:r w:rsidRPr="006838EA">
        <w:rPr>
          <w:rFonts w:cstheme="minorHAnsi"/>
          <w:noProof/>
        </w:rPr>
        <w:t>08-12-61930</w:t>
      </w:r>
      <w:r>
        <w:rPr>
          <w:noProof/>
        </w:rPr>
        <w:tab/>
        <w:t>7</w:t>
      </w:r>
    </w:p>
    <w:p w14:paraId="5C0EC16F" w14:textId="77777777" w:rsidR="00E630FE" w:rsidRDefault="00E630FE">
      <w:pPr>
        <w:pStyle w:val="Index1"/>
        <w:tabs>
          <w:tab w:val="right" w:leader="dot" w:pos="3050"/>
        </w:tabs>
        <w:rPr>
          <w:noProof/>
        </w:rPr>
      </w:pPr>
      <w:r>
        <w:rPr>
          <w:noProof/>
        </w:rPr>
        <w:t>08</w:t>
      </w:r>
      <w:r w:rsidRPr="006838EA">
        <w:rPr>
          <w:rFonts w:eastAsia="Times New Roman"/>
          <w:noProof/>
        </w:rPr>
        <w:t>-12-61931</w:t>
      </w:r>
      <w:r>
        <w:rPr>
          <w:noProof/>
        </w:rPr>
        <w:tab/>
        <w:t>9</w:t>
      </w:r>
    </w:p>
    <w:p w14:paraId="3D1F9EDC" w14:textId="77777777" w:rsidR="00E630FE" w:rsidRDefault="00E630FE">
      <w:pPr>
        <w:pStyle w:val="Index1"/>
        <w:tabs>
          <w:tab w:val="right" w:leader="dot" w:pos="3050"/>
        </w:tabs>
        <w:rPr>
          <w:noProof/>
        </w:rPr>
      </w:pPr>
      <w:r>
        <w:rPr>
          <w:noProof/>
        </w:rPr>
        <w:t>08</w:t>
      </w:r>
      <w:r w:rsidRPr="006838EA">
        <w:rPr>
          <w:rFonts w:eastAsia="Times New Roman"/>
          <w:noProof/>
        </w:rPr>
        <w:t>-12-61932</w:t>
      </w:r>
      <w:r>
        <w:rPr>
          <w:noProof/>
        </w:rPr>
        <w:tab/>
        <w:t>9</w:t>
      </w:r>
    </w:p>
    <w:p w14:paraId="011E281B" w14:textId="77777777" w:rsidR="00E630FE" w:rsidRDefault="00E630FE">
      <w:pPr>
        <w:pStyle w:val="Index1"/>
        <w:tabs>
          <w:tab w:val="right" w:leader="dot" w:pos="3050"/>
        </w:tabs>
        <w:rPr>
          <w:noProof/>
        </w:rPr>
      </w:pPr>
      <w:r>
        <w:rPr>
          <w:noProof/>
        </w:rPr>
        <w:t>08</w:t>
      </w:r>
      <w:r w:rsidRPr="006838EA">
        <w:rPr>
          <w:rFonts w:eastAsia="Times New Roman"/>
          <w:noProof/>
        </w:rPr>
        <w:t>-12-61935</w:t>
      </w:r>
      <w:r>
        <w:rPr>
          <w:noProof/>
        </w:rPr>
        <w:tab/>
        <w:t>8</w:t>
      </w:r>
    </w:p>
    <w:p w14:paraId="7CF5408A" w14:textId="77777777" w:rsidR="00E630FE" w:rsidRDefault="00E630FE">
      <w:pPr>
        <w:pStyle w:val="Index1"/>
        <w:tabs>
          <w:tab w:val="right" w:leader="dot" w:pos="3050"/>
        </w:tabs>
        <w:rPr>
          <w:noProof/>
        </w:rPr>
      </w:pPr>
      <w:r>
        <w:rPr>
          <w:noProof/>
        </w:rPr>
        <w:t>08</w:t>
      </w:r>
      <w:r w:rsidRPr="006838EA">
        <w:rPr>
          <w:rFonts w:eastAsia="Times New Roman"/>
          <w:noProof/>
        </w:rPr>
        <w:t>-12-61936</w:t>
      </w:r>
      <w:r>
        <w:rPr>
          <w:noProof/>
        </w:rPr>
        <w:tab/>
        <w:t>6</w:t>
      </w:r>
    </w:p>
    <w:p w14:paraId="67B9D8D4" w14:textId="77777777" w:rsidR="00E630FE" w:rsidRDefault="00E630FE">
      <w:pPr>
        <w:pStyle w:val="Index1"/>
        <w:tabs>
          <w:tab w:val="right" w:leader="dot" w:pos="3050"/>
        </w:tabs>
        <w:rPr>
          <w:noProof/>
        </w:rPr>
      </w:pPr>
      <w:r w:rsidRPr="006838EA">
        <w:rPr>
          <w:rFonts w:cstheme="minorHAnsi"/>
          <w:noProof/>
        </w:rPr>
        <w:t>09-01-61907</w:t>
      </w:r>
      <w:r>
        <w:rPr>
          <w:noProof/>
        </w:rPr>
        <w:tab/>
        <w:t>10</w:t>
      </w:r>
    </w:p>
    <w:p w14:paraId="5FC03B91" w14:textId="77777777" w:rsidR="00E630FE" w:rsidRDefault="00E630FE">
      <w:pPr>
        <w:pStyle w:val="Index1"/>
        <w:tabs>
          <w:tab w:val="right" w:leader="dot" w:pos="3050"/>
        </w:tabs>
        <w:rPr>
          <w:noProof/>
        </w:rPr>
      </w:pPr>
      <w:r>
        <w:rPr>
          <w:noProof/>
        </w:rPr>
        <w:t>09</w:t>
      </w:r>
      <w:r w:rsidRPr="006838EA">
        <w:rPr>
          <w:rFonts w:eastAsia="Times New Roman"/>
          <w:noProof/>
        </w:rPr>
        <w:t>-01-61910</w:t>
      </w:r>
      <w:r>
        <w:rPr>
          <w:noProof/>
        </w:rPr>
        <w:tab/>
        <w:t>8</w:t>
      </w:r>
    </w:p>
    <w:p w14:paraId="6CBA21DC" w14:textId="77777777" w:rsidR="00E630FE" w:rsidRDefault="00E630FE">
      <w:pPr>
        <w:pStyle w:val="Index1"/>
        <w:tabs>
          <w:tab w:val="right" w:leader="dot" w:pos="3050"/>
        </w:tabs>
        <w:rPr>
          <w:noProof/>
        </w:rPr>
      </w:pPr>
      <w:r w:rsidRPr="006838EA">
        <w:rPr>
          <w:rFonts w:cstheme="minorHAnsi"/>
          <w:noProof/>
        </w:rPr>
        <w:t>09-11-62157</w:t>
      </w:r>
      <w:r>
        <w:rPr>
          <w:noProof/>
        </w:rPr>
        <w:tab/>
        <w:t>10</w:t>
      </w:r>
    </w:p>
    <w:p w14:paraId="3BB1DC40" w14:textId="77777777" w:rsidR="00E630FE" w:rsidRDefault="00E630FE">
      <w:pPr>
        <w:pStyle w:val="Index1"/>
        <w:tabs>
          <w:tab w:val="right" w:leader="dot" w:pos="3050"/>
        </w:tabs>
        <w:rPr>
          <w:noProof/>
        </w:rPr>
      </w:pPr>
      <w:r w:rsidRPr="006838EA">
        <w:rPr>
          <w:rFonts w:eastAsia="Times New Roman"/>
          <w:noProof/>
        </w:rPr>
        <w:t>71-03-01387</w:t>
      </w:r>
      <w:r>
        <w:rPr>
          <w:noProof/>
        </w:rPr>
        <w:tab/>
        <w:t>18</w:t>
      </w:r>
    </w:p>
    <w:p w14:paraId="315B494F" w14:textId="77777777" w:rsidR="00E630FE" w:rsidRDefault="00E630FE">
      <w:pPr>
        <w:pStyle w:val="Index1"/>
        <w:tabs>
          <w:tab w:val="right" w:leader="dot" w:pos="3050"/>
        </w:tabs>
        <w:rPr>
          <w:noProof/>
        </w:rPr>
      </w:pPr>
      <w:r>
        <w:rPr>
          <w:noProof/>
        </w:rPr>
        <w:t>73</w:t>
      </w:r>
      <w:r w:rsidRPr="006838EA">
        <w:rPr>
          <w:rFonts w:eastAsia="Times New Roman"/>
          <w:noProof/>
        </w:rPr>
        <w:t>-11-03208</w:t>
      </w:r>
      <w:r>
        <w:rPr>
          <w:noProof/>
        </w:rPr>
        <w:tab/>
        <w:t>19</w:t>
      </w:r>
    </w:p>
    <w:p w14:paraId="16182F2C" w14:textId="77777777" w:rsidR="00E630FE" w:rsidRDefault="00E630FE">
      <w:pPr>
        <w:pStyle w:val="Index1"/>
        <w:tabs>
          <w:tab w:val="right" w:leader="dot" w:pos="3050"/>
        </w:tabs>
        <w:rPr>
          <w:noProof/>
        </w:rPr>
      </w:pPr>
      <w:r>
        <w:rPr>
          <w:noProof/>
        </w:rPr>
        <w:t>76</w:t>
      </w:r>
      <w:r w:rsidRPr="006838EA">
        <w:rPr>
          <w:rFonts w:eastAsia="Times New Roman"/>
          <w:noProof/>
        </w:rPr>
        <w:t>-01-16442</w:t>
      </w:r>
      <w:r>
        <w:rPr>
          <w:noProof/>
        </w:rPr>
        <w:tab/>
        <w:t>17</w:t>
      </w:r>
    </w:p>
    <w:p w14:paraId="38D66BCC" w14:textId="77777777" w:rsidR="00E630FE" w:rsidRDefault="00E630FE">
      <w:pPr>
        <w:pStyle w:val="Index1"/>
        <w:tabs>
          <w:tab w:val="right" w:leader="dot" w:pos="3050"/>
        </w:tabs>
        <w:rPr>
          <w:noProof/>
        </w:rPr>
      </w:pPr>
      <w:r w:rsidRPr="006838EA">
        <w:rPr>
          <w:rFonts w:eastAsia="Times New Roman"/>
          <w:noProof/>
        </w:rPr>
        <w:t>77-05-19028</w:t>
      </w:r>
      <w:r>
        <w:rPr>
          <w:noProof/>
        </w:rPr>
        <w:tab/>
        <w:t>18</w:t>
      </w:r>
    </w:p>
    <w:p w14:paraId="14F24F86" w14:textId="77777777" w:rsidR="00E630FE" w:rsidRDefault="00E630FE">
      <w:pPr>
        <w:pStyle w:val="Index1"/>
        <w:tabs>
          <w:tab w:val="right" w:leader="dot" w:pos="3050"/>
        </w:tabs>
        <w:rPr>
          <w:noProof/>
        </w:rPr>
      </w:pPr>
      <w:r>
        <w:rPr>
          <w:noProof/>
        </w:rPr>
        <w:t>77</w:t>
      </w:r>
      <w:r w:rsidRPr="006838EA">
        <w:rPr>
          <w:rFonts w:eastAsia="Times New Roman"/>
          <w:noProof/>
        </w:rPr>
        <w:t>-07-19608</w:t>
      </w:r>
      <w:r>
        <w:rPr>
          <w:noProof/>
        </w:rPr>
        <w:tab/>
        <w:t>15</w:t>
      </w:r>
    </w:p>
    <w:p w14:paraId="2EE17610" w14:textId="77777777" w:rsidR="00E630FE" w:rsidRDefault="00E630FE">
      <w:pPr>
        <w:pStyle w:val="Index1"/>
        <w:tabs>
          <w:tab w:val="right" w:leader="dot" w:pos="3050"/>
        </w:tabs>
        <w:rPr>
          <w:noProof/>
        </w:rPr>
      </w:pPr>
      <w:r>
        <w:rPr>
          <w:noProof/>
        </w:rPr>
        <w:t>77</w:t>
      </w:r>
      <w:r w:rsidRPr="006838EA">
        <w:rPr>
          <w:rFonts w:eastAsia="Times New Roman"/>
          <w:noProof/>
        </w:rPr>
        <w:t>-07-19611</w:t>
      </w:r>
      <w:r>
        <w:rPr>
          <w:noProof/>
        </w:rPr>
        <w:tab/>
        <w:t>14</w:t>
      </w:r>
    </w:p>
    <w:p w14:paraId="1A7B0800" w14:textId="77777777" w:rsidR="00E630FE" w:rsidRDefault="00E630FE">
      <w:pPr>
        <w:pStyle w:val="Index1"/>
        <w:tabs>
          <w:tab w:val="right" w:leader="dot" w:pos="3050"/>
        </w:tabs>
        <w:rPr>
          <w:noProof/>
        </w:rPr>
      </w:pPr>
      <w:r>
        <w:rPr>
          <w:noProof/>
        </w:rPr>
        <w:t>77</w:t>
      </w:r>
      <w:r w:rsidRPr="006838EA">
        <w:rPr>
          <w:rFonts w:eastAsia="Times New Roman"/>
          <w:noProof/>
        </w:rPr>
        <w:t>-07-19612</w:t>
      </w:r>
      <w:r>
        <w:rPr>
          <w:noProof/>
        </w:rPr>
        <w:tab/>
        <w:t>15</w:t>
      </w:r>
    </w:p>
    <w:p w14:paraId="7CEEA6B6" w14:textId="77777777" w:rsidR="00E630FE" w:rsidRDefault="00E630FE">
      <w:pPr>
        <w:pStyle w:val="Index1"/>
        <w:tabs>
          <w:tab w:val="right" w:leader="dot" w:pos="3050"/>
        </w:tabs>
        <w:rPr>
          <w:noProof/>
        </w:rPr>
      </w:pPr>
      <w:r>
        <w:rPr>
          <w:noProof/>
        </w:rPr>
        <w:t>77</w:t>
      </w:r>
      <w:r w:rsidRPr="006838EA">
        <w:rPr>
          <w:rFonts w:eastAsia="Times New Roman"/>
          <w:noProof/>
        </w:rPr>
        <w:t>-07-19613</w:t>
      </w:r>
      <w:r>
        <w:rPr>
          <w:noProof/>
        </w:rPr>
        <w:tab/>
        <w:t>14</w:t>
      </w:r>
    </w:p>
    <w:p w14:paraId="6A7E9597" w14:textId="77777777" w:rsidR="00E630FE" w:rsidRDefault="00E630FE">
      <w:pPr>
        <w:pStyle w:val="Index1"/>
        <w:tabs>
          <w:tab w:val="right" w:leader="dot" w:pos="3050"/>
        </w:tabs>
        <w:rPr>
          <w:noProof/>
        </w:rPr>
      </w:pPr>
      <w:r>
        <w:rPr>
          <w:noProof/>
        </w:rPr>
        <w:t>77</w:t>
      </w:r>
      <w:r w:rsidRPr="006838EA">
        <w:rPr>
          <w:rFonts w:eastAsia="Times New Roman"/>
          <w:noProof/>
        </w:rPr>
        <w:t>-07-19645</w:t>
      </w:r>
      <w:r>
        <w:rPr>
          <w:noProof/>
        </w:rPr>
        <w:tab/>
        <w:t>4</w:t>
      </w:r>
    </w:p>
    <w:p w14:paraId="153DBD44" w14:textId="77777777" w:rsidR="00E630FE" w:rsidRDefault="00E630FE">
      <w:pPr>
        <w:pStyle w:val="Index1"/>
        <w:tabs>
          <w:tab w:val="right" w:leader="dot" w:pos="3050"/>
        </w:tabs>
        <w:rPr>
          <w:noProof/>
        </w:rPr>
      </w:pPr>
      <w:r>
        <w:rPr>
          <w:noProof/>
        </w:rPr>
        <w:t>77</w:t>
      </w:r>
      <w:r w:rsidRPr="006838EA">
        <w:rPr>
          <w:rFonts w:eastAsia="Times New Roman"/>
          <w:noProof/>
        </w:rPr>
        <w:t>-07-19669</w:t>
      </w:r>
      <w:r>
        <w:rPr>
          <w:noProof/>
        </w:rPr>
        <w:tab/>
        <w:t>16</w:t>
      </w:r>
    </w:p>
    <w:p w14:paraId="7C929365" w14:textId="77777777" w:rsidR="00E630FE" w:rsidRDefault="00E630FE">
      <w:pPr>
        <w:pStyle w:val="Index1"/>
        <w:tabs>
          <w:tab w:val="right" w:leader="dot" w:pos="3050"/>
        </w:tabs>
        <w:rPr>
          <w:noProof/>
        </w:rPr>
      </w:pPr>
      <w:r>
        <w:rPr>
          <w:noProof/>
        </w:rPr>
        <w:t>77</w:t>
      </w:r>
      <w:r w:rsidRPr="006838EA">
        <w:rPr>
          <w:rFonts w:eastAsia="Times New Roman"/>
          <w:noProof/>
        </w:rPr>
        <w:t>-07-19673</w:t>
      </w:r>
      <w:r>
        <w:rPr>
          <w:noProof/>
        </w:rPr>
        <w:tab/>
        <w:t>16</w:t>
      </w:r>
    </w:p>
    <w:p w14:paraId="1E2D84A7" w14:textId="77777777" w:rsidR="00E630FE" w:rsidRDefault="00E630FE">
      <w:pPr>
        <w:pStyle w:val="Index1"/>
        <w:tabs>
          <w:tab w:val="right" w:leader="dot" w:pos="3050"/>
        </w:tabs>
        <w:rPr>
          <w:noProof/>
        </w:rPr>
      </w:pPr>
      <w:r>
        <w:rPr>
          <w:noProof/>
        </w:rPr>
        <w:t>77</w:t>
      </w:r>
      <w:r w:rsidRPr="006838EA">
        <w:rPr>
          <w:rFonts w:eastAsia="Times New Roman"/>
          <w:noProof/>
        </w:rPr>
        <w:t>-07-19699</w:t>
      </w:r>
      <w:r>
        <w:rPr>
          <w:noProof/>
        </w:rPr>
        <w:tab/>
        <w:t>5</w:t>
      </w:r>
    </w:p>
    <w:p w14:paraId="5346B0FD" w14:textId="77777777" w:rsidR="00E630FE" w:rsidRDefault="00E630FE">
      <w:pPr>
        <w:pStyle w:val="Index1"/>
        <w:tabs>
          <w:tab w:val="right" w:leader="dot" w:pos="3050"/>
        </w:tabs>
        <w:rPr>
          <w:noProof/>
        </w:rPr>
      </w:pPr>
      <w:r w:rsidRPr="006838EA">
        <w:rPr>
          <w:rFonts w:eastAsia="Times New Roman"/>
          <w:noProof/>
        </w:rPr>
        <w:t>77-07-49221</w:t>
      </w:r>
      <w:r>
        <w:rPr>
          <w:noProof/>
        </w:rPr>
        <w:tab/>
        <w:t>19</w:t>
      </w:r>
    </w:p>
    <w:p w14:paraId="5A00CE33" w14:textId="77777777" w:rsidR="00E630FE" w:rsidRDefault="00E630FE">
      <w:pPr>
        <w:pStyle w:val="Index1"/>
        <w:tabs>
          <w:tab w:val="right" w:leader="dot" w:pos="3050"/>
        </w:tabs>
        <w:rPr>
          <w:noProof/>
        </w:rPr>
      </w:pPr>
      <w:r>
        <w:rPr>
          <w:noProof/>
        </w:rPr>
        <w:t>77</w:t>
      </w:r>
      <w:r w:rsidRPr="006838EA">
        <w:rPr>
          <w:rFonts w:eastAsia="Times New Roman"/>
          <w:noProof/>
        </w:rPr>
        <w:t>-07-49222</w:t>
      </w:r>
      <w:r>
        <w:rPr>
          <w:noProof/>
        </w:rPr>
        <w:tab/>
        <w:t>11</w:t>
      </w:r>
    </w:p>
    <w:p w14:paraId="6BF350C4" w14:textId="77777777" w:rsidR="00E630FE" w:rsidRDefault="00E630FE">
      <w:pPr>
        <w:pStyle w:val="Index1"/>
        <w:tabs>
          <w:tab w:val="right" w:leader="dot" w:pos="3050"/>
        </w:tabs>
        <w:rPr>
          <w:noProof/>
        </w:rPr>
      </w:pPr>
      <w:r w:rsidRPr="006838EA">
        <w:rPr>
          <w:rFonts w:eastAsia="Times New Roman"/>
          <w:noProof/>
        </w:rPr>
        <w:t>77-07-49224</w:t>
      </w:r>
      <w:r>
        <w:rPr>
          <w:noProof/>
        </w:rPr>
        <w:tab/>
        <w:t>19</w:t>
      </w:r>
    </w:p>
    <w:p w14:paraId="706E7206" w14:textId="77777777" w:rsidR="00E630FE" w:rsidRDefault="00E630FE">
      <w:pPr>
        <w:pStyle w:val="Index1"/>
        <w:tabs>
          <w:tab w:val="right" w:leader="dot" w:pos="3050"/>
        </w:tabs>
        <w:rPr>
          <w:noProof/>
        </w:rPr>
      </w:pPr>
      <w:r w:rsidRPr="006838EA">
        <w:rPr>
          <w:rFonts w:cstheme="minorHAnsi"/>
          <w:noProof/>
        </w:rPr>
        <w:t>79-01-21888</w:t>
      </w:r>
      <w:r>
        <w:rPr>
          <w:noProof/>
        </w:rPr>
        <w:tab/>
        <w:t>6</w:t>
      </w:r>
    </w:p>
    <w:p w14:paraId="58195613" w14:textId="77777777" w:rsidR="00E630FE" w:rsidRDefault="00E630FE">
      <w:pPr>
        <w:pStyle w:val="Index1"/>
        <w:tabs>
          <w:tab w:val="right" w:leader="dot" w:pos="3050"/>
        </w:tabs>
        <w:rPr>
          <w:noProof/>
        </w:rPr>
      </w:pPr>
      <w:r w:rsidRPr="006838EA">
        <w:rPr>
          <w:rFonts w:cstheme="minorHAnsi"/>
          <w:noProof/>
        </w:rPr>
        <w:t>79-05-22447</w:t>
      </w:r>
      <w:r>
        <w:rPr>
          <w:noProof/>
        </w:rPr>
        <w:tab/>
        <w:t>5</w:t>
      </w:r>
    </w:p>
    <w:p w14:paraId="5F080785" w14:textId="77777777" w:rsidR="00E630FE" w:rsidRDefault="00E630FE">
      <w:pPr>
        <w:pStyle w:val="Index1"/>
        <w:tabs>
          <w:tab w:val="right" w:leader="dot" w:pos="3050"/>
        </w:tabs>
        <w:rPr>
          <w:noProof/>
        </w:rPr>
      </w:pPr>
      <w:r w:rsidRPr="006838EA">
        <w:rPr>
          <w:rFonts w:cstheme="minorHAnsi"/>
          <w:noProof/>
        </w:rPr>
        <w:t>86-03-36351</w:t>
      </w:r>
      <w:r>
        <w:rPr>
          <w:noProof/>
        </w:rPr>
        <w:tab/>
        <w:t>10</w:t>
      </w:r>
    </w:p>
    <w:p w14:paraId="52155361" w14:textId="77777777" w:rsidR="00E630FE" w:rsidRDefault="00E630FE">
      <w:pPr>
        <w:pStyle w:val="Index1"/>
        <w:tabs>
          <w:tab w:val="right" w:leader="dot" w:pos="3050"/>
        </w:tabs>
        <w:rPr>
          <w:noProof/>
        </w:rPr>
      </w:pPr>
      <w:r w:rsidRPr="006838EA">
        <w:rPr>
          <w:rFonts w:eastAsia="Times New Roman"/>
          <w:noProof/>
        </w:rPr>
        <w:t>86-06-36834</w:t>
      </w:r>
      <w:r>
        <w:rPr>
          <w:noProof/>
        </w:rPr>
        <w:tab/>
        <w:t>19</w:t>
      </w:r>
    </w:p>
    <w:p w14:paraId="172C96D1" w14:textId="77777777" w:rsidR="00E630FE" w:rsidRDefault="00E630FE">
      <w:pPr>
        <w:pStyle w:val="Index1"/>
        <w:tabs>
          <w:tab w:val="right" w:leader="dot" w:pos="3050"/>
        </w:tabs>
        <w:rPr>
          <w:noProof/>
        </w:rPr>
      </w:pPr>
      <w:r w:rsidRPr="006838EA">
        <w:rPr>
          <w:rFonts w:cstheme="minorHAnsi"/>
          <w:noProof/>
        </w:rPr>
        <w:t>86-06-36877</w:t>
      </w:r>
      <w:r>
        <w:rPr>
          <w:noProof/>
        </w:rPr>
        <w:tab/>
        <w:t>12</w:t>
      </w:r>
    </w:p>
    <w:p w14:paraId="24A29CF4" w14:textId="77777777" w:rsidR="00E630FE" w:rsidRDefault="00E630FE">
      <w:pPr>
        <w:pStyle w:val="Index1"/>
        <w:tabs>
          <w:tab w:val="right" w:leader="dot" w:pos="3050"/>
        </w:tabs>
        <w:rPr>
          <w:noProof/>
        </w:rPr>
      </w:pPr>
      <w:r w:rsidRPr="006838EA">
        <w:rPr>
          <w:rFonts w:cstheme="minorHAnsi"/>
          <w:noProof/>
        </w:rPr>
        <w:t>88-09-42859</w:t>
      </w:r>
      <w:r>
        <w:rPr>
          <w:noProof/>
        </w:rPr>
        <w:tab/>
        <w:t>4</w:t>
      </w:r>
    </w:p>
    <w:p w14:paraId="0D6C0BFE" w14:textId="77777777" w:rsidR="00E630FE" w:rsidRDefault="00E630FE">
      <w:pPr>
        <w:pStyle w:val="Index1"/>
        <w:tabs>
          <w:tab w:val="right" w:leader="dot" w:pos="3050"/>
        </w:tabs>
        <w:rPr>
          <w:noProof/>
        </w:rPr>
      </w:pPr>
      <w:r>
        <w:rPr>
          <w:noProof/>
        </w:rPr>
        <w:t>89</w:t>
      </w:r>
      <w:r w:rsidRPr="006838EA">
        <w:rPr>
          <w:rFonts w:eastAsia="Times New Roman"/>
          <w:noProof/>
        </w:rPr>
        <w:t>-04-44005</w:t>
      </w:r>
      <w:r>
        <w:rPr>
          <w:noProof/>
        </w:rPr>
        <w:tab/>
        <w:t>16</w:t>
      </w:r>
    </w:p>
    <w:p w14:paraId="0514D077" w14:textId="77777777" w:rsidR="00E630FE" w:rsidRDefault="00E630FE">
      <w:pPr>
        <w:pStyle w:val="Index1"/>
        <w:tabs>
          <w:tab w:val="right" w:leader="dot" w:pos="3050"/>
        </w:tabs>
        <w:rPr>
          <w:noProof/>
        </w:rPr>
      </w:pPr>
      <w:r w:rsidRPr="006838EA">
        <w:rPr>
          <w:rFonts w:eastAsia="Times New Roman"/>
          <w:noProof/>
        </w:rPr>
        <w:t>92-04-50253</w:t>
      </w:r>
      <w:r>
        <w:rPr>
          <w:noProof/>
        </w:rPr>
        <w:tab/>
        <w:t>20</w:t>
      </w:r>
    </w:p>
    <w:p w14:paraId="0A8E19C2" w14:textId="77777777" w:rsidR="00E630FE" w:rsidRDefault="00E630FE">
      <w:pPr>
        <w:pStyle w:val="Index1"/>
        <w:tabs>
          <w:tab w:val="right" w:leader="dot" w:pos="3050"/>
        </w:tabs>
        <w:rPr>
          <w:noProof/>
        </w:rPr>
      </w:pPr>
      <w:r w:rsidRPr="006838EA">
        <w:rPr>
          <w:rFonts w:cstheme="minorHAnsi"/>
          <w:noProof/>
        </w:rPr>
        <w:t>92-12-51719</w:t>
      </w:r>
      <w:r>
        <w:rPr>
          <w:noProof/>
        </w:rPr>
        <w:tab/>
        <w:t>12</w:t>
      </w:r>
    </w:p>
    <w:p w14:paraId="087EE79E" w14:textId="77777777" w:rsidR="00E630FE" w:rsidRDefault="00E630FE">
      <w:pPr>
        <w:pStyle w:val="Index1"/>
        <w:tabs>
          <w:tab w:val="right" w:leader="dot" w:pos="3050"/>
        </w:tabs>
        <w:rPr>
          <w:noProof/>
        </w:rPr>
      </w:pPr>
      <w:r w:rsidRPr="006838EA">
        <w:rPr>
          <w:rFonts w:cstheme="minorHAnsi"/>
          <w:noProof/>
        </w:rPr>
        <w:t>92-12-51721</w:t>
      </w:r>
      <w:r>
        <w:rPr>
          <w:noProof/>
        </w:rPr>
        <w:tab/>
        <w:t>12</w:t>
      </w:r>
    </w:p>
    <w:p w14:paraId="07885E76" w14:textId="77777777" w:rsidR="00E630FE" w:rsidRDefault="00E630FE">
      <w:pPr>
        <w:pStyle w:val="Index1"/>
        <w:tabs>
          <w:tab w:val="right" w:leader="dot" w:pos="3050"/>
        </w:tabs>
        <w:rPr>
          <w:noProof/>
        </w:rPr>
      </w:pPr>
      <w:r>
        <w:rPr>
          <w:noProof/>
        </w:rPr>
        <w:t>93</w:t>
      </w:r>
      <w:r w:rsidRPr="006838EA">
        <w:rPr>
          <w:rFonts w:eastAsia="Times New Roman"/>
          <w:noProof/>
        </w:rPr>
        <w:t>-05-54610</w:t>
      </w:r>
      <w:r>
        <w:rPr>
          <w:noProof/>
        </w:rPr>
        <w:tab/>
        <w:t>15</w:t>
      </w:r>
    </w:p>
    <w:p w14:paraId="159C81FA" w14:textId="77777777" w:rsidR="00E630FE" w:rsidRDefault="00E630FE">
      <w:pPr>
        <w:pStyle w:val="Index1"/>
        <w:tabs>
          <w:tab w:val="right" w:leader="dot" w:pos="3050"/>
        </w:tabs>
        <w:rPr>
          <w:noProof/>
        </w:rPr>
      </w:pPr>
      <w:r>
        <w:rPr>
          <w:noProof/>
        </w:rPr>
        <w:t>95</w:t>
      </w:r>
      <w:r w:rsidRPr="006838EA">
        <w:rPr>
          <w:rFonts w:eastAsia="Times New Roman"/>
          <w:noProof/>
        </w:rPr>
        <w:t>-12-56338</w:t>
      </w:r>
      <w:r>
        <w:rPr>
          <w:noProof/>
        </w:rPr>
        <w:tab/>
        <w:t>6</w:t>
      </w:r>
    </w:p>
    <w:p w14:paraId="303314A2" w14:textId="77777777" w:rsidR="00E630FE" w:rsidRDefault="00E630FE">
      <w:pPr>
        <w:pStyle w:val="Index1"/>
        <w:tabs>
          <w:tab w:val="right" w:leader="dot" w:pos="3050"/>
        </w:tabs>
        <w:rPr>
          <w:noProof/>
        </w:rPr>
      </w:pPr>
      <w:r w:rsidRPr="006838EA">
        <w:rPr>
          <w:rFonts w:cstheme="minorHAnsi"/>
          <w:noProof/>
        </w:rPr>
        <w:t>95-12-56341</w:t>
      </w:r>
      <w:r>
        <w:rPr>
          <w:noProof/>
        </w:rPr>
        <w:tab/>
        <w:t>4</w:t>
      </w:r>
    </w:p>
    <w:p w14:paraId="32AB6943" w14:textId="77777777" w:rsidR="00E630FE" w:rsidRDefault="00E630FE">
      <w:pPr>
        <w:pStyle w:val="Index1"/>
        <w:tabs>
          <w:tab w:val="right" w:leader="dot" w:pos="3050"/>
        </w:tabs>
        <w:rPr>
          <w:noProof/>
        </w:rPr>
      </w:pPr>
      <w:r>
        <w:rPr>
          <w:noProof/>
        </w:rPr>
        <w:t>95</w:t>
      </w:r>
      <w:r w:rsidRPr="006838EA">
        <w:rPr>
          <w:rFonts w:eastAsia="Times New Roman"/>
          <w:noProof/>
        </w:rPr>
        <w:t>-12-56342</w:t>
      </w:r>
      <w:r>
        <w:rPr>
          <w:noProof/>
        </w:rPr>
        <w:tab/>
        <w:t>9</w:t>
      </w:r>
    </w:p>
    <w:p w14:paraId="74F20415" w14:textId="77777777" w:rsidR="00E630FE" w:rsidRDefault="00E630FE">
      <w:pPr>
        <w:pStyle w:val="Index1"/>
        <w:tabs>
          <w:tab w:val="right" w:leader="dot" w:pos="3050"/>
        </w:tabs>
        <w:rPr>
          <w:noProof/>
        </w:rPr>
      </w:pPr>
      <w:r w:rsidRPr="006838EA">
        <w:rPr>
          <w:rFonts w:cstheme="minorHAnsi"/>
          <w:noProof/>
        </w:rPr>
        <w:t>95-12-56345</w:t>
      </w:r>
      <w:r>
        <w:rPr>
          <w:noProof/>
        </w:rPr>
        <w:tab/>
        <w:t>7</w:t>
      </w:r>
    </w:p>
    <w:p w14:paraId="0393842E" w14:textId="77777777" w:rsidR="00E630FE" w:rsidRDefault="00E630FE">
      <w:pPr>
        <w:pStyle w:val="Index1"/>
        <w:tabs>
          <w:tab w:val="right" w:leader="dot" w:pos="3050"/>
        </w:tabs>
        <w:rPr>
          <w:noProof/>
        </w:rPr>
      </w:pPr>
      <w:r w:rsidRPr="006838EA">
        <w:rPr>
          <w:rFonts w:cstheme="minorHAnsi"/>
          <w:noProof/>
        </w:rPr>
        <w:t>95-12-56347</w:t>
      </w:r>
      <w:r>
        <w:rPr>
          <w:noProof/>
        </w:rPr>
        <w:tab/>
        <w:t>6</w:t>
      </w:r>
    </w:p>
    <w:p w14:paraId="4D429793" w14:textId="77777777" w:rsidR="00E630FE" w:rsidRDefault="00E630FE">
      <w:pPr>
        <w:pStyle w:val="Index1"/>
        <w:tabs>
          <w:tab w:val="right" w:leader="dot" w:pos="3050"/>
        </w:tabs>
        <w:rPr>
          <w:noProof/>
        </w:rPr>
      </w:pPr>
      <w:r w:rsidRPr="006838EA">
        <w:rPr>
          <w:rFonts w:cstheme="minorHAnsi"/>
          <w:noProof/>
        </w:rPr>
        <w:t>95-12-56350</w:t>
      </w:r>
      <w:r>
        <w:rPr>
          <w:noProof/>
        </w:rPr>
        <w:tab/>
        <w:t>8</w:t>
      </w:r>
    </w:p>
    <w:p w14:paraId="0EBDCB75" w14:textId="77777777" w:rsidR="00E630FE" w:rsidRDefault="00E630FE">
      <w:pPr>
        <w:pStyle w:val="Index1"/>
        <w:tabs>
          <w:tab w:val="right" w:leader="dot" w:pos="3050"/>
        </w:tabs>
        <w:rPr>
          <w:noProof/>
        </w:rPr>
      </w:pPr>
      <w:r w:rsidRPr="006838EA">
        <w:rPr>
          <w:rFonts w:cstheme="minorHAnsi"/>
          <w:noProof/>
        </w:rPr>
        <w:t>95-12-56352</w:t>
      </w:r>
      <w:r>
        <w:rPr>
          <w:noProof/>
        </w:rPr>
        <w:tab/>
        <w:t>9</w:t>
      </w:r>
    </w:p>
    <w:p w14:paraId="2232EDF2" w14:textId="77777777" w:rsidR="00E630FE" w:rsidRDefault="00E630FE">
      <w:pPr>
        <w:pStyle w:val="Index1"/>
        <w:tabs>
          <w:tab w:val="right" w:leader="dot" w:pos="3050"/>
        </w:tabs>
        <w:rPr>
          <w:noProof/>
        </w:rPr>
      </w:pPr>
      <w:r>
        <w:rPr>
          <w:noProof/>
        </w:rPr>
        <w:t>97</w:t>
      </w:r>
      <w:r w:rsidRPr="006838EA">
        <w:rPr>
          <w:rFonts w:eastAsia="Times New Roman"/>
          <w:noProof/>
        </w:rPr>
        <w:t>-07-57821</w:t>
      </w:r>
      <w:r>
        <w:rPr>
          <w:noProof/>
        </w:rPr>
        <w:tab/>
        <w:t>16</w:t>
      </w:r>
    </w:p>
    <w:p w14:paraId="16DF175C" w14:textId="77777777" w:rsidR="00E630FE" w:rsidRDefault="00E630FE">
      <w:pPr>
        <w:pStyle w:val="Index1"/>
        <w:tabs>
          <w:tab w:val="right" w:leader="dot" w:pos="3050"/>
        </w:tabs>
        <w:rPr>
          <w:noProof/>
        </w:rPr>
      </w:pPr>
      <w:r>
        <w:rPr>
          <w:noProof/>
        </w:rPr>
        <w:t>97</w:t>
      </w:r>
      <w:r w:rsidRPr="006838EA">
        <w:rPr>
          <w:rFonts w:eastAsia="Times New Roman"/>
          <w:noProof/>
        </w:rPr>
        <w:t>-07-57822</w:t>
      </w:r>
      <w:r>
        <w:rPr>
          <w:noProof/>
        </w:rPr>
        <w:tab/>
        <w:t>15</w:t>
      </w:r>
    </w:p>
    <w:p w14:paraId="078FF1FA" w14:textId="77777777" w:rsidR="00E630FE" w:rsidRDefault="00E630FE">
      <w:pPr>
        <w:pStyle w:val="Index1"/>
        <w:tabs>
          <w:tab w:val="right" w:leader="dot" w:pos="3050"/>
        </w:tabs>
        <w:rPr>
          <w:noProof/>
        </w:rPr>
      </w:pPr>
      <w:r w:rsidRPr="006838EA">
        <w:rPr>
          <w:rFonts w:cstheme="minorHAnsi"/>
          <w:noProof/>
        </w:rPr>
        <w:t>97-07-57823</w:t>
      </w:r>
      <w:r>
        <w:rPr>
          <w:noProof/>
        </w:rPr>
        <w:tab/>
        <w:t>7</w:t>
      </w:r>
    </w:p>
    <w:p w14:paraId="3842B739" w14:textId="77777777" w:rsidR="00E630FE" w:rsidRDefault="00E630FE">
      <w:pPr>
        <w:pStyle w:val="Index1"/>
        <w:tabs>
          <w:tab w:val="right" w:leader="dot" w:pos="3050"/>
        </w:tabs>
        <w:rPr>
          <w:noProof/>
        </w:rPr>
      </w:pPr>
      <w:r w:rsidRPr="006838EA">
        <w:rPr>
          <w:rFonts w:cstheme="minorHAnsi"/>
          <w:noProof/>
        </w:rPr>
        <w:t>98-01-58210</w:t>
      </w:r>
      <w:r>
        <w:rPr>
          <w:noProof/>
        </w:rPr>
        <w:tab/>
        <w:t>12</w:t>
      </w:r>
    </w:p>
    <w:p w14:paraId="727BD068" w14:textId="77777777" w:rsidR="00E630FE" w:rsidRDefault="00E630FE">
      <w:pPr>
        <w:pStyle w:val="Index1"/>
        <w:tabs>
          <w:tab w:val="right" w:leader="dot" w:pos="3050"/>
        </w:tabs>
        <w:rPr>
          <w:noProof/>
        </w:rPr>
      </w:pPr>
      <w:r w:rsidRPr="006838EA">
        <w:rPr>
          <w:rFonts w:cstheme="minorHAnsi"/>
          <w:noProof/>
        </w:rPr>
        <w:t>99-05-59116</w:t>
      </w:r>
      <w:r>
        <w:rPr>
          <w:noProof/>
        </w:rPr>
        <w:tab/>
        <w:t>11</w:t>
      </w:r>
    </w:p>
    <w:p w14:paraId="12F729A8" w14:textId="77777777" w:rsidR="00E630FE" w:rsidRDefault="00E630FE">
      <w:pPr>
        <w:pStyle w:val="Index1"/>
        <w:tabs>
          <w:tab w:val="right" w:leader="dot" w:pos="3050"/>
        </w:tabs>
        <w:rPr>
          <w:noProof/>
        </w:rPr>
      </w:pPr>
      <w:r w:rsidRPr="006838EA">
        <w:rPr>
          <w:rFonts w:cstheme="minorHAnsi"/>
          <w:noProof/>
        </w:rPr>
        <w:t>99-05-59118</w:t>
      </w:r>
      <w:r>
        <w:rPr>
          <w:noProof/>
        </w:rPr>
        <w:tab/>
        <w:t>11</w:t>
      </w:r>
    </w:p>
    <w:p w14:paraId="6FAB91A1" w14:textId="77777777" w:rsidR="00E630FE" w:rsidRDefault="00E630FE" w:rsidP="00715D43">
      <w:pPr>
        <w:pStyle w:val="BodyText2"/>
        <w:spacing w:after="0"/>
        <w:rPr>
          <w:noProof/>
          <w:color w:val="FF0000"/>
          <w:sz w:val="18"/>
          <w:szCs w:val="18"/>
        </w:rPr>
        <w:sectPr w:rsidR="00E630FE" w:rsidSect="00E630FE">
          <w:type w:val="continuous"/>
          <w:pgSz w:w="15840" w:h="12240" w:orient="landscape" w:code="1"/>
          <w:pgMar w:top="1080" w:right="720" w:bottom="1080" w:left="720" w:header="1080" w:footer="720" w:gutter="0"/>
          <w:cols w:num="4" w:space="720"/>
          <w:docGrid w:linePitch="360"/>
        </w:sectPr>
      </w:pPr>
    </w:p>
    <w:p w14:paraId="516DE293" w14:textId="45D3F6B0" w:rsidR="00715D43" w:rsidRPr="00C04DC1" w:rsidRDefault="002374C7" w:rsidP="00715D43">
      <w:pPr>
        <w:pStyle w:val="BodyText2"/>
        <w:spacing w:after="0"/>
        <w:rPr>
          <w:sz w:val="18"/>
          <w:szCs w:val="18"/>
        </w:rPr>
      </w:pPr>
      <w:r w:rsidRPr="006219C6">
        <w:rPr>
          <w:color w:val="FF0000"/>
          <w:sz w:val="18"/>
          <w:szCs w:val="18"/>
        </w:rPr>
        <w:fldChar w:fldCharType="end"/>
      </w:r>
    </w:p>
    <w:p w14:paraId="7F99F000" w14:textId="77777777" w:rsidR="00E20A91" w:rsidRPr="006219C6" w:rsidRDefault="002374C7" w:rsidP="00E7522C">
      <w:pPr>
        <w:pStyle w:val="BodyText2"/>
        <w:spacing w:after="0"/>
        <w:rPr>
          <w:noProof/>
          <w:color w:val="FF0000"/>
          <w:sz w:val="18"/>
          <w:szCs w:val="18"/>
        </w:rPr>
        <w:sectPr w:rsidR="00E20A91" w:rsidRPr="006219C6" w:rsidSect="00E630FE">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991E98" w14:textId="77777777" w:rsidR="00A41735" w:rsidRDefault="002374C7" w:rsidP="00A41735">
      <w:pPr>
        <w:pStyle w:val="Normal16"/>
        <w:spacing w:after="0"/>
      </w:pPr>
      <w:r>
        <w:rPr>
          <w:sz w:val="18"/>
          <w:szCs w:val="18"/>
        </w:rPr>
        <w:lastRenderedPageBreak/>
        <w:fldChar w:fldCharType="end"/>
      </w:r>
      <w:r w:rsidR="00F4646D">
        <w:t>Subject INDEX</w:t>
      </w:r>
    </w:p>
    <w:p w14:paraId="40378AF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232A130" w14:textId="77777777" w:rsidR="00507851" w:rsidRDefault="002374C7" w:rsidP="00F879B2">
      <w:pPr>
        <w:pStyle w:val="Normal16"/>
        <w:jc w:val="left"/>
        <w:rPr>
          <w:b w:val="0"/>
          <w:caps w:val="0"/>
          <w:noProof/>
          <w:sz w:val="22"/>
        </w:rPr>
        <w:sectPr w:rsidR="00507851" w:rsidSect="00507851">
          <w:footerReference w:type="default" r:id="rId2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B5E5AF1"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A</w:t>
      </w:r>
    </w:p>
    <w:p w14:paraId="1DD3CBB6" w14:textId="77777777" w:rsidR="00507851" w:rsidRDefault="00507851">
      <w:pPr>
        <w:pStyle w:val="Index1"/>
        <w:tabs>
          <w:tab w:val="right" w:leader="dot" w:pos="4310"/>
        </w:tabs>
        <w:rPr>
          <w:noProof/>
        </w:rPr>
      </w:pPr>
      <w:r w:rsidRPr="00C3708E">
        <w:rPr>
          <w:rFonts w:eastAsia="Calibri" w:cs="Calibri"/>
          <w:noProof/>
        </w:rPr>
        <w:t>administrative hearing case files</w:t>
      </w:r>
      <w:r>
        <w:rPr>
          <w:noProof/>
        </w:rPr>
        <w:tab/>
        <w:t>18</w:t>
      </w:r>
    </w:p>
    <w:p w14:paraId="613ACEC5" w14:textId="77777777" w:rsidR="00507851" w:rsidRDefault="00507851">
      <w:pPr>
        <w:pStyle w:val="Index1"/>
        <w:tabs>
          <w:tab w:val="right" w:leader="dot" w:pos="4310"/>
        </w:tabs>
        <w:rPr>
          <w:noProof/>
        </w:rPr>
      </w:pPr>
      <w:r w:rsidRPr="00C3708E">
        <w:rPr>
          <w:rFonts w:cstheme="minorHAnsi"/>
          <w:noProof/>
        </w:rPr>
        <w:t>administrative violation notices</w:t>
      </w:r>
      <w:r>
        <w:rPr>
          <w:noProof/>
        </w:rPr>
        <w:tab/>
        <w:t>4</w:t>
      </w:r>
    </w:p>
    <w:p w14:paraId="281B4A9D" w14:textId="77777777" w:rsidR="00507851" w:rsidRDefault="00507851">
      <w:pPr>
        <w:pStyle w:val="Index1"/>
        <w:tabs>
          <w:tab w:val="right" w:leader="dot" w:pos="4310"/>
        </w:tabs>
        <w:rPr>
          <w:noProof/>
        </w:rPr>
      </w:pPr>
      <w:r w:rsidRPr="00C3708E">
        <w:rPr>
          <w:rFonts w:cstheme="minorHAnsi"/>
          <w:bCs/>
          <w:noProof/>
        </w:rPr>
        <w:t>affidavits of lost permits</w:t>
      </w:r>
      <w:r>
        <w:rPr>
          <w:noProof/>
        </w:rPr>
        <w:tab/>
        <w:t>14</w:t>
      </w:r>
    </w:p>
    <w:p w14:paraId="3A0A23DB" w14:textId="77777777" w:rsidR="00507851" w:rsidRDefault="00507851">
      <w:pPr>
        <w:pStyle w:val="Index1"/>
        <w:tabs>
          <w:tab w:val="right" w:leader="dot" w:pos="4310"/>
        </w:tabs>
        <w:rPr>
          <w:noProof/>
        </w:rPr>
      </w:pPr>
      <w:r w:rsidRPr="00C3708E">
        <w:rPr>
          <w:rFonts w:cstheme="minorHAnsi"/>
          <w:bCs/>
          <w:noProof/>
        </w:rPr>
        <w:t>agents application and licenses</w:t>
      </w:r>
      <w:r>
        <w:rPr>
          <w:noProof/>
        </w:rPr>
        <w:tab/>
        <w:t>14</w:t>
      </w:r>
    </w:p>
    <w:p w14:paraId="320E5297" w14:textId="77777777" w:rsidR="00507851" w:rsidRDefault="00507851">
      <w:pPr>
        <w:pStyle w:val="Index1"/>
        <w:tabs>
          <w:tab w:val="right" w:leader="dot" w:pos="4310"/>
        </w:tabs>
        <w:rPr>
          <w:noProof/>
        </w:rPr>
      </w:pPr>
      <w:r w:rsidRPr="00C3708E">
        <w:rPr>
          <w:bCs/>
          <w:noProof/>
        </w:rPr>
        <w:t>agreements</w:t>
      </w:r>
      <w:r>
        <w:rPr>
          <w:noProof/>
        </w:rPr>
        <w:tab/>
      </w:r>
      <w:r w:rsidRPr="00C3708E">
        <w:rPr>
          <w:bCs/>
          <w:i/>
          <w:noProof/>
        </w:rPr>
        <w:t>see SGGRRS</w:t>
      </w:r>
    </w:p>
    <w:p w14:paraId="6A833003" w14:textId="77777777" w:rsidR="00507851" w:rsidRDefault="00507851">
      <w:pPr>
        <w:pStyle w:val="Index1"/>
        <w:tabs>
          <w:tab w:val="right" w:leader="dot" w:pos="4310"/>
        </w:tabs>
        <w:rPr>
          <w:noProof/>
        </w:rPr>
      </w:pPr>
      <w:r w:rsidRPr="00C3708E">
        <w:rPr>
          <w:rFonts w:cstheme="minorHAnsi"/>
          <w:bCs/>
          <w:noProof/>
        </w:rPr>
        <w:t>alcohol permits</w:t>
      </w:r>
      <w:r>
        <w:rPr>
          <w:noProof/>
        </w:rPr>
        <w:tab/>
        <w:t>14</w:t>
      </w:r>
    </w:p>
    <w:p w14:paraId="45D5D608" w14:textId="77777777" w:rsidR="00507851" w:rsidRDefault="00507851">
      <w:pPr>
        <w:pStyle w:val="Index1"/>
        <w:tabs>
          <w:tab w:val="right" w:leader="dot" w:pos="4310"/>
        </w:tabs>
        <w:rPr>
          <w:noProof/>
        </w:rPr>
      </w:pPr>
      <w:r w:rsidRPr="00C3708E">
        <w:rPr>
          <w:rFonts w:cstheme="minorHAnsi"/>
          <w:bCs/>
          <w:noProof/>
        </w:rPr>
        <w:t>application and banquet permit</w:t>
      </w:r>
      <w:r>
        <w:rPr>
          <w:noProof/>
        </w:rPr>
        <w:tab/>
        <w:t>4</w:t>
      </w:r>
    </w:p>
    <w:p w14:paraId="3780BCCF" w14:textId="77777777" w:rsidR="00507851" w:rsidRDefault="00507851">
      <w:pPr>
        <w:pStyle w:val="Index1"/>
        <w:tabs>
          <w:tab w:val="right" w:leader="dot" w:pos="4310"/>
        </w:tabs>
        <w:rPr>
          <w:noProof/>
        </w:rPr>
      </w:pPr>
      <w:r w:rsidRPr="00C3708E">
        <w:rPr>
          <w:rFonts w:cstheme="minorHAnsi"/>
          <w:noProof/>
        </w:rPr>
        <w:t>arrest summary record</w:t>
      </w:r>
      <w:r>
        <w:rPr>
          <w:noProof/>
        </w:rPr>
        <w:tab/>
        <w:t>4</w:t>
      </w:r>
    </w:p>
    <w:p w14:paraId="60D82B1D" w14:textId="77777777" w:rsidR="00507851" w:rsidRDefault="00507851">
      <w:pPr>
        <w:pStyle w:val="Index1"/>
        <w:tabs>
          <w:tab w:val="right" w:leader="dot" w:pos="4310"/>
        </w:tabs>
        <w:rPr>
          <w:noProof/>
        </w:rPr>
      </w:pPr>
      <w:r w:rsidRPr="00C3708E">
        <w:rPr>
          <w:rFonts w:cstheme="minorHAnsi"/>
          <w:noProof/>
        </w:rPr>
        <w:t>arrest ticke log</w:t>
      </w:r>
      <w:r>
        <w:rPr>
          <w:noProof/>
        </w:rPr>
        <w:tab/>
        <w:t>4</w:t>
      </w:r>
    </w:p>
    <w:p w14:paraId="5FFAD02C" w14:textId="77777777" w:rsidR="00507851" w:rsidRDefault="00507851">
      <w:pPr>
        <w:pStyle w:val="Index1"/>
        <w:tabs>
          <w:tab w:val="right" w:leader="dot" w:pos="4310"/>
        </w:tabs>
        <w:rPr>
          <w:noProof/>
        </w:rPr>
      </w:pPr>
      <w:r w:rsidRPr="00C3708E">
        <w:rPr>
          <w:bCs/>
          <w:noProof/>
        </w:rPr>
        <w:t>asset management</w:t>
      </w:r>
      <w:r>
        <w:rPr>
          <w:noProof/>
        </w:rPr>
        <w:tab/>
      </w:r>
      <w:r w:rsidRPr="00C3708E">
        <w:rPr>
          <w:bCs/>
          <w:i/>
          <w:noProof/>
        </w:rPr>
        <w:t>see SGGRRS</w:t>
      </w:r>
    </w:p>
    <w:p w14:paraId="3411239E" w14:textId="77777777" w:rsidR="00507851" w:rsidRDefault="00507851">
      <w:pPr>
        <w:pStyle w:val="Index1"/>
        <w:tabs>
          <w:tab w:val="right" w:leader="dot" w:pos="4310"/>
        </w:tabs>
        <w:rPr>
          <w:noProof/>
        </w:rPr>
      </w:pPr>
      <w:r w:rsidRPr="00C3708E">
        <w:rPr>
          <w:bCs/>
          <w:noProof/>
        </w:rPr>
        <w:t>audits</w:t>
      </w:r>
      <w:r>
        <w:rPr>
          <w:noProof/>
        </w:rPr>
        <w:tab/>
      </w:r>
      <w:r w:rsidRPr="00C3708E">
        <w:rPr>
          <w:bCs/>
          <w:i/>
          <w:noProof/>
        </w:rPr>
        <w:t>see SGGRRS</w:t>
      </w:r>
    </w:p>
    <w:p w14:paraId="10903300"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B</w:t>
      </w:r>
    </w:p>
    <w:p w14:paraId="07014F3C" w14:textId="77777777" w:rsidR="00507851" w:rsidRDefault="00507851">
      <w:pPr>
        <w:pStyle w:val="Index1"/>
        <w:tabs>
          <w:tab w:val="right" w:leader="dot" w:pos="4310"/>
        </w:tabs>
        <w:rPr>
          <w:noProof/>
        </w:rPr>
      </w:pPr>
      <w:r w:rsidRPr="00C3708E">
        <w:rPr>
          <w:bCs/>
          <w:noProof/>
        </w:rPr>
        <w:t>backups</w:t>
      </w:r>
      <w:r>
        <w:rPr>
          <w:noProof/>
        </w:rPr>
        <w:tab/>
      </w:r>
      <w:r w:rsidRPr="00C3708E">
        <w:rPr>
          <w:bCs/>
          <w:i/>
          <w:noProof/>
        </w:rPr>
        <w:t>see SGGRRS</w:t>
      </w:r>
    </w:p>
    <w:p w14:paraId="5849682B" w14:textId="77777777" w:rsidR="00507851" w:rsidRDefault="00507851">
      <w:pPr>
        <w:pStyle w:val="Index1"/>
        <w:tabs>
          <w:tab w:val="right" w:leader="dot" w:pos="4310"/>
        </w:tabs>
        <w:rPr>
          <w:noProof/>
        </w:rPr>
      </w:pPr>
      <w:r w:rsidRPr="00C3708E">
        <w:rPr>
          <w:rFonts w:cstheme="minorHAnsi"/>
          <w:bCs/>
          <w:noProof/>
        </w:rPr>
        <w:t>beer and wine distributor appointments/contracts/memorandums of agreement</w:t>
      </w:r>
      <w:r>
        <w:rPr>
          <w:noProof/>
        </w:rPr>
        <w:tab/>
        <w:t>14</w:t>
      </w:r>
    </w:p>
    <w:p w14:paraId="132E1C61" w14:textId="77777777" w:rsidR="00507851" w:rsidRDefault="00507851">
      <w:pPr>
        <w:pStyle w:val="Index1"/>
        <w:tabs>
          <w:tab w:val="right" w:leader="dot" w:pos="4310"/>
        </w:tabs>
        <w:rPr>
          <w:noProof/>
        </w:rPr>
      </w:pPr>
      <w:r w:rsidRPr="00C3708E">
        <w:rPr>
          <w:rFonts w:cstheme="minorHAnsi"/>
          <w:noProof/>
        </w:rPr>
        <w:t>beer authorized representative certificate of approval holders summary tax report LIQ 319-20</w:t>
      </w:r>
      <w:r>
        <w:rPr>
          <w:noProof/>
        </w:rPr>
        <w:tab/>
        <w:t>10</w:t>
      </w:r>
    </w:p>
    <w:p w14:paraId="6B037826" w14:textId="77777777" w:rsidR="00507851" w:rsidRDefault="00507851">
      <w:pPr>
        <w:pStyle w:val="Index1"/>
        <w:tabs>
          <w:tab w:val="right" w:leader="dot" w:pos="4310"/>
        </w:tabs>
        <w:rPr>
          <w:noProof/>
        </w:rPr>
      </w:pPr>
      <w:r w:rsidRPr="00C3708E">
        <w:rPr>
          <w:rFonts w:cstheme="minorHAnsi"/>
          <w:noProof/>
        </w:rPr>
        <w:t>beer certificate of approval holders summary tax report</w:t>
      </w:r>
      <w:r>
        <w:rPr>
          <w:noProof/>
        </w:rPr>
        <w:tab/>
        <w:t>10</w:t>
      </w:r>
    </w:p>
    <w:p w14:paraId="7F252B82" w14:textId="77777777" w:rsidR="00507851" w:rsidRDefault="00507851">
      <w:pPr>
        <w:pStyle w:val="Index1"/>
        <w:tabs>
          <w:tab w:val="right" w:leader="dot" w:pos="4310"/>
        </w:tabs>
        <w:rPr>
          <w:noProof/>
        </w:rPr>
      </w:pPr>
      <w:r w:rsidRPr="00C3708E">
        <w:rPr>
          <w:rFonts w:eastAsia="Calibri" w:cs="Calibri"/>
          <w:noProof/>
        </w:rPr>
        <w:t>bound original board minutes</w:t>
      </w:r>
      <w:r>
        <w:rPr>
          <w:noProof/>
        </w:rPr>
        <w:tab/>
        <w:t>18</w:t>
      </w:r>
    </w:p>
    <w:p w14:paraId="50031509" w14:textId="77777777" w:rsidR="00507851" w:rsidRDefault="00507851">
      <w:pPr>
        <w:pStyle w:val="Index1"/>
        <w:tabs>
          <w:tab w:val="right" w:leader="dot" w:pos="4310"/>
        </w:tabs>
        <w:rPr>
          <w:noProof/>
        </w:rPr>
      </w:pPr>
      <w:r w:rsidRPr="00C3708E">
        <w:rPr>
          <w:bCs/>
          <w:noProof/>
        </w:rPr>
        <w:t>budgeting</w:t>
      </w:r>
      <w:r>
        <w:rPr>
          <w:noProof/>
        </w:rPr>
        <w:tab/>
      </w:r>
      <w:r w:rsidRPr="00C3708E">
        <w:rPr>
          <w:bCs/>
          <w:i/>
          <w:noProof/>
        </w:rPr>
        <w:t>see SGGRRS</w:t>
      </w:r>
    </w:p>
    <w:p w14:paraId="214AC905"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C</w:t>
      </w:r>
    </w:p>
    <w:p w14:paraId="4D0E9AFC" w14:textId="77777777" w:rsidR="00507851" w:rsidRDefault="00507851">
      <w:pPr>
        <w:pStyle w:val="Index1"/>
        <w:tabs>
          <w:tab w:val="right" w:leader="dot" w:pos="4310"/>
        </w:tabs>
        <w:rPr>
          <w:noProof/>
        </w:rPr>
      </w:pPr>
      <w:r w:rsidRPr="00C3708E">
        <w:rPr>
          <w:rFonts w:cstheme="minorHAnsi"/>
          <w:noProof/>
        </w:rPr>
        <w:t>case file</w:t>
      </w:r>
      <w:r>
        <w:rPr>
          <w:noProof/>
        </w:rPr>
        <w:tab/>
        <w:t>5</w:t>
      </w:r>
    </w:p>
    <w:p w14:paraId="445C8B0A" w14:textId="77777777" w:rsidR="00507851" w:rsidRDefault="00507851">
      <w:pPr>
        <w:pStyle w:val="Index1"/>
        <w:tabs>
          <w:tab w:val="right" w:leader="dot" w:pos="4310"/>
        </w:tabs>
        <w:rPr>
          <w:noProof/>
        </w:rPr>
      </w:pPr>
      <w:r w:rsidRPr="00C3708E">
        <w:rPr>
          <w:rFonts w:cstheme="minorHAnsi"/>
          <w:noProof/>
        </w:rPr>
        <w:t>cigarette assessment</w:t>
      </w:r>
      <w:r>
        <w:rPr>
          <w:noProof/>
        </w:rPr>
        <w:tab/>
        <w:t>5</w:t>
      </w:r>
    </w:p>
    <w:p w14:paraId="2D4EE224" w14:textId="77777777" w:rsidR="00507851" w:rsidRDefault="00507851">
      <w:pPr>
        <w:pStyle w:val="Index1"/>
        <w:tabs>
          <w:tab w:val="right" w:leader="dot" w:pos="4310"/>
        </w:tabs>
        <w:rPr>
          <w:noProof/>
        </w:rPr>
      </w:pPr>
      <w:r w:rsidRPr="00C3708E">
        <w:rPr>
          <w:bCs/>
          <w:noProof/>
        </w:rPr>
        <w:t>complaints</w:t>
      </w:r>
      <w:r>
        <w:rPr>
          <w:noProof/>
        </w:rPr>
        <w:tab/>
        <w:t xml:space="preserve">5, </w:t>
      </w:r>
      <w:r w:rsidRPr="00C3708E">
        <w:rPr>
          <w:bCs/>
          <w:i/>
          <w:noProof/>
        </w:rPr>
        <w:t>see SGGRRS</w:t>
      </w:r>
    </w:p>
    <w:p w14:paraId="46463AF2" w14:textId="77777777" w:rsidR="00507851" w:rsidRDefault="00507851">
      <w:pPr>
        <w:pStyle w:val="Index1"/>
        <w:tabs>
          <w:tab w:val="right" w:leader="dot" w:pos="4310"/>
        </w:tabs>
        <w:rPr>
          <w:noProof/>
        </w:rPr>
      </w:pPr>
      <w:r w:rsidRPr="00C3708E">
        <w:rPr>
          <w:bCs/>
          <w:noProof/>
        </w:rPr>
        <w:t>contracts</w:t>
      </w:r>
      <w:r>
        <w:rPr>
          <w:noProof/>
        </w:rPr>
        <w:tab/>
      </w:r>
      <w:r w:rsidRPr="00C3708E">
        <w:rPr>
          <w:bCs/>
          <w:i/>
          <w:noProof/>
        </w:rPr>
        <w:t>see SGGRRS</w:t>
      </w:r>
    </w:p>
    <w:p w14:paraId="0F5034C7" w14:textId="77777777" w:rsidR="00507851" w:rsidRDefault="00507851">
      <w:pPr>
        <w:pStyle w:val="Index1"/>
        <w:tabs>
          <w:tab w:val="right" w:leader="dot" w:pos="4310"/>
        </w:tabs>
        <w:rPr>
          <w:noProof/>
        </w:rPr>
      </w:pPr>
      <w:r w:rsidRPr="00C3708E">
        <w:rPr>
          <w:rFonts w:cstheme="minorHAnsi"/>
          <w:noProof/>
        </w:rPr>
        <w:t>craft distillery summary tax report</w:t>
      </w:r>
      <w:r>
        <w:rPr>
          <w:noProof/>
        </w:rPr>
        <w:tab/>
        <w:t>10</w:t>
      </w:r>
    </w:p>
    <w:p w14:paraId="13056820" w14:textId="77777777" w:rsidR="00507851" w:rsidRDefault="00507851">
      <w:pPr>
        <w:pStyle w:val="Index1"/>
        <w:tabs>
          <w:tab w:val="right" w:leader="dot" w:pos="4310"/>
        </w:tabs>
        <w:rPr>
          <w:noProof/>
        </w:rPr>
      </w:pPr>
      <w:r w:rsidRPr="00C3708E">
        <w:rPr>
          <w:rFonts w:cstheme="minorHAnsi"/>
          <w:bCs/>
          <w:noProof/>
        </w:rPr>
        <w:t>criminal case files</w:t>
      </w:r>
      <w:r>
        <w:rPr>
          <w:noProof/>
        </w:rPr>
        <w:tab/>
        <w:t>5</w:t>
      </w:r>
    </w:p>
    <w:p w14:paraId="51783F15" w14:textId="77777777" w:rsidR="00507851" w:rsidRDefault="00507851">
      <w:pPr>
        <w:pStyle w:val="Index1"/>
        <w:tabs>
          <w:tab w:val="right" w:leader="dot" w:pos="4310"/>
        </w:tabs>
        <w:rPr>
          <w:noProof/>
        </w:rPr>
      </w:pPr>
      <w:r w:rsidRPr="00C3708E">
        <w:rPr>
          <w:rFonts w:cstheme="minorHAnsi"/>
          <w:bCs/>
          <w:noProof/>
        </w:rPr>
        <w:t>criminal case log</w:t>
      </w:r>
      <w:r>
        <w:rPr>
          <w:noProof/>
        </w:rPr>
        <w:tab/>
        <w:t>6</w:t>
      </w:r>
    </w:p>
    <w:p w14:paraId="0D18EFF5" w14:textId="77777777" w:rsidR="00507851" w:rsidRDefault="00507851">
      <w:pPr>
        <w:pStyle w:val="Index1"/>
        <w:tabs>
          <w:tab w:val="right" w:leader="dot" w:pos="4310"/>
        </w:tabs>
        <w:rPr>
          <w:noProof/>
        </w:rPr>
      </w:pPr>
      <w:r w:rsidRPr="00C3708E">
        <w:rPr>
          <w:rFonts w:cstheme="minorHAnsi"/>
          <w:bCs/>
          <w:noProof/>
        </w:rPr>
        <w:t>criminal history background files</w:t>
      </w:r>
      <w:r>
        <w:rPr>
          <w:noProof/>
        </w:rPr>
        <w:tab/>
        <w:t>6</w:t>
      </w:r>
    </w:p>
    <w:p w14:paraId="10BA4FFD" w14:textId="77777777" w:rsidR="00507851" w:rsidRDefault="00507851">
      <w:pPr>
        <w:pStyle w:val="Index1"/>
        <w:tabs>
          <w:tab w:val="right" w:leader="dot" w:pos="4310"/>
        </w:tabs>
        <w:rPr>
          <w:noProof/>
        </w:rPr>
      </w:pPr>
      <w:r w:rsidRPr="00C3708E">
        <w:rPr>
          <w:rFonts w:cstheme="minorHAnsi"/>
          <w:noProof/>
        </w:rPr>
        <w:t>criminal history inquiries</w:t>
      </w:r>
      <w:r>
        <w:rPr>
          <w:noProof/>
        </w:rPr>
        <w:tab/>
        <w:t>6</w:t>
      </w:r>
    </w:p>
    <w:p w14:paraId="569B6969"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D</w:t>
      </w:r>
    </w:p>
    <w:p w14:paraId="2327CC72" w14:textId="77777777" w:rsidR="00507851" w:rsidRDefault="00507851">
      <w:pPr>
        <w:pStyle w:val="Index1"/>
        <w:tabs>
          <w:tab w:val="right" w:leader="dot" w:pos="4310"/>
        </w:tabs>
        <w:rPr>
          <w:noProof/>
        </w:rPr>
      </w:pPr>
      <w:r w:rsidRPr="00C3708E">
        <w:rPr>
          <w:rFonts w:cstheme="minorHAnsi"/>
          <w:noProof/>
        </w:rPr>
        <w:t>discontinued business licensee file</w:t>
      </w:r>
      <w:r>
        <w:rPr>
          <w:noProof/>
        </w:rPr>
        <w:tab/>
        <w:t>6</w:t>
      </w:r>
    </w:p>
    <w:p w14:paraId="48DAE916" w14:textId="77777777" w:rsidR="00507851" w:rsidRDefault="00507851">
      <w:pPr>
        <w:pStyle w:val="Index1"/>
        <w:tabs>
          <w:tab w:val="right" w:leader="dot" w:pos="4310"/>
        </w:tabs>
        <w:rPr>
          <w:noProof/>
        </w:rPr>
      </w:pPr>
      <w:r w:rsidRPr="00C3708E">
        <w:rPr>
          <w:rFonts w:cstheme="minorHAnsi"/>
          <w:noProof/>
        </w:rPr>
        <w:t>domestic and micro brewery summary tax report</w:t>
      </w:r>
      <w:r>
        <w:rPr>
          <w:noProof/>
        </w:rPr>
        <w:tab/>
        <w:t>11</w:t>
      </w:r>
    </w:p>
    <w:p w14:paraId="112CC943"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F</w:t>
      </w:r>
    </w:p>
    <w:p w14:paraId="7E31C1C3" w14:textId="77777777" w:rsidR="00507851" w:rsidRDefault="00507851">
      <w:pPr>
        <w:pStyle w:val="Index1"/>
        <w:tabs>
          <w:tab w:val="right" w:leader="dot" w:pos="4310"/>
        </w:tabs>
        <w:rPr>
          <w:noProof/>
        </w:rPr>
      </w:pPr>
      <w:r w:rsidRPr="00C3708E">
        <w:rPr>
          <w:bCs/>
          <w:noProof/>
        </w:rPr>
        <w:t>facilities</w:t>
      </w:r>
      <w:r>
        <w:rPr>
          <w:noProof/>
        </w:rPr>
        <w:tab/>
      </w:r>
      <w:r w:rsidRPr="00C3708E">
        <w:rPr>
          <w:bCs/>
          <w:i/>
          <w:noProof/>
        </w:rPr>
        <w:t>see SGGRRS</w:t>
      </w:r>
    </w:p>
    <w:p w14:paraId="55E35F68" w14:textId="77777777" w:rsidR="00507851" w:rsidRDefault="00507851">
      <w:pPr>
        <w:pStyle w:val="Index1"/>
        <w:tabs>
          <w:tab w:val="right" w:leader="dot" w:pos="4310"/>
        </w:tabs>
        <w:rPr>
          <w:noProof/>
        </w:rPr>
      </w:pPr>
      <w:r w:rsidRPr="00C3708E">
        <w:rPr>
          <w:bCs/>
          <w:noProof/>
        </w:rPr>
        <w:t>financial records</w:t>
      </w:r>
      <w:r>
        <w:rPr>
          <w:noProof/>
        </w:rPr>
        <w:tab/>
      </w:r>
      <w:r w:rsidRPr="00C3708E">
        <w:rPr>
          <w:bCs/>
          <w:i/>
          <w:noProof/>
        </w:rPr>
        <w:t>see SGGRRS</w:t>
      </w:r>
    </w:p>
    <w:p w14:paraId="0ED00581" w14:textId="77777777" w:rsidR="00507851" w:rsidRDefault="00507851">
      <w:pPr>
        <w:pStyle w:val="Index1"/>
        <w:tabs>
          <w:tab w:val="right" w:leader="dot" w:pos="4310"/>
        </w:tabs>
        <w:rPr>
          <w:noProof/>
        </w:rPr>
      </w:pPr>
      <w:r w:rsidRPr="00C3708E">
        <w:rPr>
          <w:rFonts w:cstheme="minorHAnsi"/>
          <w:bCs/>
          <w:noProof/>
        </w:rPr>
        <w:t>firearms qualifications</w:t>
      </w:r>
      <w:r>
        <w:rPr>
          <w:noProof/>
        </w:rPr>
        <w:tab/>
        <w:t>6</w:t>
      </w:r>
    </w:p>
    <w:p w14:paraId="5D6FEED8"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G</w:t>
      </w:r>
    </w:p>
    <w:p w14:paraId="2A2AAB2A" w14:textId="77777777" w:rsidR="00507851" w:rsidRDefault="00507851">
      <w:pPr>
        <w:pStyle w:val="Index1"/>
        <w:tabs>
          <w:tab w:val="right" w:leader="dot" w:pos="4310"/>
        </w:tabs>
        <w:rPr>
          <w:noProof/>
        </w:rPr>
      </w:pPr>
      <w:r w:rsidRPr="00C3708E">
        <w:rPr>
          <w:bCs/>
          <w:noProof/>
        </w:rPr>
        <w:t>grants</w:t>
      </w:r>
      <w:r>
        <w:rPr>
          <w:noProof/>
        </w:rPr>
        <w:tab/>
      </w:r>
      <w:r w:rsidRPr="00C3708E">
        <w:rPr>
          <w:bCs/>
          <w:i/>
          <w:noProof/>
        </w:rPr>
        <w:t>see SGGRRS</w:t>
      </w:r>
    </w:p>
    <w:p w14:paraId="41F523CE" w14:textId="77777777" w:rsidR="00507851" w:rsidRDefault="00507851">
      <w:pPr>
        <w:pStyle w:val="Index1"/>
        <w:tabs>
          <w:tab w:val="right" w:leader="dot" w:pos="4310"/>
        </w:tabs>
        <w:rPr>
          <w:noProof/>
        </w:rPr>
      </w:pPr>
      <w:r w:rsidRPr="00C3708E">
        <w:rPr>
          <w:bCs/>
          <w:noProof/>
        </w:rPr>
        <w:t>grievances</w:t>
      </w:r>
      <w:r>
        <w:rPr>
          <w:noProof/>
        </w:rPr>
        <w:tab/>
      </w:r>
      <w:r w:rsidRPr="00C3708E">
        <w:rPr>
          <w:bCs/>
          <w:i/>
          <w:noProof/>
        </w:rPr>
        <w:t>see SGGRRS</w:t>
      </w:r>
    </w:p>
    <w:p w14:paraId="746B5C7E"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H</w:t>
      </w:r>
    </w:p>
    <w:p w14:paraId="55C832A0" w14:textId="77777777" w:rsidR="00507851" w:rsidRDefault="00507851">
      <w:pPr>
        <w:pStyle w:val="Index1"/>
        <w:tabs>
          <w:tab w:val="right" w:leader="dot" w:pos="4310"/>
        </w:tabs>
        <w:rPr>
          <w:noProof/>
        </w:rPr>
      </w:pPr>
      <w:r w:rsidRPr="00C3708E">
        <w:rPr>
          <w:rFonts w:eastAsia="Calibri" w:cs="Calibri"/>
          <w:noProof/>
        </w:rPr>
        <w:t>hourly employees pay hours list</w:t>
      </w:r>
      <w:r>
        <w:rPr>
          <w:noProof/>
        </w:rPr>
        <w:tab/>
        <w:t>19</w:t>
      </w:r>
    </w:p>
    <w:p w14:paraId="7C4B10D8" w14:textId="77777777" w:rsidR="00507851" w:rsidRDefault="00507851">
      <w:pPr>
        <w:pStyle w:val="Index1"/>
        <w:tabs>
          <w:tab w:val="right" w:leader="dot" w:pos="4310"/>
        </w:tabs>
        <w:rPr>
          <w:noProof/>
        </w:rPr>
      </w:pPr>
      <w:r w:rsidRPr="00C3708E">
        <w:rPr>
          <w:bCs/>
          <w:noProof/>
        </w:rPr>
        <w:t>human resources</w:t>
      </w:r>
      <w:r>
        <w:rPr>
          <w:noProof/>
        </w:rPr>
        <w:tab/>
      </w:r>
      <w:r w:rsidRPr="00C3708E">
        <w:rPr>
          <w:bCs/>
          <w:i/>
          <w:noProof/>
        </w:rPr>
        <w:t>see SGGRRS</w:t>
      </w:r>
    </w:p>
    <w:p w14:paraId="66D21DCF"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I</w:t>
      </w:r>
    </w:p>
    <w:p w14:paraId="25CE8B68" w14:textId="77777777" w:rsidR="00507851" w:rsidRDefault="00507851">
      <w:pPr>
        <w:pStyle w:val="Index1"/>
        <w:tabs>
          <w:tab w:val="right" w:leader="dot" w:pos="4310"/>
        </w:tabs>
        <w:rPr>
          <w:noProof/>
        </w:rPr>
      </w:pPr>
      <w:r w:rsidRPr="00C3708E">
        <w:rPr>
          <w:rFonts w:cstheme="minorHAnsi"/>
          <w:bCs/>
          <w:noProof/>
        </w:rPr>
        <w:t>importation release authorization</w:t>
      </w:r>
      <w:r>
        <w:rPr>
          <w:noProof/>
        </w:rPr>
        <w:tab/>
        <w:t>11</w:t>
      </w:r>
    </w:p>
    <w:p w14:paraId="7FC6DC42" w14:textId="77777777" w:rsidR="00507851" w:rsidRDefault="00507851">
      <w:pPr>
        <w:pStyle w:val="Index1"/>
        <w:tabs>
          <w:tab w:val="right" w:leader="dot" w:pos="4310"/>
        </w:tabs>
        <w:rPr>
          <w:noProof/>
        </w:rPr>
      </w:pPr>
      <w:r w:rsidRPr="00C3708E">
        <w:rPr>
          <w:bCs/>
          <w:noProof/>
        </w:rPr>
        <w:t>information systems</w:t>
      </w:r>
      <w:r>
        <w:rPr>
          <w:noProof/>
        </w:rPr>
        <w:tab/>
      </w:r>
      <w:r w:rsidRPr="00C3708E">
        <w:rPr>
          <w:bCs/>
          <w:i/>
          <w:noProof/>
        </w:rPr>
        <w:t>see SGGRRS</w:t>
      </w:r>
    </w:p>
    <w:p w14:paraId="0AFCDB1F" w14:textId="77777777" w:rsidR="00507851" w:rsidRDefault="00507851">
      <w:pPr>
        <w:pStyle w:val="Index1"/>
        <w:tabs>
          <w:tab w:val="right" w:leader="dot" w:pos="4310"/>
        </w:tabs>
        <w:rPr>
          <w:noProof/>
        </w:rPr>
      </w:pPr>
      <w:r w:rsidRPr="00C3708E">
        <w:rPr>
          <w:rFonts w:cstheme="minorHAnsi"/>
          <w:noProof/>
        </w:rPr>
        <w:t>interstate common carriers tax summary</w:t>
      </w:r>
      <w:r>
        <w:rPr>
          <w:noProof/>
        </w:rPr>
        <w:tab/>
        <w:t>11</w:t>
      </w:r>
    </w:p>
    <w:p w14:paraId="216EF394" w14:textId="77777777" w:rsidR="00507851" w:rsidRDefault="00507851">
      <w:pPr>
        <w:pStyle w:val="Index1"/>
        <w:tabs>
          <w:tab w:val="right" w:leader="dot" w:pos="4310"/>
        </w:tabs>
        <w:rPr>
          <w:noProof/>
        </w:rPr>
      </w:pPr>
      <w:r w:rsidRPr="00C3708E">
        <w:rPr>
          <w:rFonts w:cstheme="minorHAnsi"/>
          <w:noProof/>
        </w:rPr>
        <w:t>investigations</w:t>
      </w:r>
      <w:r>
        <w:rPr>
          <w:noProof/>
        </w:rPr>
        <w:tab/>
        <w:t>7</w:t>
      </w:r>
    </w:p>
    <w:p w14:paraId="38833AE6"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L</w:t>
      </w:r>
    </w:p>
    <w:p w14:paraId="1D7763FF" w14:textId="77777777" w:rsidR="00507851" w:rsidRDefault="00507851">
      <w:pPr>
        <w:pStyle w:val="Index1"/>
        <w:tabs>
          <w:tab w:val="right" w:leader="dot" w:pos="4310"/>
        </w:tabs>
        <w:rPr>
          <w:noProof/>
        </w:rPr>
      </w:pPr>
      <w:r w:rsidRPr="00C3708E">
        <w:rPr>
          <w:bCs/>
          <w:noProof/>
        </w:rPr>
        <w:t>leave</w:t>
      </w:r>
      <w:r>
        <w:rPr>
          <w:noProof/>
        </w:rPr>
        <w:tab/>
      </w:r>
      <w:r w:rsidRPr="00C3708E">
        <w:rPr>
          <w:bCs/>
          <w:i/>
          <w:noProof/>
        </w:rPr>
        <w:t>see SGGRRS</w:t>
      </w:r>
    </w:p>
    <w:p w14:paraId="0843EA55" w14:textId="77777777" w:rsidR="00507851" w:rsidRDefault="00507851">
      <w:pPr>
        <w:pStyle w:val="Index1"/>
        <w:tabs>
          <w:tab w:val="right" w:leader="dot" w:pos="4310"/>
        </w:tabs>
        <w:rPr>
          <w:noProof/>
        </w:rPr>
      </w:pPr>
      <w:r w:rsidRPr="00C3708E">
        <w:rPr>
          <w:bCs/>
          <w:noProof/>
        </w:rPr>
        <w:t>legal affairs</w:t>
      </w:r>
      <w:r>
        <w:rPr>
          <w:noProof/>
        </w:rPr>
        <w:tab/>
      </w:r>
      <w:r w:rsidRPr="00C3708E">
        <w:rPr>
          <w:bCs/>
          <w:i/>
          <w:noProof/>
        </w:rPr>
        <w:t>see SGGRRS</w:t>
      </w:r>
    </w:p>
    <w:p w14:paraId="3081774D" w14:textId="77777777" w:rsidR="00507851" w:rsidRDefault="00507851">
      <w:pPr>
        <w:pStyle w:val="Index1"/>
        <w:tabs>
          <w:tab w:val="right" w:leader="dot" w:pos="4310"/>
        </w:tabs>
        <w:rPr>
          <w:noProof/>
        </w:rPr>
      </w:pPr>
      <w:r w:rsidRPr="00C3708E">
        <w:rPr>
          <w:rFonts w:eastAsia="Calibri" w:cs="Calibri"/>
          <w:noProof/>
        </w:rPr>
        <w:t>license directories, supplements, subscriptions and receipts</w:t>
      </w:r>
      <w:r>
        <w:rPr>
          <w:noProof/>
        </w:rPr>
        <w:tab/>
        <w:t>19</w:t>
      </w:r>
    </w:p>
    <w:p w14:paraId="71CA9631" w14:textId="77777777" w:rsidR="00507851" w:rsidRDefault="00507851">
      <w:pPr>
        <w:pStyle w:val="Index1"/>
        <w:tabs>
          <w:tab w:val="right" w:leader="dot" w:pos="4310"/>
        </w:tabs>
        <w:rPr>
          <w:noProof/>
        </w:rPr>
      </w:pPr>
      <w:r w:rsidRPr="00C3708E">
        <w:rPr>
          <w:rFonts w:cstheme="minorHAnsi"/>
          <w:bCs/>
          <w:noProof/>
        </w:rPr>
        <w:t>licensee – applicant file</w:t>
      </w:r>
      <w:r>
        <w:rPr>
          <w:noProof/>
        </w:rPr>
        <w:tab/>
        <w:t>15</w:t>
      </w:r>
    </w:p>
    <w:p w14:paraId="03F0D21C" w14:textId="77777777" w:rsidR="00507851" w:rsidRDefault="00507851">
      <w:pPr>
        <w:pStyle w:val="Index1"/>
        <w:tabs>
          <w:tab w:val="right" w:leader="dot" w:pos="4310"/>
        </w:tabs>
        <w:rPr>
          <w:noProof/>
        </w:rPr>
      </w:pPr>
      <w:r w:rsidRPr="00C3708E">
        <w:rPr>
          <w:rFonts w:cstheme="minorHAnsi"/>
          <w:bCs/>
          <w:noProof/>
        </w:rPr>
        <w:t>licensee certification card</w:t>
      </w:r>
      <w:r>
        <w:rPr>
          <w:noProof/>
        </w:rPr>
        <w:tab/>
        <w:t>17</w:t>
      </w:r>
    </w:p>
    <w:p w14:paraId="48B93CD6"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055FAE38" w14:textId="77777777" w:rsidR="00507851" w:rsidRDefault="00507851">
      <w:pPr>
        <w:pStyle w:val="Index1"/>
        <w:tabs>
          <w:tab w:val="right" w:leader="dot" w:pos="4310"/>
        </w:tabs>
        <w:rPr>
          <w:noProof/>
        </w:rPr>
      </w:pPr>
      <w:r w:rsidRPr="00C3708E">
        <w:rPr>
          <w:bCs/>
          <w:noProof/>
        </w:rPr>
        <w:t>mail services</w:t>
      </w:r>
      <w:r>
        <w:rPr>
          <w:noProof/>
        </w:rPr>
        <w:tab/>
      </w:r>
      <w:r w:rsidRPr="00C3708E">
        <w:rPr>
          <w:bCs/>
          <w:i/>
          <w:noProof/>
        </w:rPr>
        <w:t>see SGGRRS</w:t>
      </w:r>
    </w:p>
    <w:p w14:paraId="42AB50F7" w14:textId="77777777" w:rsidR="00507851" w:rsidRDefault="00507851">
      <w:pPr>
        <w:pStyle w:val="Index1"/>
        <w:tabs>
          <w:tab w:val="right" w:leader="dot" w:pos="4310"/>
        </w:tabs>
        <w:rPr>
          <w:noProof/>
        </w:rPr>
      </w:pPr>
      <w:r w:rsidRPr="00C3708E">
        <w:rPr>
          <w:rFonts w:cstheme="minorHAnsi"/>
          <w:noProof/>
        </w:rPr>
        <w:t>mandatory server training administration violation notices</w:t>
      </w:r>
      <w:r>
        <w:rPr>
          <w:noProof/>
        </w:rPr>
        <w:tab/>
        <w:t>7</w:t>
      </w:r>
    </w:p>
    <w:p w14:paraId="414DFD88" w14:textId="77777777" w:rsidR="00507851" w:rsidRDefault="00507851">
      <w:pPr>
        <w:pStyle w:val="Index1"/>
        <w:tabs>
          <w:tab w:val="right" w:leader="dot" w:pos="4310"/>
        </w:tabs>
        <w:rPr>
          <w:noProof/>
        </w:rPr>
      </w:pPr>
      <w:r w:rsidRPr="00C3708E">
        <w:rPr>
          <w:rFonts w:cstheme="minorHAnsi"/>
          <w:bCs/>
          <w:noProof/>
        </w:rPr>
        <w:t>mayor notices/approval on renewals</w:t>
      </w:r>
      <w:r>
        <w:rPr>
          <w:noProof/>
        </w:rPr>
        <w:tab/>
        <w:t>15</w:t>
      </w:r>
    </w:p>
    <w:p w14:paraId="6804102A" w14:textId="77777777" w:rsidR="00507851" w:rsidRDefault="00507851">
      <w:pPr>
        <w:pStyle w:val="Index1"/>
        <w:tabs>
          <w:tab w:val="right" w:leader="dot" w:pos="4310"/>
        </w:tabs>
        <w:rPr>
          <w:noProof/>
        </w:rPr>
      </w:pPr>
      <w:r w:rsidRPr="00C3708E">
        <w:rPr>
          <w:bCs/>
          <w:noProof/>
        </w:rPr>
        <w:t>meetings</w:t>
      </w:r>
      <w:r>
        <w:rPr>
          <w:noProof/>
        </w:rPr>
        <w:tab/>
      </w:r>
      <w:r w:rsidRPr="00C3708E">
        <w:rPr>
          <w:bCs/>
          <w:i/>
          <w:noProof/>
        </w:rPr>
        <w:t>see SGGRRS</w:t>
      </w:r>
    </w:p>
    <w:p w14:paraId="7EECF937" w14:textId="77777777" w:rsidR="00507851" w:rsidRDefault="00507851">
      <w:pPr>
        <w:pStyle w:val="Index1"/>
        <w:tabs>
          <w:tab w:val="right" w:leader="dot" w:pos="4310"/>
        </w:tabs>
        <w:rPr>
          <w:noProof/>
        </w:rPr>
      </w:pPr>
      <w:r w:rsidRPr="00C3708E">
        <w:rPr>
          <w:rFonts w:cstheme="minorHAnsi"/>
          <w:noProof/>
        </w:rPr>
        <w:t>monthly DWI/WSP Data Sheets</w:t>
      </w:r>
      <w:r>
        <w:rPr>
          <w:noProof/>
        </w:rPr>
        <w:tab/>
        <w:t>7</w:t>
      </w:r>
    </w:p>
    <w:p w14:paraId="6421AAA4" w14:textId="77777777" w:rsidR="00507851" w:rsidRDefault="00507851">
      <w:pPr>
        <w:pStyle w:val="Index1"/>
        <w:tabs>
          <w:tab w:val="right" w:leader="dot" w:pos="4310"/>
        </w:tabs>
        <w:rPr>
          <w:noProof/>
        </w:rPr>
      </w:pPr>
      <w:r w:rsidRPr="00C3708E">
        <w:rPr>
          <w:bCs/>
          <w:noProof/>
        </w:rPr>
        <w:t>motor vehicles</w:t>
      </w:r>
      <w:r>
        <w:rPr>
          <w:noProof/>
        </w:rPr>
        <w:tab/>
      </w:r>
      <w:r w:rsidRPr="00C3708E">
        <w:rPr>
          <w:bCs/>
          <w:i/>
          <w:noProof/>
        </w:rPr>
        <w:t>see SGGRRS</w:t>
      </w:r>
    </w:p>
    <w:p w14:paraId="7A9C3290"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O</w:t>
      </w:r>
    </w:p>
    <w:p w14:paraId="554CA81C" w14:textId="77777777" w:rsidR="00507851" w:rsidRDefault="00507851">
      <w:pPr>
        <w:pStyle w:val="Index1"/>
        <w:tabs>
          <w:tab w:val="right" w:leader="dot" w:pos="4310"/>
        </w:tabs>
        <w:rPr>
          <w:noProof/>
        </w:rPr>
      </w:pPr>
      <w:r w:rsidRPr="00C3708E">
        <w:rPr>
          <w:rFonts w:cstheme="minorHAnsi"/>
          <w:noProof/>
        </w:rPr>
        <w:t>officer information files</w:t>
      </w:r>
      <w:r>
        <w:rPr>
          <w:noProof/>
        </w:rPr>
        <w:tab/>
        <w:t>7</w:t>
      </w:r>
    </w:p>
    <w:p w14:paraId="78DA264A" w14:textId="77777777" w:rsidR="00507851" w:rsidRDefault="00507851">
      <w:pPr>
        <w:pStyle w:val="Index1"/>
        <w:tabs>
          <w:tab w:val="right" w:leader="dot" w:pos="4310"/>
        </w:tabs>
        <w:rPr>
          <w:noProof/>
        </w:rPr>
      </w:pPr>
      <w:r w:rsidRPr="00C3708E">
        <w:rPr>
          <w:rFonts w:eastAsia="Calibri" w:cs="Calibri"/>
          <w:noProof/>
        </w:rPr>
        <w:t>official retail liquor price list</w:t>
      </w:r>
      <w:r>
        <w:rPr>
          <w:noProof/>
        </w:rPr>
        <w:tab/>
        <w:t>19</w:t>
      </w:r>
    </w:p>
    <w:p w14:paraId="63FBE934"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P</w:t>
      </w:r>
    </w:p>
    <w:p w14:paraId="522E67B3" w14:textId="77777777" w:rsidR="00507851" w:rsidRDefault="00507851">
      <w:pPr>
        <w:pStyle w:val="Index1"/>
        <w:tabs>
          <w:tab w:val="right" w:leader="dot" w:pos="4310"/>
        </w:tabs>
        <w:rPr>
          <w:noProof/>
        </w:rPr>
      </w:pPr>
      <w:r w:rsidRPr="00C3708E">
        <w:rPr>
          <w:bCs/>
          <w:noProof/>
        </w:rPr>
        <w:t>payroll</w:t>
      </w:r>
      <w:r>
        <w:rPr>
          <w:noProof/>
        </w:rPr>
        <w:tab/>
      </w:r>
      <w:r w:rsidRPr="00C3708E">
        <w:rPr>
          <w:bCs/>
          <w:i/>
          <w:noProof/>
        </w:rPr>
        <w:t>see SGGRRS</w:t>
      </w:r>
    </w:p>
    <w:p w14:paraId="594D28E0" w14:textId="77777777" w:rsidR="00507851" w:rsidRDefault="00507851">
      <w:pPr>
        <w:pStyle w:val="Index1"/>
        <w:tabs>
          <w:tab w:val="right" w:leader="dot" w:pos="4310"/>
        </w:tabs>
        <w:rPr>
          <w:noProof/>
        </w:rPr>
      </w:pPr>
      <w:r w:rsidRPr="00C3708E">
        <w:rPr>
          <w:rFonts w:eastAsia="Calibri" w:cs="Calibri"/>
          <w:noProof/>
        </w:rPr>
        <w:t>permanent liquor listing records card</w:t>
      </w:r>
      <w:r>
        <w:rPr>
          <w:noProof/>
        </w:rPr>
        <w:tab/>
        <w:t>19</w:t>
      </w:r>
    </w:p>
    <w:p w14:paraId="0025F3F8" w14:textId="77777777" w:rsidR="00507851" w:rsidRDefault="00507851">
      <w:pPr>
        <w:pStyle w:val="Index1"/>
        <w:tabs>
          <w:tab w:val="right" w:leader="dot" w:pos="4310"/>
        </w:tabs>
        <w:rPr>
          <w:noProof/>
        </w:rPr>
      </w:pPr>
      <w:r w:rsidRPr="00C3708E">
        <w:rPr>
          <w:rFonts w:cstheme="minorHAnsi"/>
          <w:bCs/>
          <w:noProof/>
        </w:rPr>
        <w:t>permit order forms</w:t>
      </w:r>
      <w:r>
        <w:rPr>
          <w:noProof/>
        </w:rPr>
        <w:tab/>
        <w:t>15</w:t>
      </w:r>
    </w:p>
    <w:p w14:paraId="4B0D155C" w14:textId="77777777" w:rsidR="00507851" w:rsidRDefault="00507851">
      <w:pPr>
        <w:pStyle w:val="Index1"/>
        <w:tabs>
          <w:tab w:val="right" w:leader="dot" w:pos="4310"/>
        </w:tabs>
        <w:rPr>
          <w:noProof/>
        </w:rPr>
      </w:pPr>
      <w:r w:rsidRPr="00C3708E">
        <w:rPr>
          <w:bCs/>
          <w:noProof/>
        </w:rPr>
        <w:t>policies/procedures</w:t>
      </w:r>
      <w:r>
        <w:rPr>
          <w:noProof/>
        </w:rPr>
        <w:tab/>
      </w:r>
      <w:r w:rsidRPr="00C3708E">
        <w:rPr>
          <w:bCs/>
          <w:i/>
          <w:noProof/>
        </w:rPr>
        <w:t>see SGGRRS</w:t>
      </w:r>
    </w:p>
    <w:p w14:paraId="4FF940F7" w14:textId="77777777" w:rsidR="00507851" w:rsidRDefault="00507851">
      <w:pPr>
        <w:pStyle w:val="Index1"/>
        <w:tabs>
          <w:tab w:val="right" w:leader="dot" w:pos="4310"/>
        </w:tabs>
        <w:rPr>
          <w:noProof/>
        </w:rPr>
      </w:pPr>
      <w:r w:rsidRPr="00C3708E">
        <w:rPr>
          <w:rFonts w:cstheme="minorHAnsi"/>
          <w:noProof/>
        </w:rPr>
        <w:t>pre-notification of unstamped cigarette shipment</w:t>
      </w:r>
      <w:r>
        <w:rPr>
          <w:noProof/>
        </w:rPr>
        <w:tab/>
        <w:t>7</w:t>
      </w:r>
    </w:p>
    <w:p w14:paraId="283E2417" w14:textId="77777777" w:rsidR="00507851" w:rsidRDefault="00507851">
      <w:pPr>
        <w:pStyle w:val="Index1"/>
        <w:tabs>
          <w:tab w:val="right" w:leader="dot" w:pos="4310"/>
        </w:tabs>
        <w:rPr>
          <w:noProof/>
        </w:rPr>
      </w:pPr>
      <w:r w:rsidRPr="00C3708E">
        <w:rPr>
          <w:rFonts w:cstheme="minorHAnsi"/>
          <w:bCs/>
          <w:noProof/>
        </w:rPr>
        <w:t>provider application and curriculum</w:t>
      </w:r>
      <w:r>
        <w:rPr>
          <w:noProof/>
        </w:rPr>
        <w:tab/>
        <w:t>15</w:t>
      </w:r>
    </w:p>
    <w:p w14:paraId="72FB5075" w14:textId="77777777" w:rsidR="00507851" w:rsidRDefault="00507851">
      <w:pPr>
        <w:pStyle w:val="Index1"/>
        <w:tabs>
          <w:tab w:val="right" w:leader="dot" w:pos="4310"/>
        </w:tabs>
        <w:rPr>
          <w:noProof/>
        </w:rPr>
      </w:pPr>
      <w:r w:rsidRPr="00C3708E">
        <w:rPr>
          <w:bCs/>
          <w:noProof/>
        </w:rPr>
        <w:t>public disclosure</w:t>
      </w:r>
      <w:r>
        <w:rPr>
          <w:noProof/>
        </w:rPr>
        <w:tab/>
      </w:r>
      <w:r w:rsidRPr="00C3708E">
        <w:rPr>
          <w:bCs/>
          <w:i/>
          <w:noProof/>
        </w:rPr>
        <w:t>see SGGRRS</w:t>
      </w:r>
    </w:p>
    <w:p w14:paraId="2E4A8AFF" w14:textId="77777777" w:rsidR="00507851" w:rsidRDefault="00507851">
      <w:pPr>
        <w:pStyle w:val="Index1"/>
        <w:tabs>
          <w:tab w:val="right" w:leader="dot" w:pos="4310"/>
        </w:tabs>
        <w:rPr>
          <w:noProof/>
        </w:rPr>
      </w:pPr>
      <w:r w:rsidRPr="00C3708E">
        <w:rPr>
          <w:bCs/>
          <w:noProof/>
        </w:rPr>
        <w:t>public records requests</w:t>
      </w:r>
      <w:r>
        <w:rPr>
          <w:noProof/>
        </w:rPr>
        <w:tab/>
      </w:r>
      <w:r w:rsidRPr="00C3708E">
        <w:rPr>
          <w:bCs/>
          <w:i/>
          <w:noProof/>
        </w:rPr>
        <w:t>see SGGRRS</w:t>
      </w:r>
    </w:p>
    <w:p w14:paraId="7CC32117" w14:textId="77777777" w:rsidR="00507851" w:rsidRDefault="00507851">
      <w:pPr>
        <w:pStyle w:val="Index1"/>
        <w:tabs>
          <w:tab w:val="right" w:leader="dot" w:pos="4310"/>
        </w:tabs>
        <w:rPr>
          <w:noProof/>
        </w:rPr>
      </w:pPr>
      <w:r w:rsidRPr="00C3708E">
        <w:rPr>
          <w:bCs/>
          <w:noProof/>
        </w:rPr>
        <w:t>publications</w:t>
      </w:r>
      <w:r>
        <w:rPr>
          <w:noProof/>
        </w:rPr>
        <w:tab/>
      </w:r>
      <w:r w:rsidRPr="00C3708E">
        <w:rPr>
          <w:bCs/>
          <w:i/>
          <w:noProof/>
        </w:rPr>
        <w:t>see SGGRRS</w:t>
      </w:r>
    </w:p>
    <w:p w14:paraId="64D961FE"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R</w:t>
      </w:r>
    </w:p>
    <w:p w14:paraId="02914A2F" w14:textId="77777777" w:rsidR="00507851" w:rsidRDefault="00507851">
      <w:pPr>
        <w:pStyle w:val="Index1"/>
        <w:tabs>
          <w:tab w:val="right" w:leader="dot" w:pos="4310"/>
        </w:tabs>
        <w:rPr>
          <w:noProof/>
        </w:rPr>
      </w:pPr>
      <w:r w:rsidRPr="00C3708E">
        <w:rPr>
          <w:bCs/>
          <w:noProof/>
        </w:rPr>
        <w:t>records management</w:t>
      </w:r>
      <w:r>
        <w:rPr>
          <w:noProof/>
        </w:rPr>
        <w:tab/>
      </w:r>
      <w:r w:rsidRPr="00C3708E">
        <w:rPr>
          <w:bCs/>
          <w:i/>
          <w:noProof/>
        </w:rPr>
        <w:t>see SGGRRS</w:t>
      </w:r>
    </w:p>
    <w:p w14:paraId="1AD798AF" w14:textId="77777777" w:rsidR="00507851" w:rsidRDefault="00507851">
      <w:pPr>
        <w:pStyle w:val="Index1"/>
        <w:tabs>
          <w:tab w:val="right" w:leader="dot" w:pos="4310"/>
        </w:tabs>
        <w:rPr>
          <w:noProof/>
        </w:rPr>
      </w:pPr>
      <w:r w:rsidRPr="00C3708E">
        <w:rPr>
          <w:rFonts w:eastAsia="Calibri" w:cs="Calibri"/>
          <w:noProof/>
        </w:rPr>
        <w:t>report form for examination and testing of samples submitted for the purpose of negotiating the sale of liquor to the board</w:t>
      </w:r>
      <w:r>
        <w:rPr>
          <w:noProof/>
        </w:rPr>
        <w:tab/>
        <w:t>20</w:t>
      </w:r>
    </w:p>
    <w:p w14:paraId="5C09407A" w14:textId="77777777" w:rsidR="00507851" w:rsidRDefault="00507851">
      <w:pPr>
        <w:pStyle w:val="Index1"/>
        <w:tabs>
          <w:tab w:val="right" w:leader="dot" w:pos="4310"/>
        </w:tabs>
        <w:rPr>
          <w:noProof/>
        </w:rPr>
      </w:pPr>
      <w:r w:rsidRPr="00C3708E">
        <w:rPr>
          <w:rFonts w:cstheme="minorHAnsi"/>
          <w:bCs/>
          <w:noProof/>
        </w:rPr>
        <w:t>representative - agents</w:t>
      </w:r>
      <w:r>
        <w:rPr>
          <w:noProof/>
        </w:rPr>
        <w:tab/>
        <w:t>15</w:t>
      </w:r>
    </w:p>
    <w:p w14:paraId="69FB5D10" w14:textId="77777777" w:rsidR="00507851" w:rsidRDefault="00507851">
      <w:pPr>
        <w:pStyle w:val="Index1"/>
        <w:tabs>
          <w:tab w:val="right" w:leader="dot" w:pos="4310"/>
        </w:tabs>
        <w:rPr>
          <w:noProof/>
        </w:rPr>
      </w:pPr>
      <w:r w:rsidRPr="00C3708E">
        <w:rPr>
          <w:rFonts w:cstheme="minorHAnsi"/>
          <w:noProof/>
        </w:rPr>
        <w:t>retailer receiving direct shipment summary report</w:t>
      </w:r>
      <w:r>
        <w:rPr>
          <w:noProof/>
        </w:rPr>
        <w:tab/>
        <w:t>11</w:t>
      </w:r>
    </w:p>
    <w:p w14:paraId="6B2E195C" w14:textId="77777777" w:rsidR="00507851" w:rsidRDefault="00507851">
      <w:pPr>
        <w:pStyle w:val="Index1"/>
        <w:tabs>
          <w:tab w:val="right" w:leader="dot" w:pos="4310"/>
        </w:tabs>
        <w:rPr>
          <w:noProof/>
        </w:rPr>
      </w:pPr>
      <w:r w:rsidRPr="00C3708E">
        <w:rPr>
          <w:bCs/>
          <w:noProof/>
        </w:rPr>
        <w:t>risk management</w:t>
      </w:r>
      <w:r>
        <w:rPr>
          <w:noProof/>
        </w:rPr>
        <w:tab/>
      </w:r>
      <w:r w:rsidRPr="00C3708E">
        <w:rPr>
          <w:bCs/>
          <w:i/>
          <w:noProof/>
        </w:rPr>
        <w:t>see SGGRRS</w:t>
      </w:r>
    </w:p>
    <w:p w14:paraId="628FC380"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S</w:t>
      </w:r>
    </w:p>
    <w:p w14:paraId="404BE0B0" w14:textId="77777777" w:rsidR="00507851" w:rsidRDefault="00507851">
      <w:pPr>
        <w:pStyle w:val="Index1"/>
        <w:tabs>
          <w:tab w:val="right" w:leader="dot" w:pos="4310"/>
        </w:tabs>
        <w:rPr>
          <w:noProof/>
        </w:rPr>
      </w:pPr>
      <w:r w:rsidRPr="00C3708E">
        <w:rPr>
          <w:rFonts w:cstheme="minorHAnsi"/>
          <w:noProof/>
        </w:rPr>
        <w:t>schedule c’s</w:t>
      </w:r>
      <w:r>
        <w:rPr>
          <w:noProof/>
        </w:rPr>
        <w:tab/>
        <w:t>8</w:t>
      </w:r>
    </w:p>
    <w:p w14:paraId="39F79BF3" w14:textId="77777777" w:rsidR="00507851" w:rsidRDefault="00507851">
      <w:pPr>
        <w:pStyle w:val="Index1"/>
        <w:tabs>
          <w:tab w:val="right" w:leader="dot" w:pos="4310"/>
        </w:tabs>
        <w:rPr>
          <w:noProof/>
        </w:rPr>
      </w:pPr>
      <w:r w:rsidRPr="00C3708E">
        <w:rPr>
          <w:bCs/>
          <w:noProof/>
        </w:rPr>
        <w:t>security</w:t>
      </w:r>
      <w:r>
        <w:rPr>
          <w:noProof/>
        </w:rPr>
        <w:tab/>
      </w:r>
      <w:r w:rsidRPr="00C3708E">
        <w:rPr>
          <w:bCs/>
          <w:i/>
          <w:noProof/>
        </w:rPr>
        <w:t>see SGGRRS</w:t>
      </w:r>
    </w:p>
    <w:p w14:paraId="6B269536" w14:textId="77777777" w:rsidR="00507851" w:rsidRDefault="00507851">
      <w:pPr>
        <w:pStyle w:val="Index1"/>
        <w:tabs>
          <w:tab w:val="right" w:leader="dot" w:pos="4310"/>
        </w:tabs>
        <w:rPr>
          <w:noProof/>
        </w:rPr>
      </w:pPr>
      <w:r w:rsidRPr="00C3708E">
        <w:rPr>
          <w:rFonts w:cstheme="minorHAnsi"/>
          <w:bCs/>
          <w:noProof/>
        </w:rPr>
        <w:t>special occasion licensee files</w:t>
      </w:r>
      <w:r>
        <w:rPr>
          <w:noProof/>
        </w:rPr>
        <w:tab/>
        <w:t>16</w:t>
      </w:r>
    </w:p>
    <w:p w14:paraId="423733F3" w14:textId="77777777" w:rsidR="00507851" w:rsidRDefault="00507851">
      <w:pPr>
        <w:pStyle w:val="Index1"/>
        <w:tabs>
          <w:tab w:val="right" w:leader="dot" w:pos="4310"/>
        </w:tabs>
        <w:rPr>
          <w:noProof/>
        </w:rPr>
      </w:pPr>
      <w:r w:rsidRPr="00C3708E">
        <w:rPr>
          <w:rFonts w:cstheme="minorHAnsi"/>
          <w:bCs/>
          <w:noProof/>
        </w:rPr>
        <w:t>surety bonds</w:t>
      </w:r>
      <w:r>
        <w:rPr>
          <w:noProof/>
        </w:rPr>
        <w:tab/>
        <w:t>16</w:t>
      </w:r>
    </w:p>
    <w:p w14:paraId="5AD0CA84"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T</w:t>
      </w:r>
    </w:p>
    <w:p w14:paraId="16F6109C" w14:textId="77777777" w:rsidR="00507851" w:rsidRDefault="00507851">
      <w:pPr>
        <w:pStyle w:val="Index1"/>
        <w:tabs>
          <w:tab w:val="right" w:leader="dot" w:pos="4310"/>
        </w:tabs>
        <w:rPr>
          <w:noProof/>
        </w:rPr>
      </w:pPr>
      <w:r w:rsidRPr="00C3708E">
        <w:rPr>
          <w:bCs/>
          <w:noProof/>
        </w:rPr>
        <w:t>telecommunications</w:t>
      </w:r>
      <w:r>
        <w:rPr>
          <w:noProof/>
        </w:rPr>
        <w:tab/>
      </w:r>
      <w:r w:rsidRPr="00C3708E">
        <w:rPr>
          <w:bCs/>
          <w:i/>
          <w:noProof/>
        </w:rPr>
        <w:t>see SGGRRS</w:t>
      </w:r>
      <w:r w:rsidRPr="00C3708E">
        <w:rPr>
          <w:bCs/>
          <w:noProof/>
        </w:rPr>
        <w:t xml:space="preserve"> </w:t>
      </w:r>
    </w:p>
    <w:p w14:paraId="78E7DE4D" w14:textId="77777777" w:rsidR="00507851" w:rsidRDefault="00507851">
      <w:pPr>
        <w:pStyle w:val="Index1"/>
        <w:tabs>
          <w:tab w:val="right" w:leader="dot" w:pos="4310"/>
        </w:tabs>
        <w:rPr>
          <w:noProof/>
        </w:rPr>
      </w:pPr>
      <w:r w:rsidRPr="00C3708E">
        <w:rPr>
          <w:bCs/>
          <w:noProof/>
        </w:rPr>
        <w:t>timesheets</w:t>
      </w:r>
      <w:r>
        <w:rPr>
          <w:noProof/>
        </w:rPr>
        <w:tab/>
      </w:r>
      <w:r w:rsidRPr="00C3708E">
        <w:rPr>
          <w:bCs/>
          <w:i/>
          <w:noProof/>
        </w:rPr>
        <w:t>see SGGRRS</w:t>
      </w:r>
    </w:p>
    <w:p w14:paraId="72482190" w14:textId="77777777" w:rsidR="00507851" w:rsidRDefault="00507851">
      <w:pPr>
        <w:pStyle w:val="Index1"/>
        <w:tabs>
          <w:tab w:val="right" w:leader="dot" w:pos="4310"/>
        </w:tabs>
        <w:rPr>
          <w:noProof/>
        </w:rPr>
      </w:pPr>
      <w:r w:rsidRPr="00C3708E">
        <w:rPr>
          <w:rFonts w:cstheme="minorHAnsi"/>
          <w:noProof/>
        </w:rPr>
        <w:t>tobacco administrative violation notice</w:t>
      </w:r>
      <w:r>
        <w:rPr>
          <w:noProof/>
        </w:rPr>
        <w:tab/>
        <w:t>8</w:t>
      </w:r>
    </w:p>
    <w:p w14:paraId="543C793D" w14:textId="77777777" w:rsidR="00507851" w:rsidRDefault="00507851">
      <w:pPr>
        <w:pStyle w:val="Index1"/>
        <w:tabs>
          <w:tab w:val="right" w:leader="dot" w:pos="4310"/>
        </w:tabs>
        <w:rPr>
          <w:noProof/>
        </w:rPr>
      </w:pPr>
      <w:r w:rsidRPr="00C3708E">
        <w:rPr>
          <w:rFonts w:cstheme="minorHAnsi"/>
          <w:bCs/>
          <w:noProof/>
        </w:rPr>
        <w:t>tobacco investigation file</w:t>
      </w:r>
      <w:r>
        <w:rPr>
          <w:noProof/>
        </w:rPr>
        <w:tab/>
        <w:t>8</w:t>
      </w:r>
    </w:p>
    <w:p w14:paraId="2F03F09A" w14:textId="77777777" w:rsidR="00507851" w:rsidRDefault="00507851">
      <w:pPr>
        <w:pStyle w:val="Index1"/>
        <w:tabs>
          <w:tab w:val="right" w:leader="dot" w:pos="4310"/>
        </w:tabs>
        <w:rPr>
          <w:noProof/>
        </w:rPr>
      </w:pPr>
      <w:r w:rsidRPr="00C3708E">
        <w:rPr>
          <w:rFonts w:cstheme="minorHAnsi"/>
          <w:bCs/>
          <w:noProof/>
        </w:rPr>
        <w:t>trainer registration</w:t>
      </w:r>
      <w:r>
        <w:rPr>
          <w:noProof/>
        </w:rPr>
        <w:tab/>
        <w:t>16</w:t>
      </w:r>
    </w:p>
    <w:p w14:paraId="45321CCF" w14:textId="77777777" w:rsidR="00507851" w:rsidRDefault="00507851">
      <w:pPr>
        <w:pStyle w:val="Index1"/>
        <w:tabs>
          <w:tab w:val="right" w:leader="dot" w:pos="4310"/>
        </w:tabs>
        <w:rPr>
          <w:noProof/>
        </w:rPr>
      </w:pPr>
      <w:r w:rsidRPr="00C3708E">
        <w:rPr>
          <w:bCs/>
          <w:noProof/>
        </w:rPr>
        <w:t>training</w:t>
      </w:r>
      <w:r>
        <w:rPr>
          <w:noProof/>
        </w:rPr>
        <w:tab/>
      </w:r>
      <w:r w:rsidRPr="00C3708E">
        <w:rPr>
          <w:bCs/>
          <w:i/>
          <w:noProof/>
        </w:rPr>
        <w:t>see SGGRRS</w:t>
      </w:r>
    </w:p>
    <w:p w14:paraId="2E881B60" w14:textId="77777777" w:rsidR="00507851" w:rsidRDefault="00507851">
      <w:pPr>
        <w:pStyle w:val="Index1"/>
        <w:tabs>
          <w:tab w:val="right" w:leader="dot" w:pos="4310"/>
        </w:tabs>
        <w:rPr>
          <w:noProof/>
        </w:rPr>
      </w:pPr>
      <w:r w:rsidRPr="00C3708E">
        <w:rPr>
          <w:bCs/>
          <w:noProof/>
        </w:rPr>
        <w:t>transitory records</w:t>
      </w:r>
      <w:r>
        <w:rPr>
          <w:noProof/>
        </w:rPr>
        <w:tab/>
      </w:r>
      <w:r w:rsidRPr="00C3708E">
        <w:rPr>
          <w:bCs/>
          <w:i/>
          <w:noProof/>
        </w:rPr>
        <w:t>see SGGRRS</w:t>
      </w:r>
    </w:p>
    <w:p w14:paraId="368EF41D" w14:textId="77777777" w:rsidR="00507851" w:rsidRDefault="00507851">
      <w:pPr>
        <w:pStyle w:val="Index1"/>
        <w:tabs>
          <w:tab w:val="right" w:leader="dot" w:pos="4310"/>
        </w:tabs>
        <w:rPr>
          <w:noProof/>
        </w:rPr>
      </w:pPr>
      <w:r w:rsidRPr="00C3708E">
        <w:rPr>
          <w:bCs/>
          <w:noProof/>
        </w:rPr>
        <w:t>travel</w:t>
      </w:r>
      <w:r>
        <w:rPr>
          <w:noProof/>
        </w:rPr>
        <w:tab/>
      </w:r>
      <w:r w:rsidRPr="00C3708E">
        <w:rPr>
          <w:bCs/>
          <w:i/>
          <w:noProof/>
        </w:rPr>
        <w:t>see SGGRRS</w:t>
      </w:r>
    </w:p>
    <w:p w14:paraId="2537C5E4"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U</w:t>
      </w:r>
    </w:p>
    <w:p w14:paraId="67AF8EFF" w14:textId="77777777" w:rsidR="00507851" w:rsidRDefault="00507851">
      <w:pPr>
        <w:pStyle w:val="Index1"/>
        <w:tabs>
          <w:tab w:val="right" w:leader="dot" w:pos="4310"/>
        </w:tabs>
        <w:rPr>
          <w:noProof/>
        </w:rPr>
      </w:pPr>
      <w:r w:rsidRPr="00C3708E">
        <w:rPr>
          <w:rFonts w:cstheme="minorHAnsi"/>
          <w:bCs/>
          <w:noProof/>
        </w:rPr>
        <w:t>use of force incident reports</w:t>
      </w:r>
      <w:r>
        <w:rPr>
          <w:noProof/>
        </w:rPr>
        <w:tab/>
        <w:t>8</w:t>
      </w:r>
    </w:p>
    <w:p w14:paraId="550DBE4D"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V</w:t>
      </w:r>
    </w:p>
    <w:p w14:paraId="0B4A7EDF" w14:textId="77777777" w:rsidR="00507851" w:rsidRDefault="00507851">
      <w:pPr>
        <w:pStyle w:val="Index1"/>
        <w:tabs>
          <w:tab w:val="right" w:leader="dot" w:pos="4310"/>
        </w:tabs>
        <w:rPr>
          <w:noProof/>
        </w:rPr>
      </w:pPr>
      <w:r w:rsidRPr="00C3708E">
        <w:rPr>
          <w:rFonts w:cstheme="minorHAnsi"/>
          <w:noProof/>
        </w:rPr>
        <w:t>vehicle inspection</w:t>
      </w:r>
      <w:r>
        <w:rPr>
          <w:noProof/>
        </w:rPr>
        <w:tab/>
        <w:t>8</w:t>
      </w:r>
    </w:p>
    <w:p w14:paraId="43F1DDE5" w14:textId="77777777" w:rsidR="00507851" w:rsidRDefault="00507851">
      <w:pPr>
        <w:pStyle w:val="Index1"/>
        <w:tabs>
          <w:tab w:val="right" w:leader="dot" w:pos="4310"/>
        </w:tabs>
        <w:rPr>
          <w:noProof/>
        </w:rPr>
      </w:pPr>
      <w:r w:rsidRPr="00C3708E">
        <w:rPr>
          <w:bCs/>
          <w:noProof/>
        </w:rPr>
        <w:t>vehicles</w:t>
      </w:r>
      <w:r>
        <w:rPr>
          <w:noProof/>
        </w:rPr>
        <w:tab/>
      </w:r>
      <w:r w:rsidRPr="00C3708E">
        <w:rPr>
          <w:bCs/>
          <w:i/>
          <w:noProof/>
        </w:rPr>
        <w:t>see SGGRRS</w:t>
      </w:r>
      <w:r w:rsidRPr="00C3708E">
        <w:rPr>
          <w:bCs/>
          <w:noProof/>
        </w:rPr>
        <w:t xml:space="preserve"> </w:t>
      </w:r>
    </w:p>
    <w:p w14:paraId="30DA6C77" w14:textId="77777777" w:rsidR="00507851" w:rsidRDefault="00507851">
      <w:pPr>
        <w:pStyle w:val="Index1"/>
        <w:tabs>
          <w:tab w:val="right" w:leader="dot" w:pos="4310"/>
        </w:tabs>
        <w:rPr>
          <w:noProof/>
        </w:rPr>
      </w:pPr>
      <w:r w:rsidRPr="00C3708E">
        <w:rPr>
          <w:rFonts w:cstheme="minorHAnsi"/>
          <w:bCs/>
          <w:noProof/>
        </w:rPr>
        <w:t>voided criminal infraction/citation log</w:t>
      </w:r>
      <w:r>
        <w:rPr>
          <w:noProof/>
        </w:rPr>
        <w:tab/>
        <w:t>9</w:t>
      </w:r>
    </w:p>
    <w:p w14:paraId="467FD5A4" w14:textId="77777777" w:rsidR="00507851" w:rsidRDefault="00507851">
      <w:pPr>
        <w:pStyle w:val="Index1"/>
        <w:tabs>
          <w:tab w:val="right" w:leader="dot" w:pos="4310"/>
        </w:tabs>
        <w:rPr>
          <w:noProof/>
        </w:rPr>
      </w:pPr>
      <w:r w:rsidRPr="00C3708E">
        <w:rPr>
          <w:rFonts w:cstheme="minorHAnsi"/>
          <w:bCs/>
          <w:noProof/>
        </w:rPr>
        <w:t>voided tickets</w:t>
      </w:r>
      <w:r>
        <w:rPr>
          <w:noProof/>
        </w:rPr>
        <w:tab/>
        <w:t>9</w:t>
      </w:r>
    </w:p>
    <w:p w14:paraId="3133C833" w14:textId="77777777" w:rsidR="00507851" w:rsidRDefault="00507851">
      <w:pPr>
        <w:pStyle w:val="IndexHeading"/>
        <w:keepNext/>
        <w:tabs>
          <w:tab w:val="right" w:leader="dot" w:pos="4310"/>
        </w:tabs>
        <w:rPr>
          <w:rFonts w:asciiTheme="minorHAnsi" w:eastAsiaTheme="minorEastAsia" w:hAnsiTheme="minorHAnsi" w:cstheme="minorBidi"/>
          <w:b w:val="0"/>
          <w:bCs w:val="0"/>
          <w:noProof/>
        </w:rPr>
      </w:pPr>
      <w:r>
        <w:rPr>
          <w:noProof/>
        </w:rPr>
        <w:t>W</w:t>
      </w:r>
    </w:p>
    <w:p w14:paraId="2A941B47" w14:textId="77777777" w:rsidR="00507851" w:rsidRDefault="00507851">
      <w:pPr>
        <w:pStyle w:val="Index1"/>
        <w:tabs>
          <w:tab w:val="right" w:leader="dot" w:pos="4310"/>
        </w:tabs>
        <w:rPr>
          <w:noProof/>
        </w:rPr>
      </w:pPr>
      <w:r w:rsidRPr="00C3708E">
        <w:rPr>
          <w:rFonts w:cstheme="minorHAnsi"/>
          <w:noProof/>
        </w:rPr>
        <w:t>Washington beer importers summary tax report</w:t>
      </w:r>
      <w:r>
        <w:rPr>
          <w:noProof/>
        </w:rPr>
        <w:tab/>
        <w:t>11</w:t>
      </w:r>
    </w:p>
    <w:p w14:paraId="0EE748F7" w14:textId="77777777" w:rsidR="00507851" w:rsidRDefault="00507851">
      <w:pPr>
        <w:pStyle w:val="Index1"/>
        <w:tabs>
          <w:tab w:val="right" w:leader="dot" w:pos="4310"/>
        </w:tabs>
        <w:rPr>
          <w:noProof/>
        </w:rPr>
      </w:pPr>
      <w:r w:rsidRPr="00C3708E">
        <w:rPr>
          <w:rFonts w:cstheme="minorHAnsi"/>
          <w:noProof/>
        </w:rPr>
        <w:t>Washington distributors summary tax report</w:t>
      </w:r>
      <w:r>
        <w:rPr>
          <w:noProof/>
        </w:rPr>
        <w:tab/>
        <w:t>12</w:t>
      </w:r>
    </w:p>
    <w:p w14:paraId="59E6DADC" w14:textId="77777777" w:rsidR="00507851" w:rsidRDefault="00507851">
      <w:pPr>
        <w:pStyle w:val="Index1"/>
        <w:tabs>
          <w:tab w:val="right" w:leader="dot" w:pos="4310"/>
        </w:tabs>
        <w:rPr>
          <w:noProof/>
        </w:rPr>
      </w:pPr>
      <w:r w:rsidRPr="00C3708E">
        <w:rPr>
          <w:rFonts w:cstheme="minorHAnsi"/>
          <w:noProof/>
        </w:rPr>
        <w:t>Washington domestic winery summary tax report</w:t>
      </w:r>
      <w:r>
        <w:rPr>
          <w:noProof/>
        </w:rPr>
        <w:tab/>
        <w:t>12</w:t>
      </w:r>
    </w:p>
    <w:p w14:paraId="08670D6E" w14:textId="77777777" w:rsidR="00507851" w:rsidRDefault="00507851">
      <w:pPr>
        <w:pStyle w:val="Index1"/>
        <w:tabs>
          <w:tab w:val="right" w:leader="dot" w:pos="4310"/>
        </w:tabs>
        <w:rPr>
          <w:noProof/>
        </w:rPr>
      </w:pPr>
      <w:r w:rsidRPr="00C3708E">
        <w:rPr>
          <w:rFonts w:cstheme="minorHAnsi"/>
          <w:bCs/>
          <w:noProof/>
        </w:rPr>
        <w:t>Washington uniform criminal citations</w:t>
      </w:r>
      <w:r>
        <w:rPr>
          <w:noProof/>
        </w:rPr>
        <w:tab/>
        <w:t>9</w:t>
      </w:r>
    </w:p>
    <w:p w14:paraId="747AF0D3" w14:textId="77777777" w:rsidR="00507851" w:rsidRDefault="00507851">
      <w:pPr>
        <w:pStyle w:val="Index1"/>
        <w:tabs>
          <w:tab w:val="right" w:leader="dot" w:pos="4310"/>
        </w:tabs>
        <w:rPr>
          <w:noProof/>
        </w:rPr>
      </w:pPr>
      <w:r w:rsidRPr="00C3708E">
        <w:rPr>
          <w:rFonts w:cstheme="minorHAnsi"/>
          <w:noProof/>
        </w:rPr>
        <w:t>Washington uniform criminal/infraction citation</w:t>
      </w:r>
      <w:r>
        <w:rPr>
          <w:noProof/>
        </w:rPr>
        <w:tab/>
        <w:t>9</w:t>
      </w:r>
    </w:p>
    <w:p w14:paraId="2B75D3E0" w14:textId="77777777" w:rsidR="00507851" w:rsidRDefault="00507851">
      <w:pPr>
        <w:pStyle w:val="Index1"/>
        <w:tabs>
          <w:tab w:val="right" w:leader="dot" w:pos="4310"/>
        </w:tabs>
        <w:rPr>
          <w:noProof/>
        </w:rPr>
      </w:pPr>
      <w:r w:rsidRPr="00C3708E">
        <w:rPr>
          <w:rFonts w:cstheme="minorHAnsi"/>
          <w:noProof/>
        </w:rPr>
        <w:t>Washington wine importer summary tax report</w:t>
      </w:r>
      <w:r>
        <w:rPr>
          <w:noProof/>
        </w:rPr>
        <w:tab/>
        <w:t>12</w:t>
      </w:r>
    </w:p>
    <w:p w14:paraId="624E10B7" w14:textId="77777777" w:rsidR="00507851" w:rsidRDefault="00507851">
      <w:pPr>
        <w:pStyle w:val="Index1"/>
        <w:tabs>
          <w:tab w:val="right" w:leader="dot" w:pos="4310"/>
        </w:tabs>
        <w:rPr>
          <w:noProof/>
        </w:rPr>
      </w:pPr>
      <w:r w:rsidRPr="00C3708E">
        <w:rPr>
          <w:rFonts w:cstheme="minorHAnsi"/>
          <w:noProof/>
        </w:rPr>
        <w:t>wine authorized representative certificate of approval holders summary tax report</w:t>
      </w:r>
      <w:r>
        <w:rPr>
          <w:noProof/>
        </w:rPr>
        <w:tab/>
        <w:t>12</w:t>
      </w:r>
    </w:p>
    <w:p w14:paraId="67E41C3D" w14:textId="77777777" w:rsidR="00507851" w:rsidRDefault="00507851">
      <w:pPr>
        <w:pStyle w:val="Index1"/>
        <w:tabs>
          <w:tab w:val="right" w:leader="dot" w:pos="4310"/>
        </w:tabs>
        <w:rPr>
          <w:noProof/>
        </w:rPr>
      </w:pPr>
      <w:r w:rsidRPr="00C3708E">
        <w:rPr>
          <w:rFonts w:cstheme="minorHAnsi"/>
          <w:noProof/>
        </w:rPr>
        <w:t>wine certificate of approval holder summary tax report</w:t>
      </w:r>
      <w:r>
        <w:rPr>
          <w:noProof/>
        </w:rPr>
        <w:tab/>
        <w:t>12</w:t>
      </w:r>
    </w:p>
    <w:p w14:paraId="351C2F3F" w14:textId="77777777" w:rsidR="00507851" w:rsidRDefault="00507851">
      <w:pPr>
        <w:pStyle w:val="Index1"/>
        <w:tabs>
          <w:tab w:val="right" w:leader="dot" w:pos="4310"/>
        </w:tabs>
        <w:rPr>
          <w:noProof/>
        </w:rPr>
      </w:pPr>
      <w:r w:rsidRPr="00C3708E">
        <w:rPr>
          <w:rFonts w:cstheme="minorHAnsi"/>
          <w:noProof/>
        </w:rPr>
        <w:t>wine shipper to consumer summary tax report</w:t>
      </w:r>
      <w:r>
        <w:rPr>
          <w:noProof/>
        </w:rPr>
        <w:tab/>
        <w:t>13</w:t>
      </w:r>
    </w:p>
    <w:p w14:paraId="154D4A9F" w14:textId="77777777" w:rsidR="00507851" w:rsidRDefault="00507851">
      <w:pPr>
        <w:pStyle w:val="Index1"/>
        <w:tabs>
          <w:tab w:val="right" w:leader="dot" w:pos="4310"/>
        </w:tabs>
        <w:rPr>
          <w:noProof/>
        </w:rPr>
      </w:pPr>
      <w:r w:rsidRPr="00C3708E">
        <w:rPr>
          <w:rFonts w:cstheme="minorHAnsi"/>
          <w:bCs/>
          <w:noProof/>
        </w:rPr>
        <w:t>wine/beer certificate of label approval</w:t>
      </w:r>
      <w:r>
        <w:rPr>
          <w:noProof/>
        </w:rPr>
        <w:tab/>
        <w:t>16</w:t>
      </w:r>
    </w:p>
    <w:p w14:paraId="3F24CF54" w14:textId="77777777" w:rsidR="00507851" w:rsidRDefault="00507851" w:rsidP="00F879B2">
      <w:pPr>
        <w:pStyle w:val="Normal16"/>
        <w:jc w:val="left"/>
        <w:rPr>
          <w:b w:val="0"/>
          <w:caps w:val="0"/>
          <w:noProof/>
          <w:sz w:val="22"/>
        </w:rPr>
        <w:sectPr w:rsidR="00507851" w:rsidSect="00507851">
          <w:type w:val="continuous"/>
          <w:pgSz w:w="15840" w:h="12240" w:orient="landscape" w:code="1"/>
          <w:pgMar w:top="1080" w:right="720" w:bottom="1080" w:left="720" w:header="1080" w:footer="720" w:gutter="0"/>
          <w:cols w:num="3" w:space="720"/>
          <w:docGrid w:linePitch="360"/>
        </w:sectPr>
      </w:pPr>
    </w:p>
    <w:p w14:paraId="3FE3115C" w14:textId="0F745312" w:rsidR="00734C37" w:rsidRDefault="002374C7" w:rsidP="00F879B2">
      <w:pPr>
        <w:pStyle w:val="Normal16"/>
        <w:jc w:val="left"/>
        <w:rPr>
          <w:i/>
        </w:rPr>
      </w:pPr>
      <w:r w:rsidRPr="00C04DC1">
        <w:fldChar w:fldCharType="end"/>
      </w:r>
    </w:p>
    <w:sectPr w:rsidR="00734C37" w:rsidSect="0050785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5D5CF" w14:textId="77777777" w:rsidR="00C96670" w:rsidRDefault="00C96670" w:rsidP="000D39EA">
      <w:r>
        <w:separator/>
      </w:r>
    </w:p>
    <w:p w14:paraId="36581BC6" w14:textId="77777777" w:rsidR="00C96670" w:rsidRDefault="00C96670"/>
  </w:endnote>
  <w:endnote w:type="continuationSeparator" w:id="0">
    <w:p w14:paraId="24BC03A5" w14:textId="77777777" w:rsidR="00C96670" w:rsidRDefault="00C96670" w:rsidP="000D39EA">
      <w:r>
        <w:continuationSeparator/>
      </w:r>
    </w:p>
    <w:p w14:paraId="5BE4A9BB" w14:textId="77777777" w:rsidR="00C96670" w:rsidRDefault="00C9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D5658A">
      <w:trPr>
        <w:trHeight w:val="540"/>
        <w:jc w:val="center"/>
      </w:trPr>
      <w:tc>
        <w:tcPr>
          <w:tcW w:w="2058" w:type="dxa"/>
          <w:tcBorders>
            <w:top w:val="single" w:sz="6" w:space="0" w:color="000000"/>
          </w:tcBorders>
          <w:shd w:val="clear" w:color="auto" w:fill="auto"/>
          <w:vAlign w:val="center"/>
        </w:tcPr>
        <w:p w14:paraId="275C2A25" w14:textId="06BE32D4" w:rsidR="009B30F0" w:rsidRPr="00976836" w:rsidRDefault="009B30F0" w:rsidP="00976836">
          <w:pPr>
            <w:jc w:val="center"/>
            <w:rPr>
              <w:b/>
              <w:color w:val="FFFFFF"/>
              <w:sz w:val="18"/>
              <w:szCs w:val="18"/>
            </w:rPr>
          </w:pPr>
        </w:p>
      </w:tc>
      <w:tc>
        <w:tcPr>
          <w:tcW w:w="2059" w:type="dxa"/>
          <w:tcBorders>
            <w:top w:val="single" w:sz="6" w:space="0" w:color="auto"/>
          </w:tcBorders>
          <w:shd w:val="clear" w:color="auto" w:fill="000000" w:themeFill="text1"/>
          <w:vAlign w:val="center"/>
        </w:tcPr>
        <w:p w14:paraId="1E0BA1EA" w14:textId="77777777" w:rsidR="009B30F0" w:rsidRPr="00D5658A" w:rsidRDefault="00D5658A" w:rsidP="004556EB">
          <w:pPr>
            <w:jc w:val="center"/>
            <w:rPr>
              <w:b/>
              <w:color w:val="FFFFFF"/>
              <w:sz w:val="18"/>
              <w:szCs w:val="18"/>
            </w:rPr>
          </w:pPr>
          <w:r w:rsidRPr="00D5658A">
            <w:rPr>
              <w:b/>
              <w:color w:val="FFFFFF"/>
              <w:sz w:val="18"/>
              <w:szCs w:val="18"/>
            </w:rPr>
            <w:t>INDEX TO:</w:t>
          </w:r>
        </w:p>
        <w:p w14:paraId="15C993BA" w14:textId="6811850C" w:rsidR="00D5658A" w:rsidRPr="00D5658A" w:rsidRDefault="00D5658A" w:rsidP="004556EB">
          <w:pPr>
            <w:jc w:val="center"/>
            <w:rPr>
              <w:b/>
              <w:color w:val="FFFFFF"/>
              <w:sz w:val="18"/>
              <w:szCs w:val="18"/>
            </w:rPr>
          </w:pPr>
          <w:r w:rsidRPr="00D5658A">
            <w:rPr>
              <w:b/>
              <w:color w:val="FFFFFF"/>
              <w:sz w:val="18"/>
              <w:szCs w:val="18"/>
            </w:rPr>
            <w:t>DANS</w:t>
          </w: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1A9716F2" w14:textId="77777777" w:rsidR="009B30F0" w:rsidRPr="00A61A95" w:rsidRDefault="009B30F0" w:rsidP="00EE7625">
          <w:pPr>
            <w:jc w:val="center"/>
            <w:rPr>
              <w:b/>
              <w:color w:val="FFFFFF"/>
              <w:sz w:val="18"/>
              <w:szCs w:val="18"/>
            </w:rPr>
          </w:pP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D5658A">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auto"/>
          <w:vAlign w:val="center"/>
        </w:tcPr>
        <w:p w14:paraId="5B7F7973" w14:textId="5FE92C81" w:rsidR="009B30F0" w:rsidRPr="00976836" w:rsidRDefault="009B30F0"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14:paraId="2408B7A8" w14:textId="77777777" w:rsidR="009B30F0" w:rsidRPr="00D5658A" w:rsidRDefault="00D5658A" w:rsidP="000977DE">
          <w:pPr>
            <w:jc w:val="center"/>
            <w:rPr>
              <w:b/>
              <w:color w:val="FFFFFF"/>
              <w:sz w:val="18"/>
              <w:szCs w:val="18"/>
            </w:rPr>
          </w:pPr>
          <w:r w:rsidRPr="00D5658A">
            <w:rPr>
              <w:b/>
              <w:color w:val="FFFFFF"/>
              <w:sz w:val="18"/>
              <w:szCs w:val="18"/>
            </w:rPr>
            <w:t>INDEX TO:</w:t>
          </w:r>
        </w:p>
        <w:p w14:paraId="44630E83" w14:textId="1268D7FB" w:rsidR="00D5658A" w:rsidRPr="00D5658A" w:rsidRDefault="00D5658A" w:rsidP="000977DE">
          <w:pPr>
            <w:jc w:val="center"/>
            <w:rPr>
              <w:b/>
              <w:color w:val="FFFFFF"/>
              <w:sz w:val="18"/>
              <w:szCs w:val="18"/>
            </w:rPr>
          </w:pPr>
          <w:r w:rsidRPr="00D5658A">
            <w:rPr>
              <w:b/>
              <w:color w:val="FFFFFF"/>
              <w:sz w:val="18"/>
              <w:szCs w:val="18"/>
            </w:rPr>
            <w:t>SUBJECTS</w:t>
          </w: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auto"/>
          <w:vAlign w:val="center"/>
        </w:tcPr>
        <w:p w14:paraId="0E9E0B3F" w14:textId="77777777" w:rsidR="009B30F0" w:rsidRPr="00A61A95" w:rsidRDefault="009B30F0" w:rsidP="00A61A95">
          <w:pPr>
            <w:jc w:val="center"/>
            <w:rPr>
              <w:b/>
              <w:color w:val="FFFFFF"/>
              <w:sz w:val="18"/>
              <w:szCs w:val="18"/>
            </w:rPr>
          </w:pP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362BA215" w14:textId="77777777" w:rsidTr="00351624">
      <w:trPr>
        <w:trHeight w:val="540"/>
        <w:jc w:val="center"/>
      </w:trPr>
      <w:tc>
        <w:tcPr>
          <w:tcW w:w="2054" w:type="dxa"/>
          <w:tcBorders>
            <w:top w:val="single" w:sz="4" w:space="0" w:color="auto"/>
          </w:tcBorders>
          <w:shd w:val="clear" w:color="auto" w:fill="000000" w:themeFill="text1"/>
          <w:vAlign w:val="center"/>
        </w:tcPr>
        <w:p w14:paraId="580216EF" w14:textId="4C5B6CBD" w:rsidR="009B30F0" w:rsidRPr="00FC4508" w:rsidRDefault="00351624" w:rsidP="00FC4508">
          <w:pPr>
            <w:jc w:val="center"/>
            <w:rPr>
              <w:b/>
              <w:color w:val="FFFFFF" w:themeColor="background1"/>
              <w:sz w:val="18"/>
              <w:szCs w:val="18"/>
            </w:rPr>
          </w:pPr>
          <w:r>
            <w:rPr>
              <w:b/>
              <w:color w:val="FFFFFF" w:themeColor="background1"/>
              <w:sz w:val="18"/>
              <w:szCs w:val="18"/>
            </w:rPr>
            <w:t>1. ENFORCEMENT AND EDUCATION</w:t>
          </w:r>
        </w:p>
      </w:tc>
      <w:tc>
        <w:tcPr>
          <w:tcW w:w="2054" w:type="dxa"/>
          <w:tcBorders>
            <w:top w:val="single" w:sz="4" w:space="0" w:color="auto"/>
          </w:tcBorders>
          <w:shd w:val="clear" w:color="auto" w:fill="auto"/>
          <w:vAlign w:val="center"/>
        </w:tcPr>
        <w:p w14:paraId="6336A943" w14:textId="3C1CD8D8" w:rsidR="009B30F0" w:rsidRPr="00FC4508" w:rsidRDefault="00766673" w:rsidP="00E95BFC">
          <w:pPr>
            <w:jc w:val="center"/>
            <w:rPr>
              <w:b/>
              <w:color w:val="FFFFFF" w:themeColor="background1"/>
              <w:sz w:val="18"/>
              <w:szCs w:val="18"/>
            </w:rPr>
          </w:pPr>
          <w:r>
            <w:rPr>
              <w:b/>
              <w:color w:val="FFFFFF" w:themeColor="background1"/>
              <w:sz w:val="18"/>
              <w:szCs w:val="18"/>
            </w:rPr>
            <w:t>2</w:t>
          </w:r>
        </w:p>
      </w:tc>
      <w:tc>
        <w:tcPr>
          <w:tcW w:w="2054" w:type="dxa"/>
          <w:tcBorders>
            <w:top w:val="single" w:sz="4" w:space="0" w:color="auto"/>
          </w:tcBorders>
          <w:shd w:val="clear" w:color="auto" w:fill="auto"/>
          <w:vAlign w:val="center"/>
        </w:tcPr>
        <w:p w14:paraId="43085265"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314DCB7A" w14:textId="77777777" w:rsidR="009B30F0" w:rsidRPr="00B36432" w:rsidRDefault="009B30F0" w:rsidP="00E95BFC">
          <w:pPr>
            <w:rPr>
              <w:b/>
              <w:sz w:val="15"/>
              <w:szCs w:val="15"/>
            </w:rPr>
          </w:pPr>
        </w:p>
      </w:tc>
      <w:tc>
        <w:tcPr>
          <w:tcW w:w="2054" w:type="dxa"/>
          <w:shd w:val="clear" w:color="auto" w:fill="auto"/>
          <w:vAlign w:val="center"/>
        </w:tcPr>
        <w:p w14:paraId="1083D88C" w14:textId="380902C9" w:rsidR="009B30F0" w:rsidRPr="00D5658A" w:rsidRDefault="009B30F0" w:rsidP="00D5658A">
          <w:pPr>
            <w:jc w:val="center"/>
            <w:rPr>
              <w:b/>
              <w:color w:val="FFFFFF" w:themeColor="background1"/>
              <w:sz w:val="18"/>
              <w:szCs w:val="18"/>
            </w:rPr>
          </w:pPr>
        </w:p>
      </w:tc>
      <w:tc>
        <w:tcPr>
          <w:tcW w:w="2054" w:type="dxa"/>
          <w:shd w:val="clear" w:color="auto" w:fill="auto"/>
          <w:vAlign w:val="center"/>
        </w:tcPr>
        <w:p w14:paraId="2D172271" w14:textId="77777777" w:rsidR="009B30F0" w:rsidRPr="00B36432" w:rsidRDefault="009B30F0" w:rsidP="00E95BFC">
          <w:pPr>
            <w:rPr>
              <w:b/>
              <w:sz w:val="15"/>
              <w:szCs w:val="15"/>
            </w:rPr>
          </w:pPr>
        </w:p>
      </w:tc>
      <w:tc>
        <w:tcPr>
          <w:tcW w:w="2054" w:type="dxa"/>
          <w:shd w:val="clear" w:color="auto" w:fill="auto"/>
          <w:vAlign w:val="center"/>
        </w:tcPr>
        <w:p w14:paraId="6B9109A3"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42F5E0D0"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87081D" w:rsidRPr="00D11821" w14:paraId="250C1BE8" w14:textId="77777777" w:rsidTr="00314E2A">
      <w:trPr>
        <w:trHeight w:val="540"/>
        <w:jc w:val="center"/>
      </w:trPr>
      <w:tc>
        <w:tcPr>
          <w:tcW w:w="2054" w:type="dxa"/>
          <w:tcBorders>
            <w:top w:val="single" w:sz="4" w:space="0" w:color="auto"/>
          </w:tcBorders>
          <w:shd w:val="clear" w:color="auto" w:fill="auto"/>
          <w:vAlign w:val="center"/>
        </w:tcPr>
        <w:p w14:paraId="72AC9596" w14:textId="77777777" w:rsidR="0087081D" w:rsidRPr="00FC4508" w:rsidRDefault="0087081D"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1F399E5" w14:textId="77777777" w:rsidR="0087081D" w:rsidRPr="00FC4508" w:rsidRDefault="0087081D" w:rsidP="00E95BFC">
          <w:pPr>
            <w:jc w:val="center"/>
            <w:rPr>
              <w:b/>
              <w:color w:val="FFFFFF" w:themeColor="background1"/>
              <w:sz w:val="18"/>
              <w:szCs w:val="18"/>
            </w:rPr>
          </w:pPr>
          <w:r>
            <w:rPr>
              <w:b/>
              <w:color w:val="FFFFFF" w:themeColor="background1"/>
              <w:sz w:val="18"/>
              <w:szCs w:val="18"/>
            </w:rPr>
            <w:t>2. FINANCE/REPORTING</w:t>
          </w:r>
        </w:p>
      </w:tc>
      <w:tc>
        <w:tcPr>
          <w:tcW w:w="2054" w:type="dxa"/>
          <w:tcBorders>
            <w:top w:val="single" w:sz="4" w:space="0" w:color="auto"/>
          </w:tcBorders>
          <w:shd w:val="clear" w:color="auto" w:fill="auto"/>
          <w:vAlign w:val="center"/>
        </w:tcPr>
        <w:p w14:paraId="5963D083" w14:textId="77777777" w:rsidR="0087081D" w:rsidRPr="004556EB" w:rsidRDefault="0087081D" w:rsidP="00E72598">
          <w:pPr>
            <w:jc w:val="center"/>
            <w:rPr>
              <w:b/>
              <w:color w:val="FFFFFF" w:themeColor="background1"/>
              <w:sz w:val="20"/>
              <w:szCs w:val="20"/>
            </w:rPr>
          </w:pPr>
        </w:p>
      </w:tc>
      <w:tc>
        <w:tcPr>
          <w:tcW w:w="2054" w:type="dxa"/>
          <w:shd w:val="clear" w:color="auto" w:fill="auto"/>
          <w:vAlign w:val="center"/>
        </w:tcPr>
        <w:p w14:paraId="65432820" w14:textId="77777777" w:rsidR="0087081D" w:rsidRPr="00B36432" w:rsidRDefault="0087081D" w:rsidP="00E95BFC">
          <w:pPr>
            <w:rPr>
              <w:b/>
              <w:sz w:val="15"/>
              <w:szCs w:val="15"/>
            </w:rPr>
          </w:pPr>
        </w:p>
      </w:tc>
      <w:tc>
        <w:tcPr>
          <w:tcW w:w="2054" w:type="dxa"/>
          <w:shd w:val="clear" w:color="auto" w:fill="auto"/>
          <w:vAlign w:val="center"/>
        </w:tcPr>
        <w:p w14:paraId="5C673B19" w14:textId="77777777" w:rsidR="0087081D" w:rsidRPr="00D5658A" w:rsidRDefault="0087081D" w:rsidP="00D5658A">
          <w:pPr>
            <w:jc w:val="center"/>
            <w:rPr>
              <w:b/>
              <w:color w:val="FFFFFF" w:themeColor="background1"/>
              <w:sz w:val="18"/>
              <w:szCs w:val="18"/>
            </w:rPr>
          </w:pPr>
        </w:p>
      </w:tc>
      <w:tc>
        <w:tcPr>
          <w:tcW w:w="2054" w:type="dxa"/>
          <w:shd w:val="clear" w:color="auto" w:fill="auto"/>
          <w:vAlign w:val="center"/>
        </w:tcPr>
        <w:p w14:paraId="7F53285D" w14:textId="77777777" w:rsidR="0087081D" w:rsidRPr="00B36432" w:rsidRDefault="0087081D" w:rsidP="00E95BFC">
          <w:pPr>
            <w:rPr>
              <w:b/>
              <w:sz w:val="15"/>
              <w:szCs w:val="15"/>
            </w:rPr>
          </w:pPr>
        </w:p>
      </w:tc>
      <w:tc>
        <w:tcPr>
          <w:tcW w:w="2054" w:type="dxa"/>
          <w:shd w:val="clear" w:color="auto" w:fill="auto"/>
          <w:vAlign w:val="center"/>
        </w:tcPr>
        <w:p w14:paraId="34406269" w14:textId="77777777" w:rsidR="0087081D" w:rsidRPr="0066629E" w:rsidRDefault="0087081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5C974AE0" w14:textId="77777777" w:rsidR="0087081D" w:rsidRPr="00EC464B" w:rsidRDefault="0087081D"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5658A" w:rsidRPr="00D11821" w14:paraId="3F1DAA9D" w14:textId="77777777" w:rsidTr="00C562EF">
      <w:trPr>
        <w:trHeight w:val="540"/>
        <w:jc w:val="center"/>
      </w:trPr>
      <w:tc>
        <w:tcPr>
          <w:tcW w:w="2054" w:type="dxa"/>
          <w:tcBorders>
            <w:top w:val="single" w:sz="4" w:space="0" w:color="auto"/>
          </w:tcBorders>
          <w:shd w:val="clear" w:color="auto" w:fill="auto"/>
          <w:vAlign w:val="center"/>
        </w:tcPr>
        <w:p w14:paraId="116E9255" w14:textId="77777777" w:rsidR="00D5658A" w:rsidRPr="00FC4508" w:rsidRDefault="00D5658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59F07509" w14:textId="711AA2DC" w:rsidR="00D5658A" w:rsidRPr="00FC4508" w:rsidRDefault="00031256" w:rsidP="00E95BFC">
          <w:pPr>
            <w:jc w:val="center"/>
            <w:rPr>
              <w:b/>
              <w:color w:val="FFFFFF" w:themeColor="background1"/>
              <w:sz w:val="18"/>
              <w:szCs w:val="18"/>
            </w:rPr>
          </w:pPr>
          <w:r>
            <w:rPr>
              <w:b/>
              <w:color w:val="FFFFFF" w:themeColor="background1"/>
              <w:sz w:val="18"/>
              <w:szCs w:val="18"/>
            </w:rPr>
            <w:t>2</w:t>
          </w:r>
        </w:p>
      </w:tc>
      <w:tc>
        <w:tcPr>
          <w:tcW w:w="2054" w:type="dxa"/>
          <w:tcBorders>
            <w:top w:val="single" w:sz="4" w:space="0" w:color="auto"/>
          </w:tcBorders>
          <w:shd w:val="clear" w:color="auto" w:fill="000000" w:themeFill="text1"/>
          <w:vAlign w:val="center"/>
        </w:tcPr>
        <w:p w14:paraId="78C6AFE9" w14:textId="04190494" w:rsidR="00D5658A" w:rsidRPr="00C562EF" w:rsidRDefault="00DE7AEE" w:rsidP="00C562EF">
          <w:pPr>
            <w:jc w:val="center"/>
            <w:rPr>
              <w:b/>
              <w:color w:val="FFFFFF" w:themeColor="background1"/>
              <w:sz w:val="20"/>
              <w:szCs w:val="20"/>
            </w:rPr>
          </w:pPr>
          <w:r>
            <w:rPr>
              <w:b/>
              <w:color w:val="FFFFFF" w:themeColor="background1"/>
              <w:sz w:val="20"/>
              <w:szCs w:val="20"/>
            </w:rPr>
            <w:t>3</w:t>
          </w:r>
          <w:r w:rsidR="00C562EF">
            <w:rPr>
              <w:b/>
              <w:color w:val="FFFFFF" w:themeColor="background1"/>
              <w:sz w:val="20"/>
              <w:szCs w:val="20"/>
            </w:rPr>
            <w:t>. LICENSING</w:t>
          </w:r>
        </w:p>
      </w:tc>
      <w:tc>
        <w:tcPr>
          <w:tcW w:w="2054" w:type="dxa"/>
          <w:shd w:val="clear" w:color="auto" w:fill="auto"/>
          <w:vAlign w:val="center"/>
        </w:tcPr>
        <w:p w14:paraId="79576F15" w14:textId="1EB68713" w:rsidR="00D5658A" w:rsidRPr="00D5658A" w:rsidRDefault="00D5658A" w:rsidP="00D5658A">
          <w:pPr>
            <w:jc w:val="center"/>
            <w:rPr>
              <w:b/>
              <w:color w:val="FFFFFF" w:themeColor="background1"/>
              <w:sz w:val="18"/>
              <w:szCs w:val="18"/>
            </w:rPr>
          </w:pPr>
        </w:p>
      </w:tc>
      <w:tc>
        <w:tcPr>
          <w:tcW w:w="2054" w:type="dxa"/>
          <w:shd w:val="clear" w:color="auto" w:fill="auto"/>
          <w:vAlign w:val="center"/>
        </w:tcPr>
        <w:p w14:paraId="2A4D7922" w14:textId="2D0302A1" w:rsidR="00D5658A" w:rsidRPr="00D5658A" w:rsidRDefault="00D5658A" w:rsidP="00D5658A">
          <w:pPr>
            <w:jc w:val="center"/>
            <w:rPr>
              <w:b/>
              <w:color w:val="FFFFFF" w:themeColor="background1"/>
              <w:sz w:val="18"/>
              <w:szCs w:val="18"/>
            </w:rPr>
          </w:pPr>
        </w:p>
      </w:tc>
      <w:tc>
        <w:tcPr>
          <w:tcW w:w="2054" w:type="dxa"/>
          <w:shd w:val="clear" w:color="auto" w:fill="auto"/>
          <w:vAlign w:val="center"/>
        </w:tcPr>
        <w:p w14:paraId="792CD49B" w14:textId="77777777" w:rsidR="00D5658A" w:rsidRPr="00B36432" w:rsidRDefault="00D5658A" w:rsidP="00E95BFC">
          <w:pPr>
            <w:rPr>
              <w:b/>
              <w:sz w:val="15"/>
              <w:szCs w:val="15"/>
            </w:rPr>
          </w:pPr>
        </w:p>
      </w:tc>
      <w:tc>
        <w:tcPr>
          <w:tcW w:w="2054" w:type="dxa"/>
          <w:shd w:val="clear" w:color="auto" w:fill="auto"/>
          <w:vAlign w:val="center"/>
        </w:tcPr>
        <w:p w14:paraId="47E5348C" w14:textId="77777777" w:rsidR="00D5658A" w:rsidRPr="0066629E" w:rsidRDefault="00D5658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70271503" w14:textId="77777777" w:rsidR="00D5658A" w:rsidRPr="00EC464B" w:rsidRDefault="00D5658A"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5658A" w:rsidRPr="00D11821" w14:paraId="2A2CB2B7" w14:textId="77777777" w:rsidTr="00791399">
      <w:trPr>
        <w:trHeight w:val="540"/>
        <w:jc w:val="center"/>
      </w:trPr>
      <w:tc>
        <w:tcPr>
          <w:tcW w:w="2054" w:type="dxa"/>
          <w:tcBorders>
            <w:top w:val="single" w:sz="4" w:space="0" w:color="auto"/>
          </w:tcBorders>
          <w:shd w:val="clear" w:color="auto" w:fill="auto"/>
          <w:vAlign w:val="center"/>
        </w:tcPr>
        <w:p w14:paraId="76C1BA1B" w14:textId="77777777" w:rsidR="00D5658A" w:rsidRPr="00FC4508" w:rsidRDefault="00D5658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010D8537" w14:textId="77777777" w:rsidR="00D5658A" w:rsidRPr="00FC4508" w:rsidRDefault="00D5658A"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7EBC3591" w14:textId="77777777" w:rsidR="00D5658A" w:rsidRPr="004556EB" w:rsidRDefault="00D5658A" w:rsidP="00E72598">
          <w:pPr>
            <w:jc w:val="center"/>
            <w:rPr>
              <w:b/>
              <w:color w:val="FFFFFF" w:themeColor="background1"/>
              <w:sz w:val="20"/>
              <w:szCs w:val="20"/>
            </w:rPr>
          </w:pPr>
        </w:p>
      </w:tc>
      <w:tc>
        <w:tcPr>
          <w:tcW w:w="2054" w:type="dxa"/>
          <w:shd w:val="clear" w:color="auto" w:fill="000000" w:themeFill="text1"/>
          <w:vAlign w:val="center"/>
        </w:tcPr>
        <w:p w14:paraId="155FEA6D" w14:textId="0AB6C345" w:rsidR="00D5658A" w:rsidRPr="00B36432" w:rsidRDefault="00791399" w:rsidP="00791399">
          <w:pPr>
            <w:jc w:val="center"/>
            <w:rPr>
              <w:b/>
              <w:sz w:val="15"/>
              <w:szCs w:val="15"/>
            </w:rPr>
          </w:pPr>
          <w:r w:rsidRPr="00D5658A">
            <w:rPr>
              <w:b/>
              <w:color w:val="FFFFFF" w:themeColor="background1"/>
              <w:sz w:val="18"/>
              <w:szCs w:val="18"/>
            </w:rPr>
            <w:t xml:space="preserve">4. </w:t>
          </w:r>
          <w:r>
            <w:rPr>
              <w:b/>
              <w:color w:val="FFFFFF" w:themeColor="background1"/>
              <w:sz w:val="18"/>
              <w:szCs w:val="18"/>
            </w:rPr>
            <w:t>RETAIL</w:t>
          </w:r>
        </w:p>
      </w:tc>
      <w:tc>
        <w:tcPr>
          <w:tcW w:w="2054" w:type="dxa"/>
          <w:shd w:val="clear" w:color="auto" w:fill="auto"/>
          <w:vAlign w:val="center"/>
        </w:tcPr>
        <w:p w14:paraId="1BB10216" w14:textId="635F73FE" w:rsidR="00D5658A" w:rsidRPr="00D5658A" w:rsidRDefault="00D5658A" w:rsidP="00D5658A">
          <w:pPr>
            <w:jc w:val="center"/>
            <w:rPr>
              <w:b/>
              <w:color w:val="FFFFFF" w:themeColor="background1"/>
              <w:sz w:val="18"/>
              <w:szCs w:val="18"/>
            </w:rPr>
          </w:pPr>
        </w:p>
      </w:tc>
      <w:tc>
        <w:tcPr>
          <w:tcW w:w="2054" w:type="dxa"/>
          <w:shd w:val="clear" w:color="auto" w:fill="auto"/>
          <w:vAlign w:val="center"/>
        </w:tcPr>
        <w:p w14:paraId="70A9B917" w14:textId="77777777" w:rsidR="00D5658A" w:rsidRPr="00B36432" w:rsidRDefault="00D5658A" w:rsidP="00E95BFC">
          <w:pPr>
            <w:rPr>
              <w:b/>
              <w:sz w:val="15"/>
              <w:szCs w:val="15"/>
            </w:rPr>
          </w:pPr>
        </w:p>
      </w:tc>
      <w:tc>
        <w:tcPr>
          <w:tcW w:w="2054" w:type="dxa"/>
          <w:shd w:val="clear" w:color="auto" w:fill="auto"/>
          <w:vAlign w:val="center"/>
        </w:tcPr>
        <w:p w14:paraId="3A2EA2EA" w14:textId="77777777" w:rsidR="00D5658A" w:rsidRPr="0066629E" w:rsidRDefault="00D5658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17</w:t>
          </w:r>
          <w:r w:rsidRPr="0066629E">
            <w:rPr>
              <w:rStyle w:val="PageNumber"/>
              <w:sz w:val="20"/>
              <w:szCs w:val="20"/>
            </w:rPr>
            <w:fldChar w:fldCharType="end"/>
          </w:r>
        </w:p>
      </w:tc>
    </w:tr>
  </w:tbl>
  <w:p w14:paraId="0FD0E9CE" w14:textId="77777777" w:rsidR="00D5658A" w:rsidRPr="00EC464B" w:rsidRDefault="00D5658A"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D5658A">
      <w:trPr>
        <w:trHeight w:val="540"/>
        <w:jc w:val="center"/>
      </w:trPr>
      <w:tc>
        <w:tcPr>
          <w:tcW w:w="2058" w:type="dxa"/>
          <w:shd w:val="clear" w:color="auto" w:fill="auto"/>
          <w:vAlign w:val="center"/>
        </w:tcPr>
        <w:p w14:paraId="39E66D61" w14:textId="77777777" w:rsidR="009B30F0" w:rsidRPr="00B36432" w:rsidRDefault="009B30F0" w:rsidP="00415DA5">
          <w:pPr>
            <w:rPr>
              <w:szCs w:val="22"/>
            </w:rPr>
          </w:pPr>
        </w:p>
      </w:tc>
      <w:tc>
        <w:tcPr>
          <w:tcW w:w="2058" w:type="dxa"/>
          <w:tcBorders>
            <w:top w:val="single" w:sz="6" w:space="0" w:color="auto"/>
          </w:tcBorders>
          <w:shd w:val="clear" w:color="auto" w:fill="FFFFFF"/>
          <w:vAlign w:val="center"/>
        </w:tcPr>
        <w:p w14:paraId="57FEEEE4" w14:textId="77777777" w:rsidR="009B30F0" w:rsidRPr="00CE5667" w:rsidRDefault="009B30F0" w:rsidP="00CE5667">
          <w:pPr>
            <w:jc w:val="center"/>
            <w:rPr>
              <w:color w:val="FFFFFF"/>
              <w:sz w:val="20"/>
              <w:szCs w:val="20"/>
            </w:rPr>
          </w:pPr>
        </w:p>
      </w:tc>
      <w:tc>
        <w:tcPr>
          <w:tcW w:w="2058" w:type="dxa"/>
          <w:tcBorders>
            <w:top w:val="single" w:sz="6" w:space="0" w:color="auto"/>
          </w:tcBorders>
          <w:shd w:val="clear" w:color="auto" w:fill="auto"/>
          <w:vAlign w:val="center"/>
        </w:tcPr>
        <w:p w14:paraId="6A1F73B2" w14:textId="45457F91" w:rsidR="009B30F0" w:rsidRPr="00EB5008" w:rsidRDefault="009B30F0"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53A66FD2" w14:textId="77777777" w:rsidR="009B30F0" w:rsidRPr="00A302B9" w:rsidRDefault="009B30F0" w:rsidP="004556EB">
          <w:pPr>
            <w:jc w:val="center"/>
            <w:rPr>
              <w:b/>
              <w:color w:val="FFFFFF"/>
              <w:sz w:val="18"/>
              <w:szCs w:val="18"/>
            </w:rPr>
          </w:pPr>
        </w:p>
      </w:tc>
      <w:tc>
        <w:tcPr>
          <w:tcW w:w="2058" w:type="dxa"/>
          <w:shd w:val="clear" w:color="auto" w:fill="000000" w:themeFill="text1"/>
          <w:vAlign w:val="center"/>
        </w:tcPr>
        <w:p w14:paraId="331CA44E" w14:textId="7D774779" w:rsidR="009B30F0" w:rsidRPr="00D5658A" w:rsidRDefault="00D5658A" w:rsidP="004556EB">
          <w:pPr>
            <w:jc w:val="center"/>
            <w:rPr>
              <w:b/>
              <w:color w:val="FFFFFF" w:themeColor="background1"/>
              <w:sz w:val="18"/>
              <w:szCs w:val="18"/>
            </w:rPr>
          </w:pPr>
          <w:r w:rsidRPr="00D5658A">
            <w:rPr>
              <w:b/>
              <w:color w:val="FFFFFF" w:themeColor="background1"/>
              <w:sz w:val="18"/>
              <w:szCs w:val="18"/>
            </w:rPr>
            <w:t>5. LEGACY RECORDS</w:t>
          </w:r>
        </w:p>
      </w:tc>
      <w:tc>
        <w:tcPr>
          <w:tcW w:w="2058" w:type="dxa"/>
          <w:shd w:val="clear" w:color="auto" w:fill="auto"/>
          <w:vAlign w:val="center"/>
        </w:tcPr>
        <w:p w14:paraId="6CD81615" w14:textId="77777777" w:rsidR="009B30F0" w:rsidRPr="00B7159C" w:rsidRDefault="009B30F0" w:rsidP="005B5F42">
          <w:pPr>
            <w:jc w:val="center"/>
            <w:rPr>
              <w:color w:val="FFFFFF"/>
              <w:sz w:val="20"/>
              <w:szCs w:val="20"/>
            </w:rPr>
          </w:pPr>
        </w:p>
      </w:tc>
      <w:tc>
        <w:tcPr>
          <w:tcW w:w="2058" w:type="dxa"/>
          <w:shd w:val="clear" w:color="auto" w:fill="auto"/>
          <w:vAlign w:val="center"/>
        </w:tcPr>
        <w:p w14:paraId="38D403FD" w14:textId="77777777"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10</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D5658A">
      <w:trPr>
        <w:trHeight w:val="540"/>
        <w:jc w:val="center"/>
      </w:trPr>
      <w:tc>
        <w:tcPr>
          <w:tcW w:w="2058" w:type="dxa"/>
          <w:tcBorders>
            <w:top w:val="single" w:sz="6" w:space="0" w:color="auto"/>
          </w:tcBorders>
          <w:shd w:val="clear" w:color="auto" w:fill="auto"/>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14:paraId="0F5428B3" w14:textId="77777777" w:rsidR="009B30F0" w:rsidRPr="0082620D" w:rsidRDefault="009B30F0" w:rsidP="0082620D">
          <w:pPr>
            <w:jc w:val="center"/>
            <w:rPr>
              <w:b/>
              <w:color w:val="FFFFFF"/>
              <w:sz w:val="18"/>
              <w:szCs w:val="18"/>
            </w:rPr>
          </w:pPr>
        </w:p>
      </w:tc>
      <w:tc>
        <w:tcPr>
          <w:tcW w:w="2058" w:type="dxa"/>
          <w:shd w:val="clear" w:color="auto" w:fill="auto"/>
          <w:vAlign w:val="center"/>
        </w:tcPr>
        <w:p w14:paraId="2AAA1C37" w14:textId="77777777" w:rsidR="009B30F0" w:rsidRPr="00B36432" w:rsidRDefault="009B30F0" w:rsidP="00DB13A3">
          <w:pPr>
            <w:rPr>
              <w:szCs w:val="22"/>
            </w:rPr>
          </w:pPr>
        </w:p>
      </w:tc>
      <w:tc>
        <w:tcPr>
          <w:tcW w:w="2059" w:type="dxa"/>
          <w:tcBorders>
            <w:top w:val="single" w:sz="6" w:space="0" w:color="auto"/>
          </w:tcBorders>
          <w:shd w:val="clear" w:color="auto" w:fill="auto"/>
          <w:vAlign w:val="center"/>
        </w:tcPr>
        <w:p w14:paraId="5B0944DE" w14:textId="55A16F9E" w:rsidR="009B30F0" w:rsidRPr="00EB5008" w:rsidRDefault="009B30F0" w:rsidP="00DB13A3">
          <w:pPr>
            <w:jc w:val="center"/>
            <w:rPr>
              <w:b/>
              <w:color w:val="FFFFFF"/>
              <w:sz w:val="18"/>
              <w:szCs w:val="18"/>
            </w:rPr>
          </w:pP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14:paraId="62B4A139" w14:textId="5B1F7845" w:rsidR="009B30F0" w:rsidRPr="00D5658A" w:rsidRDefault="00D5658A" w:rsidP="005B5F42">
          <w:pPr>
            <w:jc w:val="center"/>
            <w:rPr>
              <w:b/>
              <w:color w:val="FFFFFF"/>
              <w:sz w:val="18"/>
              <w:szCs w:val="18"/>
            </w:rPr>
          </w:pPr>
          <w:r w:rsidRPr="00D5658A">
            <w:rPr>
              <w:b/>
              <w:color w:val="FFFFFF"/>
              <w:sz w:val="18"/>
              <w:szCs w:val="18"/>
            </w:rPr>
            <w:t>GLOSSARY</w:t>
          </w:r>
        </w:p>
      </w:tc>
      <w:tc>
        <w:tcPr>
          <w:tcW w:w="2059" w:type="dxa"/>
          <w:shd w:val="clear" w:color="auto" w:fill="auto"/>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63B8E0D0" w14:textId="77777777" w:rsidTr="00D5658A">
      <w:trPr>
        <w:trHeight w:val="540"/>
        <w:jc w:val="center"/>
      </w:trPr>
      <w:tc>
        <w:tcPr>
          <w:tcW w:w="2058" w:type="dxa"/>
          <w:tcBorders>
            <w:top w:val="single" w:sz="6" w:space="0" w:color="000000"/>
          </w:tcBorders>
          <w:shd w:val="clear" w:color="auto" w:fill="000000" w:themeFill="text1"/>
          <w:vAlign w:val="center"/>
        </w:tcPr>
        <w:p w14:paraId="64810F7D" w14:textId="77777777" w:rsidR="009B30F0" w:rsidRPr="00D5658A" w:rsidRDefault="00D5658A" w:rsidP="00D5658A">
          <w:pPr>
            <w:jc w:val="center"/>
            <w:rPr>
              <w:b/>
              <w:color w:val="FFFFFF" w:themeColor="background1"/>
              <w:sz w:val="18"/>
              <w:szCs w:val="18"/>
            </w:rPr>
          </w:pPr>
          <w:r w:rsidRPr="00D5658A">
            <w:rPr>
              <w:b/>
              <w:color w:val="FFFFFF" w:themeColor="background1"/>
              <w:sz w:val="18"/>
              <w:szCs w:val="18"/>
            </w:rPr>
            <w:t>INDEX TO: ARCHIVAL /</w:t>
          </w:r>
        </w:p>
        <w:p w14:paraId="537C008E" w14:textId="1E64ABA2" w:rsidR="00D5658A" w:rsidRPr="00D5658A" w:rsidRDefault="00D5658A" w:rsidP="00D5658A">
          <w:pPr>
            <w:jc w:val="center"/>
            <w:rPr>
              <w:b/>
              <w:color w:val="FFFFFF" w:themeColor="background1"/>
              <w:sz w:val="18"/>
              <w:szCs w:val="18"/>
            </w:rPr>
          </w:pPr>
          <w:r w:rsidRPr="00D5658A">
            <w:rPr>
              <w:b/>
              <w:color w:val="FFFFFF" w:themeColor="background1"/>
              <w:sz w:val="18"/>
              <w:szCs w:val="18"/>
            </w:rPr>
            <w:t>ESSENTIAL RECORDS</w:t>
          </w:r>
        </w:p>
      </w:tc>
      <w:tc>
        <w:tcPr>
          <w:tcW w:w="2059" w:type="dxa"/>
          <w:shd w:val="clear" w:color="auto" w:fill="auto"/>
          <w:vAlign w:val="center"/>
        </w:tcPr>
        <w:p w14:paraId="572E2CAA"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217450DF"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064F500F" w14:textId="77777777" w:rsidR="009B30F0" w:rsidRPr="00B36432" w:rsidRDefault="009B30F0" w:rsidP="00EE7625">
          <w:pPr>
            <w:jc w:val="center"/>
            <w:rPr>
              <w:szCs w:val="22"/>
            </w:rPr>
          </w:pPr>
        </w:p>
      </w:tc>
      <w:tc>
        <w:tcPr>
          <w:tcW w:w="2058" w:type="dxa"/>
          <w:tcBorders>
            <w:top w:val="single" w:sz="6" w:space="0" w:color="000000"/>
          </w:tcBorders>
          <w:shd w:val="clear" w:color="auto" w:fill="auto"/>
          <w:vAlign w:val="center"/>
        </w:tcPr>
        <w:p w14:paraId="5ACEA509" w14:textId="6A6B447E" w:rsidR="009B30F0" w:rsidRPr="00C65F68" w:rsidRDefault="009B30F0" w:rsidP="00622B6B">
          <w:pPr>
            <w:jc w:val="center"/>
            <w:rPr>
              <w:b/>
              <w:sz w:val="18"/>
              <w:szCs w:val="18"/>
            </w:rPr>
          </w:pPr>
        </w:p>
      </w:tc>
      <w:tc>
        <w:tcPr>
          <w:tcW w:w="2059" w:type="dxa"/>
          <w:tcBorders>
            <w:top w:val="single" w:sz="6" w:space="0" w:color="auto"/>
          </w:tcBorders>
          <w:shd w:val="clear" w:color="auto" w:fill="auto"/>
          <w:vAlign w:val="center"/>
        </w:tcPr>
        <w:p w14:paraId="449E26E2" w14:textId="77777777" w:rsidR="009B30F0" w:rsidRPr="00C65F68" w:rsidRDefault="009B30F0" w:rsidP="00622B6B">
          <w:pPr>
            <w:jc w:val="center"/>
            <w:rPr>
              <w:b/>
              <w:color w:val="FFFFFF"/>
              <w:sz w:val="18"/>
              <w:szCs w:val="18"/>
              <w:shd w:val="clear" w:color="auto" w:fill="000000"/>
            </w:rPr>
          </w:pPr>
        </w:p>
      </w:tc>
      <w:tc>
        <w:tcPr>
          <w:tcW w:w="2059" w:type="dxa"/>
          <w:shd w:val="clear" w:color="auto" w:fill="auto"/>
          <w:vAlign w:val="center"/>
        </w:tcPr>
        <w:p w14:paraId="02467310" w14:textId="77777777" w:rsidR="009B30F0" w:rsidRPr="00A675DA" w:rsidRDefault="009B30F0" w:rsidP="0097419B">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13</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469567A7" w14:textId="77777777" w:rsidR="009B30F0" w:rsidRPr="00EC464B" w:rsidRDefault="009B30F0"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231F94C5" w14:textId="77777777" w:rsidTr="003658B7">
      <w:trPr>
        <w:trHeight w:val="540"/>
        <w:jc w:val="center"/>
      </w:trPr>
      <w:tc>
        <w:tcPr>
          <w:tcW w:w="2058" w:type="dxa"/>
          <w:tcBorders>
            <w:top w:val="single" w:sz="6" w:space="0" w:color="000000"/>
          </w:tcBorders>
          <w:shd w:val="clear" w:color="auto" w:fill="FFFFFF"/>
          <w:vAlign w:val="center"/>
        </w:tcPr>
        <w:p w14:paraId="278A16C3" w14:textId="77777777" w:rsidR="009B30F0" w:rsidRPr="00B36432" w:rsidRDefault="009B30F0" w:rsidP="00EE7625">
          <w:pPr>
            <w:rPr>
              <w:szCs w:val="22"/>
            </w:rPr>
          </w:pPr>
        </w:p>
      </w:tc>
      <w:tc>
        <w:tcPr>
          <w:tcW w:w="2059" w:type="dxa"/>
          <w:shd w:val="clear" w:color="auto" w:fill="auto"/>
          <w:vAlign w:val="center"/>
        </w:tcPr>
        <w:p w14:paraId="77981146" w14:textId="77777777" w:rsidR="009B30F0" w:rsidRPr="00B36432" w:rsidRDefault="009B30F0" w:rsidP="00475CC7">
          <w:pPr>
            <w:jc w:val="center"/>
            <w:rPr>
              <w:szCs w:val="22"/>
            </w:rPr>
          </w:pPr>
        </w:p>
      </w:tc>
      <w:tc>
        <w:tcPr>
          <w:tcW w:w="2058" w:type="dxa"/>
          <w:tcBorders>
            <w:top w:val="single" w:sz="6" w:space="0" w:color="000000"/>
          </w:tcBorders>
          <w:shd w:val="clear" w:color="auto" w:fill="auto"/>
          <w:vAlign w:val="center"/>
        </w:tcPr>
        <w:p w14:paraId="1FDBB3DA" w14:textId="77777777" w:rsidR="009B30F0" w:rsidRPr="00B36432" w:rsidRDefault="009B30F0" w:rsidP="0025410E">
          <w:pPr>
            <w:jc w:val="center"/>
            <w:rPr>
              <w:szCs w:val="22"/>
            </w:rPr>
          </w:pPr>
        </w:p>
      </w:tc>
      <w:tc>
        <w:tcPr>
          <w:tcW w:w="2059" w:type="dxa"/>
          <w:tcBorders>
            <w:top w:val="single" w:sz="6" w:space="0" w:color="000000"/>
          </w:tcBorders>
          <w:shd w:val="clear" w:color="auto" w:fill="FFFFFF"/>
          <w:vAlign w:val="center"/>
        </w:tcPr>
        <w:p w14:paraId="4A8F6AC4" w14:textId="77777777" w:rsidR="009B30F0" w:rsidRPr="00B36432" w:rsidRDefault="009B30F0" w:rsidP="00EE7625">
          <w:pPr>
            <w:jc w:val="center"/>
            <w:rPr>
              <w:szCs w:val="22"/>
            </w:rPr>
          </w:pPr>
        </w:p>
      </w:tc>
      <w:tc>
        <w:tcPr>
          <w:tcW w:w="2058" w:type="dxa"/>
          <w:tcBorders>
            <w:top w:val="single" w:sz="6" w:space="0" w:color="000000"/>
          </w:tcBorders>
          <w:shd w:val="clear" w:color="auto" w:fill="auto"/>
          <w:vAlign w:val="center"/>
        </w:tcPr>
        <w:p w14:paraId="7AFFC05C" w14:textId="77777777" w:rsidR="009B30F0" w:rsidRPr="00C65F68" w:rsidRDefault="009B30F0" w:rsidP="00622B6B">
          <w:pPr>
            <w:jc w:val="center"/>
            <w:rPr>
              <w:b/>
              <w:sz w:val="18"/>
              <w:szCs w:val="18"/>
            </w:rPr>
          </w:pPr>
        </w:p>
      </w:tc>
      <w:tc>
        <w:tcPr>
          <w:tcW w:w="2059" w:type="dxa"/>
          <w:tcBorders>
            <w:top w:val="single" w:sz="6" w:space="0" w:color="auto"/>
          </w:tcBorders>
          <w:shd w:val="clear" w:color="auto" w:fill="000000" w:themeFill="text1"/>
          <w:vAlign w:val="center"/>
        </w:tcPr>
        <w:p w14:paraId="40837D7C"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INDEX TO:</w:t>
          </w:r>
        </w:p>
        <w:p w14:paraId="0F71E5D3" w14:textId="77777777" w:rsidR="009B30F0" w:rsidRPr="00976836" w:rsidRDefault="009B30F0"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1F8A9916"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14</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D9B10C0"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AC75" w14:textId="77777777" w:rsidR="00C96670" w:rsidRDefault="00C96670" w:rsidP="000D39EA">
      <w:r>
        <w:separator/>
      </w:r>
    </w:p>
    <w:p w14:paraId="6A43CD42" w14:textId="77777777" w:rsidR="00C96670" w:rsidRDefault="00C96670"/>
  </w:footnote>
  <w:footnote w:type="continuationSeparator" w:id="0">
    <w:p w14:paraId="4536C8E5" w14:textId="77777777" w:rsidR="00C96670" w:rsidRDefault="00C96670" w:rsidP="000D39EA">
      <w:r>
        <w:continuationSeparator/>
      </w:r>
    </w:p>
    <w:p w14:paraId="61C5E516" w14:textId="77777777" w:rsidR="00C96670" w:rsidRDefault="00C96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3EA488AC"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647481A" w14:textId="326DF915" w:rsidR="00D10982" w:rsidRDefault="005C3FC1" w:rsidP="00D10982">
          <w:pPr>
            <w:pStyle w:val="Header"/>
            <w:tabs>
              <w:tab w:val="clear" w:pos="4680"/>
              <w:tab w:val="clear" w:pos="9360"/>
              <w:tab w:val="right" w:pos="13230"/>
            </w:tabs>
            <w:jc w:val="right"/>
            <w:rPr>
              <w:b/>
              <w:i/>
              <w:szCs w:val="22"/>
            </w:rPr>
          </w:pPr>
          <w:r w:rsidRPr="005C3FC1">
            <w:rPr>
              <w:b/>
              <w:i/>
              <w:color w:val="auto"/>
              <w:sz w:val="24"/>
              <w:szCs w:val="24"/>
            </w:rPr>
            <w:t>Liquor and Cannabis Board</w:t>
          </w:r>
          <w:r w:rsidR="00D10982" w:rsidRPr="004A1959">
            <w:rPr>
              <w:b/>
              <w:i/>
              <w:sz w:val="24"/>
              <w:szCs w:val="24"/>
            </w:rPr>
            <w:t xml:space="preserve"> Records Retention Schedule</w:t>
          </w:r>
        </w:p>
        <w:p w14:paraId="57A5ECE7" w14:textId="7928FDE2" w:rsidR="00D10982" w:rsidRPr="003D7DEB" w:rsidRDefault="00D10982" w:rsidP="00D1098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BF404E">
            <w:rPr>
              <w:b/>
              <w:i/>
              <w:color w:val="auto"/>
              <w:szCs w:val="22"/>
            </w:rPr>
            <w:t>August</w:t>
          </w:r>
          <w:r w:rsidR="00FD6B24" w:rsidRPr="00FD6B24">
            <w:rPr>
              <w:b/>
              <w:i/>
              <w:color w:val="auto"/>
              <w:szCs w:val="22"/>
            </w:rPr>
            <w:t xml:space="preserve"> 2024</w:t>
          </w:r>
          <w:r w:rsidRPr="00825EFE">
            <w:rPr>
              <w:b/>
              <w:i/>
              <w:color w:val="auto"/>
              <w:szCs w:val="22"/>
            </w:rPr>
            <w:t>)</w:t>
          </w:r>
        </w:p>
      </w:tc>
    </w:tr>
  </w:tbl>
  <w:p w14:paraId="6DF00FFD" w14:textId="77777777" w:rsidR="009B30F0" w:rsidRPr="00C82FD6" w:rsidRDefault="009B3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33C09AE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C2E7E"/>
    <w:multiLevelType w:val="hybridMultilevel"/>
    <w:tmpl w:val="C8DC50E0"/>
    <w:lvl w:ilvl="0" w:tplc="F0D84C08">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0533D"/>
    <w:multiLevelType w:val="hybridMultilevel"/>
    <w:tmpl w:val="6A5A9504"/>
    <w:lvl w:ilvl="0" w:tplc="366C1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56BEC"/>
    <w:multiLevelType w:val="hybridMultilevel"/>
    <w:tmpl w:val="22CA1800"/>
    <w:lvl w:ilvl="0" w:tplc="10423484">
      <w:start w:val="1"/>
      <w:numFmt w:val="lowerLetter"/>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C68A9"/>
    <w:multiLevelType w:val="hybridMultilevel"/>
    <w:tmpl w:val="D5B2C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15:restartNumberingAfterBreak="0">
    <w:nsid w:val="5FAA47CB"/>
    <w:multiLevelType w:val="hybridMultilevel"/>
    <w:tmpl w:val="11C27E88"/>
    <w:lvl w:ilvl="0" w:tplc="CA1881B6">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3"/>
  </w:num>
  <w:num w:numId="2" w16cid:durableId="640233501">
    <w:abstractNumId w:val="4"/>
  </w:num>
  <w:num w:numId="3" w16cid:durableId="1347906067">
    <w:abstractNumId w:val="22"/>
  </w:num>
  <w:num w:numId="4" w16cid:durableId="1747025156">
    <w:abstractNumId w:val="2"/>
  </w:num>
  <w:num w:numId="5" w16cid:durableId="226765813">
    <w:abstractNumId w:val="6"/>
  </w:num>
  <w:num w:numId="6" w16cid:durableId="98069110">
    <w:abstractNumId w:val="23"/>
  </w:num>
  <w:num w:numId="7" w16cid:durableId="332801545">
    <w:abstractNumId w:val="16"/>
  </w:num>
  <w:num w:numId="8" w16cid:durableId="217130185">
    <w:abstractNumId w:val="11"/>
  </w:num>
  <w:num w:numId="9" w16cid:durableId="1419248945">
    <w:abstractNumId w:val="9"/>
  </w:num>
  <w:num w:numId="10" w16cid:durableId="1550263556">
    <w:abstractNumId w:val="3"/>
  </w:num>
  <w:num w:numId="11" w16cid:durableId="1283808715">
    <w:abstractNumId w:val="1"/>
  </w:num>
  <w:num w:numId="12" w16cid:durableId="1947537765">
    <w:abstractNumId w:val="21"/>
  </w:num>
  <w:num w:numId="13" w16cid:durableId="1491369269">
    <w:abstractNumId w:val="20"/>
  </w:num>
  <w:num w:numId="14" w16cid:durableId="1247957354">
    <w:abstractNumId w:val="7"/>
  </w:num>
  <w:num w:numId="15" w16cid:durableId="1691838511">
    <w:abstractNumId w:val="13"/>
  </w:num>
  <w:num w:numId="16" w16cid:durableId="1326206200">
    <w:abstractNumId w:val="12"/>
  </w:num>
  <w:num w:numId="17" w16cid:durableId="1780298952">
    <w:abstractNumId w:val="17"/>
  </w:num>
  <w:num w:numId="18" w16cid:durableId="2049525947">
    <w:abstractNumId w:val="19"/>
  </w:num>
  <w:num w:numId="19" w16cid:durableId="1622688437">
    <w:abstractNumId w:val="5"/>
  </w:num>
  <w:num w:numId="20" w16cid:durableId="672612386">
    <w:abstractNumId w:val="3"/>
  </w:num>
  <w:num w:numId="21" w16cid:durableId="1486821313">
    <w:abstractNumId w:val="3"/>
  </w:num>
  <w:num w:numId="22" w16cid:durableId="1461535143">
    <w:abstractNumId w:val="0"/>
  </w:num>
  <w:num w:numId="23" w16cid:durableId="385179357">
    <w:abstractNumId w:val="8"/>
  </w:num>
  <w:num w:numId="24" w16cid:durableId="1307710009">
    <w:abstractNumId w:val="15"/>
  </w:num>
  <w:num w:numId="25" w16cid:durableId="1338070445">
    <w:abstractNumId w:val="10"/>
  </w:num>
  <w:num w:numId="26" w16cid:durableId="678043551">
    <w:abstractNumId w:val="14"/>
  </w:num>
  <w:num w:numId="27" w16cid:durableId="1577129460">
    <w:abstractNumId w:val="18"/>
  </w:num>
  <w:num w:numId="28" w16cid:durableId="1402288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6088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0F4D"/>
    <w:rsid w:val="000027B4"/>
    <w:rsid w:val="0000280E"/>
    <w:rsid w:val="00002C2A"/>
    <w:rsid w:val="00004F55"/>
    <w:rsid w:val="000054EB"/>
    <w:rsid w:val="000065CE"/>
    <w:rsid w:val="00006B2E"/>
    <w:rsid w:val="00006CB9"/>
    <w:rsid w:val="000079FE"/>
    <w:rsid w:val="00011817"/>
    <w:rsid w:val="00011A02"/>
    <w:rsid w:val="00011D4A"/>
    <w:rsid w:val="000123A2"/>
    <w:rsid w:val="00012F9C"/>
    <w:rsid w:val="00013796"/>
    <w:rsid w:val="0001392D"/>
    <w:rsid w:val="00013DF3"/>
    <w:rsid w:val="0001435F"/>
    <w:rsid w:val="00015391"/>
    <w:rsid w:val="00016FAE"/>
    <w:rsid w:val="00017524"/>
    <w:rsid w:val="00017639"/>
    <w:rsid w:val="00017CB2"/>
    <w:rsid w:val="0002007A"/>
    <w:rsid w:val="0002102F"/>
    <w:rsid w:val="00023847"/>
    <w:rsid w:val="00023B3E"/>
    <w:rsid w:val="00023D50"/>
    <w:rsid w:val="000246D7"/>
    <w:rsid w:val="00027E41"/>
    <w:rsid w:val="00030072"/>
    <w:rsid w:val="00031256"/>
    <w:rsid w:val="00031F8C"/>
    <w:rsid w:val="00032616"/>
    <w:rsid w:val="00033025"/>
    <w:rsid w:val="000337F4"/>
    <w:rsid w:val="00035F6E"/>
    <w:rsid w:val="0003741D"/>
    <w:rsid w:val="00040464"/>
    <w:rsid w:val="000408DC"/>
    <w:rsid w:val="000426A4"/>
    <w:rsid w:val="00042D95"/>
    <w:rsid w:val="00043992"/>
    <w:rsid w:val="00044509"/>
    <w:rsid w:val="000456E4"/>
    <w:rsid w:val="00046960"/>
    <w:rsid w:val="00047445"/>
    <w:rsid w:val="0004749E"/>
    <w:rsid w:val="000478FA"/>
    <w:rsid w:val="00047C53"/>
    <w:rsid w:val="0005092D"/>
    <w:rsid w:val="0005162A"/>
    <w:rsid w:val="00051CD1"/>
    <w:rsid w:val="0005415B"/>
    <w:rsid w:val="000555B1"/>
    <w:rsid w:val="000564A3"/>
    <w:rsid w:val="000568C8"/>
    <w:rsid w:val="00060BD3"/>
    <w:rsid w:val="00061094"/>
    <w:rsid w:val="00061B37"/>
    <w:rsid w:val="00062315"/>
    <w:rsid w:val="00062470"/>
    <w:rsid w:val="0006547F"/>
    <w:rsid w:val="000672F4"/>
    <w:rsid w:val="000700A5"/>
    <w:rsid w:val="00070259"/>
    <w:rsid w:val="0007220D"/>
    <w:rsid w:val="00073C46"/>
    <w:rsid w:val="0007468C"/>
    <w:rsid w:val="000767D6"/>
    <w:rsid w:val="000768D2"/>
    <w:rsid w:val="00081757"/>
    <w:rsid w:val="00081D5D"/>
    <w:rsid w:val="00085924"/>
    <w:rsid w:val="000901C8"/>
    <w:rsid w:val="00090A02"/>
    <w:rsid w:val="00091E77"/>
    <w:rsid w:val="000923B8"/>
    <w:rsid w:val="00093C15"/>
    <w:rsid w:val="000962A0"/>
    <w:rsid w:val="00097592"/>
    <w:rsid w:val="0009766C"/>
    <w:rsid w:val="0009766F"/>
    <w:rsid w:val="000977DE"/>
    <w:rsid w:val="000A0283"/>
    <w:rsid w:val="000A069F"/>
    <w:rsid w:val="000A073D"/>
    <w:rsid w:val="000A1E8E"/>
    <w:rsid w:val="000A21A7"/>
    <w:rsid w:val="000A46ED"/>
    <w:rsid w:val="000A54F6"/>
    <w:rsid w:val="000A6237"/>
    <w:rsid w:val="000B0D3E"/>
    <w:rsid w:val="000B3444"/>
    <w:rsid w:val="000B60F4"/>
    <w:rsid w:val="000B65AB"/>
    <w:rsid w:val="000B6F52"/>
    <w:rsid w:val="000B7B26"/>
    <w:rsid w:val="000C12DC"/>
    <w:rsid w:val="000C2211"/>
    <w:rsid w:val="000C3C7C"/>
    <w:rsid w:val="000C5C2B"/>
    <w:rsid w:val="000C6B83"/>
    <w:rsid w:val="000C6F5C"/>
    <w:rsid w:val="000C728D"/>
    <w:rsid w:val="000C780D"/>
    <w:rsid w:val="000C7BCF"/>
    <w:rsid w:val="000C7E78"/>
    <w:rsid w:val="000D1093"/>
    <w:rsid w:val="000D1468"/>
    <w:rsid w:val="000D1AFD"/>
    <w:rsid w:val="000D38FD"/>
    <w:rsid w:val="000D39B8"/>
    <w:rsid w:val="000D39EA"/>
    <w:rsid w:val="000D492F"/>
    <w:rsid w:val="000D5588"/>
    <w:rsid w:val="000D77A3"/>
    <w:rsid w:val="000E0D17"/>
    <w:rsid w:val="000E1545"/>
    <w:rsid w:val="000E2613"/>
    <w:rsid w:val="000E2CBB"/>
    <w:rsid w:val="000E2FFC"/>
    <w:rsid w:val="000E474B"/>
    <w:rsid w:val="000E5548"/>
    <w:rsid w:val="000E5A57"/>
    <w:rsid w:val="000E65D8"/>
    <w:rsid w:val="000E732C"/>
    <w:rsid w:val="000E7BF0"/>
    <w:rsid w:val="000F15A4"/>
    <w:rsid w:val="000F3A3D"/>
    <w:rsid w:val="000F4065"/>
    <w:rsid w:val="000F485D"/>
    <w:rsid w:val="000F4944"/>
    <w:rsid w:val="000F4A8C"/>
    <w:rsid w:val="000F5C2F"/>
    <w:rsid w:val="000F7E74"/>
    <w:rsid w:val="001007F9"/>
    <w:rsid w:val="00101370"/>
    <w:rsid w:val="00101918"/>
    <w:rsid w:val="00101F8C"/>
    <w:rsid w:val="00102550"/>
    <w:rsid w:val="001031FD"/>
    <w:rsid w:val="00103474"/>
    <w:rsid w:val="0010430B"/>
    <w:rsid w:val="00104A9A"/>
    <w:rsid w:val="00104ED4"/>
    <w:rsid w:val="001056BC"/>
    <w:rsid w:val="00106638"/>
    <w:rsid w:val="00107044"/>
    <w:rsid w:val="00107C59"/>
    <w:rsid w:val="00113089"/>
    <w:rsid w:val="00113B05"/>
    <w:rsid w:val="00113EC2"/>
    <w:rsid w:val="00114B03"/>
    <w:rsid w:val="0011525F"/>
    <w:rsid w:val="0011560D"/>
    <w:rsid w:val="001175C2"/>
    <w:rsid w:val="001229A3"/>
    <w:rsid w:val="001240E4"/>
    <w:rsid w:val="00124A9C"/>
    <w:rsid w:val="00124B01"/>
    <w:rsid w:val="001277C3"/>
    <w:rsid w:val="00130F77"/>
    <w:rsid w:val="001314A3"/>
    <w:rsid w:val="001318D3"/>
    <w:rsid w:val="00131FE3"/>
    <w:rsid w:val="001327CD"/>
    <w:rsid w:val="00134A32"/>
    <w:rsid w:val="00134F79"/>
    <w:rsid w:val="00135114"/>
    <w:rsid w:val="001369DB"/>
    <w:rsid w:val="0013729A"/>
    <w:rsid w:val="0013758A"/>
    <w:rsid w:val="0014040E"/>
    <w:rsid w:val="001408D6"/>
    <w:rsid w:val="00140E09"/>
    <w:rsid w:val="00140EEF"/>
    <w:rsid w:val="0014214F"/>
    <w:rsid w:val="0014234C"/>
    <w:rsid w:val="00143069"/>
    <w:rsid w:val="00145BEF"/>
    <w:rsid w:val="00145C17"/>
    <w:rsid w:val="001476C8"/>
    <w:rsid w:val="00147DA6"/>
    <w:rsid w:val="00147F1B"/>
    <w:rsid w:val="00150C0F"/>
    <w:rsid w:val="00151FB5"/>
    <w:rsid w:val="001537B9"/>
    <w:rsid w:val="00154A60"/>
    <w:rsid w:val="00154D55"/>
    <w:rsid w:val="00155485"/>
    <w:rsid w:val="001566AE"/>
    <w:rsid w:val="001569C7"/>
    <w:rsid w:val="00156B6E"/>
    <w:rsid w:val="00160671"/>
    <w:rsid w:val="001614D5"/>
    <w:rsid w:val="00163703"/>
    <w:rsid w:val="00164C29"/>
    <w:rsid w:val="001657C2"/>
    <w:rsid w:val="00165E69"/>
    <w:rsid w:val="00166978"/>
    <w:rsid w:val="0016725D"/>
    <w:rsid w:val="001701FC"/>
    <w:rsid w:val="00171A33"/>
    <w:rsid w:val="00171C18"/>
    <w:rsid w:val="001733D9"/>
    <w:rsid w:val="00173F50"/>
    <w:rsid w:val="001740A4"/>
    <w:rsid w:val="00174879"/>
    <w:rsid w:val="001748B4"/>
    <w:rsid w:val="00174E58"/>
    <w:rsid w:val="0017535B"/>
    <w:rsid w:val="0017536A"/>
    <w:rsid w:val="00177FBE"/>
    <w:rsid w:val="001808FC"/>
    <w:rsid w:val="0018181C"/>
    <w:rsid w:val="00181E34"/>
    <w:rsid w:val="0018238A"/>
    <w:rsid w:val="00182B4A"/>
    <w:rsid w:val="00182D9A"/>
    <w:rsid w:val="00183D9C"/>
    <w:rsid w:val="00185264"/>
    <w:rsid w:val="001868DD"/>
    <w:rsid w:val="00190152"/>
    <w:rsid w:val="00191010"/>
    <w:rsid w:val="00191ADA"/>
    <w:rsid w:val="00191E63"/>
    <w:rsid w:val="0019371A"/>
    <w:rsid w:val="001939F9"/>
    <w:rsid w:val="00193EB1"/>
    <w:rsid w:val="00194FE5"/>
    <w:rsid w:val="0019608F"/>
    <w:rsid w:val="001972BB"/>
    <w:rsid w:val="00197A21"/>
    <w:rsid w:val="001A029A"/>
    <w:rsid w:val="001A07CC"/>
    <w:rsid w:val="001A1F86"/>
    <w:rsid w:val="001A34AF"/>
    <w:rsid w:val="001A408F"/>
    <w:rsid w:val="001A4791"/>
    <w:rsid w:val="001A4A9A"/>
    <w:rsid w:val="001A4ABF"/>
    <w:rsid w:val="001A5DDF"/>
    <w:rsid w:val="001A68BF"/>
    <w:rsid w:val="001A6B8F"/>
    <w:rsid w:val="001B0504"/>
    <w:rsid w:val="001B1D77"/>
    <w:rsid w:val="001B2BEF"/>
    <w:rsid w:val="001B55D7"/>
    <w:rsid w:val="001B5B64"/>
    <w:rsid w:val="001B6F4A"/>
    <w:rsid w:val="001C047C"/>
    <w:rsid w:val="001C1841"/>
    <w:rsid w:val="001C3E80"/>
    <w:rsid w:val="001C4913"/>
    <w:rsid w:val="001C5296"/>
    <w:rsid w:val="001C54B9"/>
    <w:rsid w:val="001C5B0D"/>
    <w:rsid w:val="001D002E"/>
    <w:rsid w:val="001D0219"/>
    <w:rsid w:val="001D3821"/>
    <w:rsid w:val="001D3B22"/>
    <w:rsid w:val="001D3F17"/>
    <w:rsid w:val="001D40F8"/>
    <w:rsid w:val="001D59D5"/>
    <w:rsid w:val="001E1654"/>
    <w:rsid w:val="001E1D71"/>
    <w:rsid w:val="001E1F28"/>
    <w:rsid w:val="001E2753"/>
    <w:rsid w:val="001E40B7"/>
    <w:rsid w:val="001E4364"/>
    <w:rsid w:val="001E4478"/>
    <w:rsid w:val="001E4881"/>
    <w:rsid w:val="001E5478"/>
    <w:rsid w:val="001E59E5"/>
    <w:rsid w:val="001E5AD9"/>
    <w:rsid w:val="001E5D4F"/>
    <w:rsid w:val="001E6226"/>
    <w:rsid w:val="001E63F3"/>
    <w:rsid w:val="001E6508"/>
    <w:rsid w:val="001E6F18"/>
    <w:rsid w:val="001E7043"/>
    <w:rsid w:val="001F0053"/>
    <w:rsid w:val="001F01EA"/>
    <w:rsid w:val="001F033B"/>
    <w:rsid w:val="001F0B84"/>
    <w:rsid w:val="001F0C38"/>
    <w:rsid w:val="001F2131"/>
    <w:rsid w:val="001F2517"/>
    <w:rsid w:val="001F34FC"/>
    <w:rsid w:val="001F5DA8"/>
    <w:rsid w:val="001F66BE"/>
    <w:rsid w:val="001F7A2C"/>
    <w:rsid w:val="001F7ACA"/>
    <w:rsid w:val="00200A70"/>
    <w:rsid w:val="00200D75"/>
    <w:rsid w:val="00201615"/>
    <w:rsid w:val="00201EDF"/>
    <w:rsid w:val="00202B1B"/>
    <w:rsid w:val="00203016"/>
    <w:rsid w:val="00203200"/>
    <w:rsid w:val="00204C2D"/>
    <w:rsid w:val="002076BE"/>
    <w:rsid w:val="002078DC"/>
    <w:rsid w:val="00212BF9"/>
    <w:rsid w:val="00214CAF"/>
    <w:rsid w:val="00215721"/>
    <w:rsid w:val="00216669"/>
    <w:rsid w:val="002172C8"/>
    <w:rsid w:val="0022049B"/>
    <w:rsid w:val="00220A35"/>
    <w:rsid w:val="00220E22"/>
    <w:rsid w:val="002215D8"/>
    <w:rsid w:val="002236DD"/>
    <w:rsid w:val="00223B4C"/>
    <w:rsid w:val="0022418D"/>
    <w:rsid w:val="002254F7"/>
    <w:rsid w:val="00226214"/>
    <w:rsid w:val="0022703E"/>
    <w:rsid w:val="00230803"/>
    <w:rsid w:val="00231C32"/>
    <w:rsid w:val="00231E3A"/>
    <w:rsid w:val="00234ACF"/>
    <w:rsid w:val="0023507E"/>
    <w:rsid w:val="00235285"/>
    <w:rsid w:val="00236DBD"/>
    <w:rsid w:val="002374C7"/>
    <w:rsid w:val="00237CB3"/>
    <w:rsid w:val="00240107"/>
    <w:rsid w:val="002412A0"/>
    <w:rsid w:val="00241B84"/>
    <w:rsid w:val="00242F3F"/>
    <w:rsid w:val="00243098"/>
    <w:rsid w:val="00243826"/>
    <w:rsid w:val="00243B4B"/>
    <w:rsid w:val="002443FC"/>
    <w:rsid w:val="00247431"/>
    <w:rsid w:val="00252CF6"/>
    <w:rsid w:val="002540C7"/>
    <w:rsid w:val="0025410E"/>
    <w:rsid w:val="002552D2"/>
    <w:rsid w:val="00255C92"/>
    <w:rsid w:val="00256F53"/>
    <w:rsid w:val="0025798E"/>
    <w:rsid w:val="0026059C"/>
    <w:rsid w:val="00260E8C"/>
    <w:rsid w:val="00261056"/>
    <w:rsid w:val="0026162F"/>
    <w:rsid w:val="0026348F"/>
    <w:rsid w:val="00264FA7"/>
    <w:rsid w:val="002650DA"/>
    <w:rsid w:val="00270508"/>
    <w:rsid w:val="002706E7"/>
    <w:rsid w:val="00271448"/>
    <w:rsid w:val="00271F31"/>
    <w:rsid w:val="0027226A"/>
    <w:rsid w:val="002723E3"/>
    <w:rsid w:val="00272B35"/>
    <w:rsid w:val="00273428"/>
    <w:rsid w:val="0027459D"/>
    <w:rsid w:val="002756D5"/>
    <w:rsid w:val="0027757D"/>
    <w:rsid w:val="00277A50"/>
    <w:rsid w:val="0028196A"/>
    <w:rsid w:val="0028254B"/>
    <w:rsid w:val="00282EE4"/>
    <w:rsid w:val="00284070"/>
    <w:rsid w:val="00284308"/>
    <w:rsid w:val="002845AB"/>
    <w:rsid w:val="0028461A"/>
    <w:rsid w:val="00284C97"/>
    <w:rsid w:val="00284F31"/>
    <w:rsid w:val="002853A4"/>
    <w:rsid w:val="0028717A"/>
    <w:rsid w:val="00291A5C"/>
    <w:rsid w:val="0029257F"/>
    <w:rsid w:val="002927A1"/>
    <w:rsid w:val="00293816"/>
    <w:rsid w:val="00296F57"/>
    <w:rsid w:val="00296F73"/>
    <w:rsid w:val="00297BC3"/>
    <w:rsid w:val="002A3176"/>
    <w:rsid w:val="002A4658"/>
    <w:rsid w:val="002A4DB4"/>
    <w:rsid w:val="002A7945"/>
    <w:rsid w:val="002B0617"/>
    <w:rsid w:val="002B0909"/>
    <w:rsid w:val="002B0B5F"/>
    <w:rsid w:val="002B1937"/>
    <w:rsid w:val="002B3AAB"/>
    <w:rsid w:val="002B3B84"/>
    <w:rsid w:val="002B4B67"/>
    <w:rsid w:val="002B515C"/>
    <w:rsid w:val="002B62F4"/>
    <w:rsid w:val="002B742B"/>
    <w:rsid w:val="002B78B3"/>
    <w:rsid w:val="002B7C93"/>
    <w:rsid w:val="002C1904"/>
    <w:rsid w:val="002C2202"/>
    <w:rsid w:val="002C3086"/>
    <w:rsid w:val="002C3720"/>
    <w:rsid w:val="002C4CF5"/>
    <w:rsid w:val="002C4E83"/>
    <w:rsid w:val="002C5622"/>
    <w:rsid w:val="002C65EC"/>
    <w:rsid w:val="002C78E8"/>
    <w:rsid w:val="002C7E23"/>
    <w:rsid w:val="002D0887"/>
    <w:rsid w:val="002D08B1"/>
    <w:rsid w:val="002D0CC6"/>
    <w:rsid w:val="002D19D2"/>
    <w:rsid w:val="002D2C88"/>
    <w:rsid w:val="002D2FE8"/>
    <w:rsid w:val="002D3807"/>
    <w:rsid w:val="002D498B"/>
    <w:rsid w:val="002D5979"/>
    <w:rsid w:val="002D5F9A"/>
    <w:rsid w:val="002D6805"/>
    <w:rsid w:val="002D6845"/>
    <w:rsid w:val="002D6926"/>
    <w:rsid w:val="002E05E9"/>
    <w:rsid w:val="002E1A9C"/>
    <w:rsid w:val="002E20AD"/>
    <w:rsid w:val="002E2126"/>
    <w:rsid w:val="002E338C"/>
    <w:rsid w:val="002E51FE"/>
    <w:rsid w:val="002E5660"/>
    <w:rsid w:val="002E64C9"/>
    <w:rsid w:val="002F0AAE"/>
    <w:rsid w:val="002F0AF1"/>
    <w:rsid w:val="002F0DBE"/>
    <w:rsid w:val="002F1553"/>
    <w:rsid w:val="002F258F"/>
    <w:rsid w:val="002F281A"/>
    <w:rsid w:val="002F4768"/>
    <w:rsid w:val="002F4DB7"/>
    <w:rsid w:val="002F57E0"/>
    <w:rsid w:val="002F6075"/>
    <w:rsid w:val="002F66D4"/>
    <w:rsid w:val="002F6AE9"/>
    <w:rsid w:val="00300BCF"/>
    <w:rsid w:val="00301521"/>
    <w:rsid w:val="003019BF"/>
    <w:rsid w:val="00301D23"/>
    <w:rsid w:val="00303484"/>
    <w:rsid w:val="003036CB"/>
    <w:rsid w:val="003038F0"/>
    <w:rsid w:val="00304E4A"/>
    <w:rsid w:val="0030524E"/>
    <w:rsid w:val="0030565D"/>
    <w:rsid w:val="0030601D"/>
    <w:rsid w:val="003065AF"/>
    <w:rsid w:val="00306FEE"/>
    <w:rsid w:val="003074D4"/>
    <w:rsid w:val="00310173"/>
    <w:rsid w:val="00310885"/>
    <w:rsid w:val="003129F2"/>
    <w:rsid w:val="00314477"/>
    <w:rsid w:val="003149A9"/>
    <w:rsid w:val="00314E2A"/>
    <w:rsid w:val="00316395"/>
    <w:rsid w:val="003168A4"/>
    <w:rsid w:val="00317EA8"/>
    <w:rsid w:val="00317ED3"/>
    <w:rsid w:val="003206E1"/>
    <w:rsid w:val="00321408"/>
    <w:rsid w:val="00321A33"/>
    <w:rsid w:val="00322169"/>
    <w:rsid w:val="00323F2F"/>
    <w:rsid w:val="003248EC"/>
    <w:rsid w:val="00324A0C"/>
    <w:rsid w:val="00325569"/>
    <w:rsid w:val="00325C1E"/>
    <w:rsid w:val="003271AE"/>
    <w:rsid w:val="003277ED"/>
    <w:rsid w:val="0033061B"/>
    <w:rsid w:val="003309FC"/>
    <w:rsid w:val="003323AD"/>
    <w:rsid w:val="00332443"/>
    <w:rsid w:val="00333056"/>
    <w:rsid w:val="00333857"/>
    <w:rsid w:val="00333DDD"/>
    <w:rsid w:val="00337F87"/>
    <w:rsid w:val="0034025C"/>
    <w:rsid w:val="0034043B"/>
    <w:rsid w:val="00343D26"/>
    <w:rsid w:val="003444A0"/>
    <w:rsid w:val="00345412"/>
    <w:rsid w:val="00345A53"/>
    <w:rsid w:val="00347780"/>
    <w:rsid w:val="0035021F"/>
    <w:rsid w:val="00350220"/>
    <w:rsid w:val="00351624"/>
    <w:rsid w:val="00351A11"/>
    <w:rsid w:val="00352B83"/>
    <w:rsid w:val="00352E52"/>
    <w:rsid w:val="00353BC8"/>
    <w:rsid w:val="00354819"/>
    <w:rsid w:val="0035509A"/>
    <w:rsid w:val="003558D2"/>
    <w:rsid w:val="00355922"/>
    <w:rsid w:val="00355D73"/>
    <w:rsid w:val="00355F91"/>
    <w:rsid w:val="00357A64"/>
    <w:rsid w:val="003601A2"/>
    <w:rsid w:val="00360A1E"/>
    <w:rsid w:val="003639B3"/>
    <w:rsid w:val="003658B7"/>
    <w:rsid w:val="00365D71"/>
    <w:rsid w:val="00365DD0"/>
    <w:rsid w:val="00365DE5"/>
    <w:rsid w:val="00366EB2"/>
    <w:rsid w:val="00367F27"/>
    <w:rsid w:val="00370185"/>
    <w:rsid w:val="003705D1"/>
    <w:rsid w:val="00371FC6"/>
    <w:rsid w:val="00372BA0"/>
    <w:rsid w:val="00373D70"/>
    <w:rsid w:val="0037471E"/>
    <w:rsid w:val="00374F1E"/>
    <w:rsid w:val="003762FA"/>
    <w:rsid w:val="00376D8E"/>
    <w:rsid w:val="00377879"/>
    <w:rsid w:val="003802FA"/>
    <w:rsid w:val="00381FBF"/>
    <w:rsid w:val="00382B1B"/>
    <w:rsid w:val="00382EE3"/>
    <w:rsid w:val="003859C1"/>
    <w:rsid w:val="0038625F"/>
    <w:rsid w:val="00386987"/>
    <w:rsid w:val="00386EE7"/>
    <w:rsid w:val="00386FBF"/>
    <w:rsid w:val="00390F09"/>
    <w:rsid w:val="003911CD"/>
    <w:rsid w:val="003918FB"/>
    <w:rsid w:val="00391ABB"/>
    <w:rsid w:val="00392FFA"/>
    <w:rsid w:val="00394F7C"/>
    <w:rsid w:val="00396074"/>
    <w:rsid w:val="0039647F"/>
    <w:rsid w:val="00396B00"/>
    <w:rsid w:val="00396B80"/>
    <w:rsid w:val="0039728A"/>
    <w:rsid w:val="003A0CE0"/>
    <w:rsid w:val="003A18DA"/>
    <w:rsid w:val="003A22ED"/>
    <w:rsid w:val="003A2684"/>
    <w:rsid w:val="003A26C0"/>
    <w:rsid w:val="003A3A5D"/>
    <w:rsid w:val="003A59F3"/>
    <w:rsid w:val="003A6534"/>
    <w:rsid w:val="003A7FC4"/>
    <w:rsid w:val="003B1A47"/>
    <w:rsid w:val="003B26C1"/>
    <w:rsid w:val="003B28C7"/>
    <w:rsid w:val="003B3768"/>
    <w:rsid w:val="003B43AC"/>
    <w:rsid w:val="003B49BB"/>
    <w:rsid w:val="003B5DEC"/>
    <w:rsid w:val="003B6090"/>
    <w:rsid w:val="003B6E34"/>
    <w:rsid w:val="003B74E5"/>
    <w:rsid w:val="003B7835"/>
    <w:rsid w:val="003C1D98"/>
    <w:rsid w:val="003C27AB"/>
    <w:rsid w:val="003C4850"/>
    <w:rsid w:val="003C4DA6"/>
    <w:rsid w:val="003C53EC"/>
    <w:rsid w:val="003C58D9"/>
    <w:rsid w:val="003C5E60"/>
    <w:rsid w:val="003C63F3"/>
    <w:rsid w:val="003C6DA3"/>
    <w:rsid w:val="003C6EC0"/>
    <w:rsid w:val="003D0F16"/>
    <w:rsid w:val="003D1E5D"/>
    <w:rsid w:val="003D310B"/>
    <w:rsid w:val="003D3353"/>
    <w:rsid w:val="003D36D2"/>
    <w:rsid w:val="003D3C33"/>
    <w:rsid w:val="003D4024"/>
    <w:rsid w:val="003D5329"/>
    <w:rsid w:val="003D5BD2"/>
    <w:rsid w:val="003D6204"/>
    <w:rsid w:val="003D76D5"/>
    <w:rsid w:val="003D7A1F"/>
    <w:rsid w:val="003D7DEB"/>
    <w:rsid w:val="003E0814"/>
    <w:rsid w:val="003E0AD0"/>
    <w:rsid w:val="003E2937"/>
    <w:rsid w:val="003E3126"/>
    <w:rsid w:val="003E362F"/>
    <w:rsid w:val="003E51BA"/>
    <w:rsid w:val="003E5A39"/>
    <w:rsid w:val="003E737D"/>
    <w:rsid w:val="003E7694"/>
    <w:rsid w:val="003E7C58"/>
    <w:rsid w:val="003F02FB"/>
    <w:rsid w:val="003F0B72"/>
    <w:rsid w:val="003F1F9B"/>
    <w:rsid w:val="003F2112"/>
    <w:rsid w:val="003F535B"/>
    <w:rsid w:val="003F5958"/>
    <w:rsid w:val="003F604E"/>
    <w:rsid w:val="003F6066"/>
    <w:rsid w:val="003F6C71"/>
    <w:rsid w:val="003F6D35"/>
    <w:rsid w:val="003F7811"/>
    <w:rsid w:val="00401127"/>
    <w:rsid w:val="00401971"/>
    <w:rsid w:val="00401CDA"/>
    <w:rsid w:val="00403EF0"/>
    <w:rsid w:val="00404C12"/>
    <w:rsid w:val="0040502C"/>
    <w:rsid w:val="00410119"/>
    <w:rsid w:val="004111FB"/>
    <w:rsid w:val="00411DCE"/>
    <w:rsid w:val="004120B9"/>
    <w:rsid w:val="00412202"/>
    <w:rsid w:val="004149A1"/>
    <w:rsid w:val="0041555D"/>
    <w:rsid w:val="00415D5C"/>
    <w:rsid w:val="00415DA5"/>
    <w:rsid w:val="00417D75"/>
    <w:rsid w:val="0042007D"/>
    <w:rsid w:val="004201E5"/>
    <w:rsid w:val="00420980"/>
    <w:rsid w:val="00421433"/>
    <w:rsid w:val="00421D86"/>
    <w:rsid w:val="00422A87"/>
    <w:rsid w:val="004237E6"/>
    <w:rsid w:val="004251F2"/>
    <w:rsid w:val="0042539F"/>
    <w:rsid w:val="004257FB"/>
    <w:rsid w:val="0042687D"/>
    <w:rsid w:val="00426B80"/>
    <w:rsid w:val="00426DF9"/>
    <w:rsid w:val="0042716A"/>
    <w:rsid w:val="0042797A"/>
    <w:rsid w:val="00430CA3"/>
    <w:rsid w:val="00432485"/>
    <w:rsid w:val="0043255C"/>
    <w:rsid w:val="004327AB"/>
    <w:rsid w:val="00433272"/>
    <w:rsid w:val="00433638"/>
    <w:rsid w:val="0043370A"/>
    <w:rsid w:val="00433A12"/>
    <w:rsid w:val="00433EB3"/>
    <w:rsid w:val="004351D5"/>
    <w:rsid w:val="004360D9"/>
    <w:rsid w:val="0043626E"/>
    <w:rsid w:val="0043640F"/>
    <w:rsid w:val="004378BA"/>
    <w:rsid w:val="00442942"/>
    <w:rsid w:val="00442B2B"/>
    <w:rsid w:val="00444486"/>
    <w:rsid w:val="00446336"/>
    <w:rsid w:val="004466CC"/>
    <w:rsid w:val="00447E97"/>
    <w:rsid w:val="00451968"/>
    <w:rsid w:val="00453386"/>
    <w:rsid w:val="00454E47"/>
    <w:rsid w:val="004556EB"/>
    <w:rsid w:val="00455B96"/>
    <w:rsid w:val="0045629B"/>
    <w:rsid w:val="0045799C"/>
    <w:rsid w:val="00457D9E"/>
    <w:rsid w:val="00462979"/>
    <w:rsid w:val="00462B69"/>
    <w:rsid w:val="0046497D"/>
    <w:rsid w:val="00464E07"/>
    <w:rsid w:val="00464F3A"/>
    <w:rsid w:val="00465E00"/>
    <w:rsid w:val="004668A6"/>
    <w:rsid w:val="00467045"/>
    <w:rsid w:val="0047150A"/>
    <w:rsid w:val="004722CF"/>
    <w:rsid w:val="00472F5B"/>
    <w:rsid w:val="00474F88"/>
    <w:rsid w:val="00475CC7"/>
    <w:rsid w:val="00475EE4"/>
    <w:rsid w:val="0047726F"/>
    <w:rsid w:val="0047774B"/>
    <w:rsid w:val="00480008"/>
    <w:rsid w:val="00480831"/>
    <w:rsid w:val="00481757"/>
    <w:rsid w:val="00481F52"/>
    <w:rsid w:val="00482CAD"/>
    <w:rsid w:val="00483A25"/>
    <w:rsid w:val="00485D84"/>
    <w:rsid w:val="00486DDD"/>
    <w:rsid w:val="004874CD"/>
    <w:rsid w:val="0048762A"/>
    <w:rsid w:val="00487E5B"/>
    <w:rsid w:val="004913FA"/>
    <w:rsid w:val="00491A94"/>
    <w:rsid w:val="00491A9E"/>
    <w:rsid w:val="0049472C"/>
    <w:rsid w:val="00495856"/>
    <w:rsid w:val="004970CB"/>
    <w:rsid w:val="00497EB0"/>
    <w:rsid w:val="00497F0A"/>
    <w:rsid w:val="00497FCF"/>
    <w:rsid w:val="004A0B6A"/>
    <w:rsid w:val="004A0C5C"/>
    <w:rsid w:val="004A104A"/>
    <w:rsid w:val="004A250D"/>
    <w:rsid w:val="004A4657"/>
    <w:rsid w:val="004A5343"/>
    <w:rsid w:val="004A5A5B"/>
    <w:rsid w:val="004A60E3"/>
    <w:rsid w:val="004A6984"/>
    <w:rsid w:val="004A6DF0"/>
    <w:rsid w:val="004B0287"/>
    <w:rsid w:val="004B0317"/>
    <w:rsid w:val="004B0EEB"/>
    <w:rsid w:val="004B1E93"/>
    <w:rsid w:val="004B1F40"/>
    <w:rsid w:val="004B2398"/>
    <w:rsid w:val="004B3271"/>
    <w:rsid w:val="004B4227"/>
    <w:rsid w:val="004B57CC"/>
    <w:rsid w:val="004C0277"/>
    <w:rsid w:val="004C13B0"/>
    <w:rsid w:val="004C1762"/>
    <w:rsid w:val="004C34AF"/>
    <w:rsid w:val="004C36A9"/>
    <w:rsid w:val="004C44EE"/>
    <w:rsid w:val="004C4796"/>
    <w:rsid w:val="004C5FAD"/>
    <w:rsid w:val="004C6105"/>
    <w:rsid w:val="004C626E"/>
    <w:rsid w:val="004C693F"/>
    <w:rsid w:val="004C7A2F"/>
    <w:rsid w:val="004D0120"/>
    <w:rsid w:val="004D0FEF"/>
    <w:rsid w:val="004D1461"/>
    <w:rsid w:val="004D152A"/>
    <w:rsid w:val="004D183C"/>
    <w:rsid w:val="004D219A"/>
    <w:rsid w:val="004D3494"/>
    <w:rsid w:val="004D353A"/>
    <w:rsid w:val="004D36D9"/>
    <w:rsid w:val="004D3D2E"/>
    <w:rsid w:val="004D431F"/>
    <w:rsid w:val="004D47B3"/>
    <w:rsid w:val="004D50CF"/>
    <w:rsid w:val="004E066B"/>
    <w:rsid w:val="004E0B23"/>
    <w:rsid w:val="004E0EC5"/>
    <w:rsid w:val="004E275A"/>
    <w:rsid w:val="004E287D"/>
    <w:rsid w:val="004E41E1"/>
    <w:rsid w:val="004E435D"/>
    <w:rsid w:val="004E78C9"/>
    <w:rsid w:val="004F21EB"/>
    <w:rsid w:val="004F2E83"/>
    <w:rsid w:val="004F42E8"/>
    <w:rsid w:val="004F4853"/>
    <w:rsid w:val="004F4FA8"/>
    <w:rsid w:val="004F5044"/>
    <w:rsid w:val="004F749F"/>
    <w:rsid w:val="00500EAE"/>
    <w:rsid w:val="00502F61"/>
    <w:rsid w:val="005039BF"/>
    <w:rsid w:val="00505ED0"/>
    <w:rsid w:val="005060FE"/>
    <w:rsid w:val="005067F1"/>
    <w:rsid w:val="00507851"/>
    <w:rsid w:val="005078B9"/>
    <w:rsid w:val="00507A44"/>
    <w:rsid w:val="005106D5"/>
    <w:rsid w:val="005107ED"/>
    <w:rsid w:val="005118ED"/>
    <w:rsid w:val="00511BF3"/>
    <w:rsid w:val="00511DA7"/>
    <w:rsid w:val="005135C4"/>
    <w:rsid w:val="00513835"/>
    <w:rsid w:val="00514772"/>
    <w:rsid w:val="00515840"/>
    <w:rsid w:val="00515CBC"/>
    <w:rsid w:val="00517EA9"/>
    <w:rsid w:val="00520803"/>
    <w:rsid w:val="00521C31"/>
    <w:rsid w:val="00522C5B"/>
    <w:rsid w:val="00522CFC"/>
    <w:rsid w:val="00523406"/>
    <w:rsid w:val="005234B5"/>
    <w:rsid w:val="0052476F"/>
    <w:rsid w:val="00525786"/>
    <w:rsid w:val="00526AD6"/>
    <w:rsid w:val="00526FD2"/>
    <w:rsid w:val="0053002C"/>
    <w:rsid w:val="005303F5"/>
    <w:rsid w:val="005306ED"/>
    <w:rsid w:val="005309AF"/>
    <w:rsid w:val="00530DCE"/>
    <w:rsid w:val="00532AA6"/>
    <w:rsid w:val="00533AF3"/>
    <w:rsid w:val="0053451B"/>
    <w:rsid w:val="005349CB"/>
    <w:rsid w:val="00536D56"/>
    <w:rsid w:val="005370FD"/>
    <w:rsid w:val="005400F1"/>
    <w:rsid w:val="0054042C"/>
    <w:rsid w:val="0054252A"/>
    <w:rsid w:val="00542D12"/>
    <w:rsid w:val="0054336F"/>
    <w:rsid w:val="00544C0C"/>
    <w:rsid w:val="00545DC3"/>
    <w:rsid w:val="0054618D"/>
    <w:rsid w:val="00546585"/>
    <w:rsid w:val="0054795B"/>
    <w:rsid w:val="00551693"/>
    <w:rsid w:val="00551ED0"/>
    <w:rsid w:val="0055200F"/>
    <w:rsid w:val="00552A85"/>
    <w:rsid w:val="00552B37"/>
    <w:rsid w:val="00553275"/>
    <w:rsid w:val="00555F03"/>
    <w:rsid w:val="00561051"/>
    <w:rsid w:val="00562EB2"/>
    <w:rsid w:val="005630DB"/>
    <w:rsid w:val="005635AD"/>
    <w:rsid w:val="00563F45"/>
    <w:rsid w:val="0056517B"/>
    <w:rsid w:val="00566273"/>
    <w:rsid w:val="005664F3"/>
    <w:rsid w:val="00570D15"/>
    <w:rsid w:val="0057169A"/>
    <w:rsid w:val="00572035"/>
    <w:rsid w:val="005723A7"/>
    <w:rsid w:val="00573147"/>
    <w:rsid w:val="0057326A"/>
    <w:rsid w:val="00573F81"/>
    <w:rsid w:val="005744D4"/>
    <w:rsid w:val="00574C6D"/>
    <w:rsid w:val="00575336"/>
    <w:rsid w:val="005756C4"/>
    <w:rsid w:val="005760B3"/>
    <w:rsid w:val="005773BB"/>
    <w:rsid w:val="005776E7"/>
    <w:rsid w:val="005805C6"/>
    <w:rsid w:val="00580AB0"/>
    <w:rsid w:val="005849EA"/>
    <w:rsid w:val="00586624"/>
    <w:rsid w:val="00586BB9"/>
    <w:rsid w:val="00587026"/>
    <w:rsid w:val="00587B12"/>
    <w:rsid w:val="00587B5A"/>
    <w:rsid w:val="005902D1"/>
    <w:rsid w:val="005906D9"/>
    <w:rsid w:val="00590E23"/>
    <w:rsid w:val="00591C92"/>
    <w:rsid w:val="005930CD"/>
    <w:rsid w:val="00593D90"/>
    <w:rsid w:val="0059423D"/>
    <w:rsid w:val="00594800"/>
    <w:rsid w:val="00594E2B"/>
    <w:rsid w:val="005967E2"/>
    <w:rsid w:val="00597503"/>
    <w:rsid w:val="0059770C"/>
    <w:rsid w:val="005A06D7"/>
    <w:rsid w:val="005A0E06"/>
    <w:rsid w:val="005A14D8"/>
    <w:rsid w:val="005A1C46"/>
    <w:rsid w:val="005A4BDE"/>
    <w:rsid w:val="005A4D6C"/>
    <w:rsid w:val="005B0A7C"/>
    <w:rsid w:val="005B11C9"/>
    <w:rsid w:val="005B1EFA"/>
    <w:rsid w:val="005B206B"/>
    <w:rsid w:val="005B229C"/>
    <w:rsid w:val="005B2675"/>
    <w:rsid w:val="005B2884"/>
    <w:rsid w:val="005B4DAB"/>
    <w:rsid w:val="005B5591"/>
    <w:rsid w:val="005B5F42"/>
    <w:rsid w:val="005B6762"/>
    <w:rsid w:val="005B7177"/>
    <w:rsid w:val="005C00DA"/>
    <w:rsid w:val="005C0863"/>
    <w:rsid w:val="005C0B4F"/>
    <w:rsid w:val="005C1856"/>
    <w:rsid w:val="005C205F"/>
    <w:rsid w:val="005C20A9"/>
    <w:rsid w:val="005C329B"/>
    <w:rsid w:val="005C369E"/>
    <w:rsid w:val="005C3EF1"/>
    <w:rsid w:val="005C3FC1"/>
    <w:rsid w:val="005C48E3"/>
    <w:rsid w:val="005C69DF"/>
    <w:rsid w:val="005C71FD"/>
    <w:rsid w:val="005D0DC9"/>
    <w:rsid w:val="005D24B0"/>
    <w:rsid w:val="005D27B4"/>
    <w:rsid w:val="005D2864"/>
    <w:rsid w:val="005D2ADC"/>
    <w:rsid w:val="005D3426"/>
    <w:rsid w:val="005D358B"/>
    <w:rsid w:val="005D37D2"/>
    <w:rsid w:val="005D4075"/>
    <w:rsid w:val="005D4D0D"/>
    <w:rsid w:val="005D5940"/>
    <w:rsid w:val="005D5D99"/>
    <w:rsid w:val="005D6B82"/>
    <w:rsid w:val="005D7A28"/>
    <w:rsid w:val="005D7C5C"/>
    <w:rsid w:val="005D7C76"/>
    <w:rsid w:val="005E1EA7"/>
    <w:rsid w:val="005E3557"/>
    <w:rsid w:val="005E390F"/>
    <w:rsid w:val="005E4608"/>
    <w:rsid w:val="005E5E56"/>
    <w:rsid w:val="005E6848"/>
    <w:rsid w:val="005F103F"/>
    <w:rsid w:val="005F1824"/>
    <w:rsid w:val="005F2168"/>
    <w:rsid w:val="005F3203"/>
    <w:rsid w:val="005F3D75"/>
    <w:rsid w:val="005F42F1"/>
    <w:rsid w:val="005F6625"/>
    <w:rsid w:val="005F6B03"/>
    <w:rsid w:val="005F72C0"/>
    <w:rsid w:val="005F7938"/>
    <w:rsid w:val="005F7B3F"/>
    <w:rsid w:val="00601249"/>
    <w:rsid w:val="00601AD0"/>
    <w:rsid w:val="006026AC"/>
    <w:rsid w:val="006027D7"/>
    <w:rsid w:val="00603623"/>
    <w:rsid w:val="00604883"/>
    <w:rsid w:val="00606981"/>
    <w:rsid w:val="00607578"/>
    <w:rsid w:val="006077CB"/>
    <w:rsid w:val="00607A25"/>
    <w:rsid w:val="00613472"/>
    <w:rsid w:val="00614AD8"/>
    <w:rsid w:val="00615209"/>
    <w:rsid w:val="00617D57"/>
    <w:rsid w:val="00617EBF"/>
    <w:rsid w:val="00620170"/>
    <w:rsid w:val="0062061B"/>
    <w:rsid w:val="006219C6"/>
    <w:rsid w:val="00622B6B"/>
    <w:rsid w:val="0062377F"/>
    <w:rsid w:val="00624126"/>
    <w:rsid w:val="0062563B"/>
    <w:rsid w:val="006273F9"/>
    <w:rsid w:val="00627463"/>
    <w:rsid w:val="00627A99"/>
    <w:rsid w:val="00631ABB"/>
    <w:rsid w:val="006331C7"/>
    <w:rsid w:val="00634235"/>
    <w:rsid w:val="0064043A"/>
    <w:rsid w:val="0064101B"/>
    <w:rsid w:val="0064268A"/>
    <w:rsid w:val="00642895"/>
    <w:rsid w:val="006434AB"/>
    <w:rsid w:val="00644E9F"/>
    <w:rsid w:val="0064522F"/>
    <w:rsid w:val="00645B60"/>
    <w:rsid w:val="00646282"/>
    <w:rsid w:val="00646EEB"/>
    <w:rsid w:val="00650BAA"/>
    <w:rsid w:val="00652267"/>
    <w:rsid w:val="00653218"/>
    <w:rsid w:val="006537AF"/>
    <w:rsid w:val="00655A86"/>
    <w:rsid w:val="00656255"/>
    <w:rsid w:val="00656414"/>
    <w:rsid w:val="00656867"/>
    <w:rsid w:val="00656FDB"/>
    <w:rsid w:val="00657AAD"/>
    <w:rsid w:val="00657F90"/>
    <w:rsid w:val="0066086E"/>
    <w:rsid w:val="00662B47"/>
    <w:rsid w:val="006661C2"/>
    <w:rsid w:val="0066629E"/>
    <w:rsid w:val="00666A48"/>
    <w:rsid w:val="00671539"/>
    <w:rsid w:val="00671993"/>
    <w:rsid w:val="00672665"/>
    <w:rsid w:val="00672F46"/>
    <w:rsid w:val="00673479"/>
    <w:rsid w:val="006737C7"/>
    <w:rsid w:val="006739CB"/>
    <w:rsid w:val="00673C3F"/>
    <w:rsid w:val="00673DE6"/>
    <w:rsid w:val="00676EF0"/>
    <w:rsid w:val="0067708E"/>
    <w:rsid w:val="00677B44"/>
    <w:rsid w:val="006802A2"/>
    <w:rsid w:val="006820B3"/>
    <w:rsid w:val="00683137"/>
    <w:rsid w:val="00683B0B"/>
    <w:rsid w:val="00683C91"/>
    <w:rsid w:val="00683FE7"/>
    <w:rsid w:val="00684201"/>
    <w:rsid w:val="00684DD0"/>
    <w:rsid w:val="00687E2D"/>
    <w:rsid w:val="00690CFB"/>
    <w:rsid w:val="00690E1E"/>
    <w:rsid w:val="00692190"/>
    <w:rsid w:val="0069421F"/>
    <w:rsid w:val="00694647"/>
    <w:rsid w:val="00695C4C"/>
    <w:rsid w:val="00695CD0"/>
    <w:rsid w:val="00697467"/>
    <w:rsid w:val="006A317C"/>
    <w:rsid w:val="006A5E0D"/>
    <w:rsid w:val="006A6723"/>
    <w:rsid w:val="006A688E"/>
    <w:rsid w:val="006B31D8"/>
    <w:rsid w:val="006B3FDA"/>
    <w:rsid w:val="006B41A8"/>
    <w:rsid w:val="006B429D"/>
    <w:rsid w:val="006B5683"/>
    <w:rsid w:val="006B5A98"/>
    <w:rsid w:val="006B5F23"/>
    <w:rsid w:val="006B6B27"/>
    <w:rsid w:val="006B6F1C"/>
    <w:rsid w:val="006B70DB"/>
    <w:rsid w:val="006C079D"/>
    <w:rsid w:val="006C098A"/>
    <w:rsid w:val="006C0AE5"/>
    <w:rsid w:val="006C3199"/>
    <w:rsid w:val="006C36ED"/>
    <w:rsid w:val="006C3719"/>
    <w:rsid w:val="006C416A"/>
    <w:rsid w:val="006C4CEA"/>
    <w:rsid w:val="006C549A"/>
    <w:rsid w:val="006C5967"/>
    <w:rsid w:val="006C6169"/>
    <w:rsid w:val="006C650F"/>
    <w:rsid w:val="006D0076"/>
    <w:rsid w:val="006D0EC7"/>
    <w:rsid w:val="006D2AD6"/>
    <w:rsid w:val="006D32BC"/>
    <w:rsid w:val="006D3DEA"/>
    <w:rsid w:val="006D4375"/>
    <w:rsid w:val="006D43ED"/>
    <w:rsid w:val="006D478B"/>
    <w:rsid w:val="006E0944"/>
    <w:rsid w:val="006E1168"/>
    <w:rsid w:val="006E12F0"/>
    <w:rsid w:val="006E183A"/>
    <w:rsid w:val="006E21B8"/>
    <w:rsid w:val="006E24A5"/>
    <w:rsid w:val="006E2E5D"/>
    <w:rsid w:val="006E450B"/>
    <w:rsid w:val="006E4CA9"/>
    <w:rsid w:val="006E4F54"/>
    <w:rsid w:val="006E5153"/>
    <w:rsid w:val="006E5D98"/>
    <w:rsid w:val="006F0BA4"/>
    <w:rsid w:val="006F0E14"/>
    <w:rsid w:val="006F2E66"/>
    <w:rsid w:val="006F47D3"/>
    <w:rsid w:val="006F5207"/>
    <w:rsid w:val="006F542B"/>
    <w:rsid w:val="006F62F3"/>
    <w:rsid w:val="006F6527"/>
    <w:rsid w:val="006F6725"/>
    <w:rsid w:val="006F7D2A"/>
    <w:rsid w:val="007007A1"/>
    <w:rsid w:val="007007AA"/>
    <w:rsid w:val="00700DE7"/>
    <w:rsid w:val="00700F69"/>
    <w:rsid w:val="00701D99"/>
    <w:rsid w:val="007023F1"/>
    <w:rsid w:val="0070264F"/>
    <w:rsid w:val="00702F79"/>
    <w:rsid w:val="00703DD9"/>
    <w:rsid w:val="00704786"/>
    <w:rsid w:val="00704B2C"/>
    <w:rsid w:val="00704E41"/>
    <w:rsid w:val="00705D17"/>
    <w:rsid w:val="00706EE5"/>
    <w:rsid w:val="00706FCC"/>
    <w:rsid w:val="00711F35"/>
    <w:rsid w:val="007133F1"/>
    <w:rsid w:val="00713D60"/>
    <w:rsid w:val="00714771"/>
    <w:rsid w:val="00715533"/>
    <w:rsid w:val="00715D43"/>
    <w:rsid w:val="0071646D"/>
    <w:rsid w:val="00716E73"/>
    <w:rsid w:val="00717397"/>
    <w:rsid w:val="00717497"/>
    <w:rsid w:val="00717602"/>
    <w:rsid w:val="0071773D"/>
    <w:rsid w:val="007209AD"/>
    <w:rsid w:val="00721DA5"/>
    <w:rsid w:val="00722AA4"/>
    <w:rsid w:val="00725C90"/>
    <w:rsid w:val="00727083"/>
    <w:rsid w:val="007303DA"/>
    <w:rsid w:val="0073114E"/>
    <w:rsid w:val="0073192F"/>
    <w:rsid w:val="00731D2A"/>
    <w:rsid w:val="00732F76"/>
    <w:rsid w:val="007344F6"/>
    <w:rsid w:val="00734929"/>
    <w:rsid w:val="00734C37"/>
    <w:rsid w:val="00735ABC"/>
    <w:rsid w:val="00736264"/>
    <w:rsid w:val="00736C4D"/>
    <w:rsid w:val="007378B2"/>
    <w:rsid w:val="00740543"/>
    <w:rsid w:val="007409CF"/>
    <w:rsid w:val="00740D3F"/>
    <w:rsid w:val="00741048"/>
    <w:rsid w:val="0074220A"/>
    <w:rsid w:val="007425A6"/>
    <w:rsid w:val="007469B2"/>
    <w:rsid w:val="00746C36"/>
    <w:rsid w:val="00746E86"/>
    <w:rsid w:val="00751FBC"/>
    <w:rsid w:val="007531C2"/>
    <w:rsid w:val="007559DB"/>
    <w:rsid w:val="00755AAF"/>
    <w:rsid w:val="0075634F"/>
    <w:rsid w:val="007608DD"/>
    <w:rsid w:val="007609E0"/>
    <w:rsid w:val="007625B1"/>
    <w:rsid w:val="00762DC7"/>
    <w:rsid w:val="00762EF0"/>
    <w:rsid w:val="007633E9"/>
    <w:rsid w:val="007637F6"/>
    <w:rsid w:val="00765022"/>
    <w:rsid w:val="007659AE"/>
    <w:rsid w:val="00766673"/>
    <w:rsid w:val="0076754F"/>
    <w:rsid w:val="007709C3"/>
    <w:rsid w:val="007723E2"/>
    <w:rsid w:val="00773222"/>
    <w:rsid w:val="007744E0"/>
    <w:rsid w:val="007751A7"/>
    <w:rsid w:val="007751F2"/>
    <w:rsid w:val="007761B6"/>
    <w:rsid w:val="00777021"/>
    <w:rsid w:val="007778FD"/>
    <w:rsid w:val="00777AFF"/>
    <w:rsid w:val="00777C7F"/>
    <w:rsid w:val="007808A2"/>
    <w:rsid w:val="00781F36"/>
    <w:rsid w:val="0078247C"/>
    <w:rsid w:val="0078299A"/>
    <w:rsid w:val="0078489C"/>
    <w:rsid w:val="0078591E"/>
    <w:rsid w:val="007864D3"/>
    <w:rsid w:val="00786DB0"/>
    <w:rsid w:val="0078780A"/>
    <w:rsid w:val="00787C40"/>
    <w:rsid w:val="00787E8E"/>
    <w:rsid w:val="007907CF"/>
    <w:rsid w:val="00790C02"/>
    <w:rsid w:val="00791399"/>
    <w:rsid w:val="00791D89"/>
    <w:rsid w:val="00791DFC"/>
    <w:rsid w:val="00791F18"/>
    <w:rsid w:val="0079264C"/>
    <w:rsid w:val="00795242"/>
    <w:rsid w:val="00795352"/>
    <w:rsid w:val="007A003D"/>
    <w:rsid w:val="007A258D"/>
    <w:rsid w:val="007A26E3"/>
    <w:rsid w:val="007A350B"/>
    <w:rsid w:val="007A3D61"/>
    <w:rsid w:val="007A41F0"/>
    <w:rsid w:val="007A56A5"/>
    <w:rsid w:val="007A5A63"/>
    <w:rsid w:val="007A66DA"/>
    <w:rsid w:val="007A783A"/>
    <w:rsid w:val="007B0192"/>
    <w:rsid w:val="007B0681"/>
    <w:rsid w:val="007B0E71"/>
    <w:rsid w:val="007B1185"/>
    <w:rsid w:val="007B1D5A"/>
    <w:rsid w:val="007B2C88"/>
    <w:rsid w:val="007B30E7"/>
    <w:rsid w:val="007B3AD6"/>
    <w:rsid w:val="007B3D6E"/>
    <w:rsid w:val="007B6123"/>
    <w:rsid w:val="007B6B9F"/>
    <w:rsid w:val="007C1028"/>
    <w:rsid w:val="007C1D7A"/>
    <w:rsid w:val="007C1FA8"/>
    <w:rsid w:val="007C2272"/>
    <w:rsid w:val="007C41B4"/>
    <w:rsid w:val="007C5826"/>
    <w:rsid w:val="007C5B04"/>
    <w:rsid w:val="007C65A8"/>
    <w:rsid w:val="007D109B"/>
    <w:rsid w:val="007D1452"/>
    <w:rsid w:val="007D159F"/>
    <w:rsid w:val="007D1AB6"/>
    <w:rsid w:val="007D2992"/>
    <w:rsid w:val="007D2BC8"/>
    <w:rsid w:val="007D38A5"/>
    <w:rsid w:val="007D4C54"/>
    <w:rsid w:val="007D4DDB"/>
    <w:rsid w:val="007D520B"/>
    <w:rsid w:val="007D6320"/>
    <w:rsid w:val="007D6B45"/>
    <w:rsid w:val="007D7A09"/>
    <w:rsid w:val="007E18FE"/>
    <w:rsid w:val="007E1F35"/>
    <w:rsid w:val="007E477C"/>
    <w:rsid w:val="007E4922"/>
    <w:rsid w:val="007E49C3"/>
    <w:rsid w:val="007E4B45"/>
    <w:rsid w:val="007E4C8B"/>
    <w:rsid w:val="007E4E57"/>
    <w:rsid w:val="007E5EAD"/>
    <w:rsid w:val="007E6CB0"/>
    <w:rsid w:val="007E77FF"/>
    <w:rsid w:val="007F00B3"/>
    <w:rsid w:val="007F1DD4"/>
    <w:rsid w:val="007F2482"/>
    <w:rsid w:val="007F2519"/>
    <w:rsid w:val="007F329D"/>
    <w:rsid w:val="007F35C5"/>
    <w:rsid w:val="007F4067"/>
    <w:rsid w:val="007F4B4F"/>
    <w:rsid w:val="007F5427"/>
    <w:rsid w:val="007F5640"/>
    <w:rsid w:val="007F761B"/>
    <w:rsid w:val="007F7AD3"/>
    <w:rsid w:val="007F7F6C"/>
    <w:rsid w:val="00800CB2"/>
    <w:rsid w:val="00801A09"/>
    <w:rsid w:val="00801E28"/>
    <w:rsid w:val="00802D14"/>
    <w:rsid w:val="008035F0"/>
    <w:rsid w:val="00803EE9"/>
    <w:rsid w:val="00803F19"/>
    <w:rsid w:val="008040A0"/>
    <w:rsid w:val="008056B1"/>
    <w:rsid w:val="00805A37"/>
    <w:rsid w:val="008072E1"/>
    <w:rsid w:val="00807C4C"/>
    <w:rsid w:val="008123F9"/>
    <w:rsid w:val="00812447"/>
    <w:rsid w:val="00812C86"/>
    <w:rsid w:val="00812CE6"/>
    <w:rsid w:val="00812E4F"/>
    <w:rsid w:val="00812E8C"/>
    <w:rsid w:val="00813AC5"/>
    <w:rsid w:val="00813F93"/>
    <w:rsid w:val="0081731D"/>
    <w:rsid w:val="00817B39"/>
    <w:rsid w:val="00821DD0"/>
    <w:rsid w:val="00821F47"/>
    <w:rsid w:val="00822047"/>
    <w:rsid w:val="00822100"/>
    <w:rsid w:val="00822750"/>
    <w:rsid w:val="00822810"/>
    <w:rsid w:val="00822DAD"/>
    <w:rsid w:val="0082541E"/>
    <w:rsid w:val="00825DC6"/>
    <w:rsid w:val="00825F11"/>
    <w:rsid w:val="0082620D"/>
    <w:rsid w:val="00826302"/>
    <w:rsid w:val="0082632F"/>
    <w:rsid w:val="00827987"/>
    <w:rsid w:val="00827DD0"/>
    <w:rsid w:val="008306C3"/>
    <w:rsid w:val="0083316B"/>
    <w:rsid w:val="00835903"/>
    <w:rsid w:val="00836170"/>
    <w:rsid w:val="00836500"/>
    <w:rsid w:val="00836897"/>
    <w:rsid w:val="008370DE"/>
    <w:rsid w:val="00840C4F"/>
    <w:rsid w:val="00841838"/>
    <w:rsid w:val="00842C17"/>
    <w:rsid w:val="00844495"/>
    <w:rsid w:val="00845934"/>
    <w:rsid w:val="00846BCB"/>
    <w:rsid w:val="00847643"/>
    <w:rsid w:val="008479FE"/>
    <w:rsid w:val="00850945"/>
    <w:rsid w:val="008527D7"/>
    <w:rsid w:val="00852C4B"/>
    <w:rsid w:val="00852F08"/>
    <w:rsid w:val="00853622"/>
    <w:rsid w:val="00854E73"/>
    <w:rsid w:val="00855411"/>
    <w:rsid w:val="00855618"/>
    <w:rsid w:val="008603B9"/>
    <w:rsid w:val="00860A64"/>
    <w:rsid w:val="008645E0"/>
    <w:rsid w:val="00864961"/>
    <w:rsid w:val="008658DA"/>
    <w:rsid w:val="00866490"/>
    <w:rsid w:val="00867E2C"/>
    <w:rsid w:val="00870271"/>
    <w:rsid w:val="0087081D"/>
    <w:rsid w:val="00871676"/>
    <w:rsid w:val="00871773"/>
    <w:rsid w:val="0087247F"/>
    <w:rsid w:val="00874910"/>
    <w:rsid w:val="00874D12"/>
    <w:rsid w:val="00874D98"/>
    <w:rsid w:val="00875B3D"/>
    <w:rsid w:val="00875C47"/>
    <w:rsid w:val="008761C8"/>
    <w:rsid w:val="00880C42"/>
    <w:rsid w:val="00880DD3"/>
    <w:rsid w:val="00882F1B"/>
    <w:rsid w:val="008837F2"/>
    <w:rsid w:val="00884BE6"/>
    <w:rsid w:val="00884E10"/>
    <w:rsid w:val="00885558"/>
    <w:rsid w:val="0088635B"/>
    <w:rsid w:val="00886524"/>
    <w:rsid w:val="00886F45"/>
    <w:rsid w:val="0089222A"/>
    <w:rsid w:val="00892450"/>
    <w:rsid w:val="00893356"/>
    <w:rsid w:val="00893818"/>
    <w:rsid w:val="00893E21"/>
    <w:rsid w:val="00895923"/>
    <w:rsid w:val="00896771"/>
    <w:rsid w:val="00896960"/>
    <w:rsid w:val="00896C68"/>
    <w:rsid w:val="008975DE"/>
    <w:rsid w:val="00897846"/>
    <w:rsid w:val="00897BD6"/>
    <w:rsid w:val="008A0443"/>
    <w:rsid w:val="008A1397"/>
    <w:rsid w:val="008A1A6A"/>
    <w:rsid w:val="008A20ED"/>
    <w:rsid w:val="008A2357"/>
    <w:rsid w:val="008A23ED"/>
    <w:rsid w:val="008A3656"/>
    <w:rsid w:val="008A3D81"/>
    <w:rsid w:val="008A53C2"/>
    <w:rsid w:val="008A7B6E"/>
    <w:rsid w:val="008B0EA3"/>
    <w:rsid w:val="008B4684"/>
    <w:rsid w:val="008C05D8"/>
    <w:rsid w:val="008C178E"/>
    <w:rsid w:val="008C260F"/>
    <w:rsid w:val="008C270D"/>
    <w:rsid w:val="008C389A"/>
    <w:rsid w:val="008C40AE"/>
    <w:rsid w:val="008C4CDA"/>
    <w:rsid w:val="008C667B"/>
    <w:rsid w:val="008D0872"/>
    <w:rsid w:val="008D2074"/>
    <w:rsid w:val="008D2DDF"/>
    <w:rsid w:val="008D3CB4"/>
    <w:rsid w:val="008D54C0"/>
    <w:rsid w:val="008D5CC7"/>
    <w:rsid w:val="008D630C"/>
    <w:rsid w:val="008D6CD0"/>
    <w:rsid w:val="008D78EB"/>
    <w:rsid w:val="008E0517"/>
    <w:rsid w:val="008E056B"/>
    <w:rsid w:val="008E1919"/>
    <w:rsid w:val="008E2997"/>
    <w:rsid w:val="008E2E0F"/>
    <w:rsid w:val="008E3DA6"/>
    <w:rsid w:val="008E40BB"/>
    <w:rsid w:val="008E4B0A"/>
    <w:rsid w:val="008E50EC"/>
    <w:rsid w:val="008E60DE"/>
    <w:rsid w:val="008E64E6"/>
    <w:rsid w:val="008F0547"/>
    <w:rsid w:val="008F355B"/>
    <w:rsid w:val="008F3717"/>
    <w:rsid w:val="008F74EE"/>
    <w:rsid w:val="008F75B6"/>
    <w:rsid w:val="008F7AFA"/>
    <w:rsid w:val="0090106E"/>
    <w:rsid w:val="009015F7"/>
    <w:rsid w:val="009019E4"/>
    <w:rsid w:val="00901B76"/>
    <w:rsid w:val="00902827"/>
    <w:rsid w:val="009028DF"/>
    <w:rsid w:val="00904A67"/>
    <w:rsid w:val="00904DAD"/>
    <w:rsid w:val="0090532B"/>
    <w:rsid w:val="00905857"/>
    <w:rsid w:val="00905A33"/>
    <w:rsid w:val="00906712"/>
    <w:rsid w:val="009108FF"/>
    <w:rsid w:val="00910F71"/>
    <w:rsid w:val="009119EC"/>
    <w:rsid w:val="00912976"/>
    <w:rsid w:val="00913246"/>
    <w:rsid w:val="00913427"/>
    <w:rsid w:val="0091492A"/>
    <w:rsid w:val="009153EC"/>
    <w:rsid w:val="00915944"/>
    <w:rsid w:val="009167D0"/>
    <w:rsid w:val="009168D8"/>
    <w:rsid w:val="00916EE3"/>
    <w:rsid w:val="0091700F"/>
    <w:rsid w:val="0091762A"/>
    <w:rsid w:val="009206B1"/>
    <w:rsid w:val="009208A8"/>
    <w:rsid w:val="0092118E"/>
    <w:rsid w:val="009251D9"/>
    <w:rsid w:val="00925A7F"/>
    <w:rsid w:val="00926038"/>
    <w:rsid w:val="009262BF"/>
    <w:rsid w:val="00930565"/>
    <w:rsid w:val="009305D1"/>
    <w:rsid w:val="009327AA"/>
    <w:rsid w:val="00932980"/>
    <w:rsid w:val="0093347D"/>
    <w:rsid w:val="00934EB9"/>
    <w:rsid w:val="00935B6C"/>
    <w:rsid w:val="009366CD"/>
    <w:rsid w:val="00941F22"/>
    <w:rsid w:val="009423DA"/>
    <w:rsid w:val="00943165"/>
    <w:rsid w:val="0094360D"/>
    <w:rsid w:val="00943867"/>
    <w:rsid w:val="0094429D"/>
    <w:rsid w:val="0094456E"/>
    <w:rsid w:val="00944FF5"/>
    <w:rsid w:val="00945418"/>
    <w:rsid w:val="00945FF2"/>
    <w:rsid w:val="009463F6"/>
    <w:rsid w:val="00947F64"/>
    <w:rsid w:val="00950756"/>
    <w:rsid w:val="00950F20"/>
    <w:rsid w:val="00952DBC"/>
    <w:rsid w:val="009537F7"/>
    <w:rsid w:val="0095385B"/>
    <w:rsid w:val="00953ECA"/>
    <w:rsid w:val="00954734"/>
    <w:rsid w:val="00954A50"/>
    <w:rsid w:val="00954A6C"/>
    <w:rsid w:val="00954ECC"/>
    <w:rsid w:val="009554B7"/>
    <w:rsid w:val="009560D1"/>
    <w:rsid w:val="0095658A"/>
    <w:rsid w:val="009573E0"/>
    <w:rsid w:val="00960457"/>
    <w:rsid w:val="0096129B"/>
    <w:rsid w:val="00962766"/>
    <w:rsid w:val="00963428"/>
    <w:rsid w:val="00963548"/>
    <w:rsid w:val="00963B9E"/>
    <w:rsid w:val="00964691"/>
    <w:rsid w:val="00964A79"/>
    <w:rsid w:val="00965629"/>
    <w:rsid w:val="00965738"/>
    <w:rsid w:val="009673DD"/>
    <w:rsid w:val="00967F9E"/>
    <w:rsid w:val="00971A6B"/>
    <w:rsid w:val="009722C9"/>
    <w:rsid w:val="009724BC"/>
    <w:rsid w:val="0097419B"/>
    <w:rsid w:val="0097431D"/>
    <w:rsid w:val="009751F6"/>
    <w:rsid w:val="0097529F"/>
    <w:rsid w:val="00975417"/>
    <w:rsid w:val="009766B6"/>
    <w:rsid w:val="00976836"/>
    <w:rsid w:val="00976D1A"/>
    <w:rsid w:val="00977501"/>
    <w:rsid w:val="009776BA"/>
    <w:rsid w:val="009800E1"/>
    <w:rsid w:val="00980FB3"/>
    <w:rsid w:val="00981411"/>
    <w:rsid w:val="0098167A"/>
    <w:rsid w:val="00981BFC"/>
    <w:rsid w:val="009827C4"/>
    <w:rsid w:val="00982A48"/>
    <w:rsid w:val="00984C5A"/>
    <w:rsid w:val="00986391"/>
    <w:rsid w:val="009875AF"/>
    <w:rsid w:val="009877A3"/>
    <w:rsid w:val="00990657"/>
    <w:rsid w:val="00990C06"/>
    <w:rsid w:val="0099128E"/>
    <w:rsid w:val="00995099"/>
    <w:rsid w:val="009951A6"/>
    <w:rsid w:val="0099567E"/>
    <w:rsid w:val="00996F0A"/>
    <w:rsid w:val="009979B4"/>
    <w:rsid w:val="009A0BA6"/>
    <w:rsid w:val="009A2080"/>
    <w:rsid w:val="009A24E4"/>
    <w:rsid w:val="009A3D25"/>
    <w:rsid w:val="009A40DB"/>
    <w:rsid w:val="009A5180"/>
    <w:rsid w:val="009A5596"/>
    <w:rsid w:val="009A5B92"/>
    <w:rsid w:val="009A6684"/>
    <w:rsid w:val="009B27D8"/>
    <w:rsid w:val="009B30F0"/>
    <w:rsid w:val="009B3696"/>
    <w:rsid w:val="009B40C5"/>
    <w:rsid w:val="009B53A2"/>
    <w:rsid w:val="009B53C4"/>
    <w:rsid w:val="009B6357"/>
    <w:rsid w:val="009B6CDB"/>
    <w:rsid w:val="009B6EE6"/>
    <w:rsid w:val="009B6F4C"/>
    <w:rsid w:val="009B7B57"/>
    <w:rsid w:val="009B7DD4"/>
    <w:rsid w:val="009C1D92"/>
    <w:rsid w:val="009C2A3B"/>
    <w:rsid w:val="009C374C"/>
    <w:rsid w:val="009C3C9A"/>
    <w:rsid w:val="009C3D1C"/>
    <w:rsid w:val="009C42D2"/>
    <w:rsid w:val="009C6B15"/>
    <w:rsid w:val="009C6C2D"/>
    <w:rsid w:val="009D19B3"/>
    <w:rsid w:val="009D1B1F"/>
    <w:rsid w:val="009D1EE8"/>
    <w:rsid w:val="009D1FB9"/>
    <w:rsid w:val="009D3811"/>
    <w:rsid w:val="009D4A28"/>
    <w:rsid w:val="009D58CB"/>
    <w:rsid w:val="009D6050"/>
    <w:rsid w:val="009D6B3A"/>
    <w:rsid w:val="009D7BCD"/>
    <w:rsid w:val="009E17B1"/>
    <w:rsid w:val="009E2DBD"/>
    <w:rsid w:val="009E3747"/>
    <w:rsid w:val="009E47E2"/>
    <w:rsid w:val="009E5F78"/>
    <w:rsid w:val="009E6754"/>
    <w:rsid w:val="009E6AB0"/>
    <w:rsid w:val="009E7352"/>
    <w:rsid w:val="009E7D41"/>
    <w:rsid w:val="009F0963"/>
    <w:rsid w:val="009F1E36"/>
    <w:rsid w:val="009F2432"/>
    <w:rsid w:val="009F27B2"/>
    <w:rsid w:val="009F308F"/>
    <w:rsid w:val="009F4308"/>
    <w:rsid w:val="009F721F"/>
    <w:rsid w:val="009F7AD4"/>
    <w:rsid w:val="00A01BFD"/>
    <w:rsid w:val="00A0272B"/>
    <w:rsid w:val="00A05AB9"/>
    <w:rsid w:val="00A05BDD"/>
    <w:rsid w:val="00A05C2B"/>
    <w:rsid w:val="00A06C95"/>
    <w:rsid w:val="00A06EE3"/>
    <w:rsid w:val="00A07AFE"/>
    <w:rsid w:val="00A07B66"/>
    <w:rsid w:val="00A103AF"/>
    <w:rsid w:val="00A109D7"/>
    <w:rsid w:val="00A10F29"/>
    <w:rsid w:val="00A11D85"/>
    <w:rsid w:val="00A13E99"/>
    <w:rsid w:val="00A15090"/>
    <w:rsid w:val="00A156CE"/>
    <w:rsid w:val="00A169E1"/>
    <w:rsid w:val="00A170F6"/>
    <w:rsid w:val="00A17304"/>
    <w:rsid w:val="00A1794A"/>
    <w:rsid w:val="00A17C3D"/>
    <w:rsid w:val="00A20131"/>
    <w:rsid w:val="00A20F02"/>
    <w:rsid w:val="00A234E7"/>
    <w:rsid w:val="00A24D28"/>
    <w:rsid w:val="00A2503A"/>
    <w:rsid w:val="00A252ED"/>
    <w:rsid w:val="00A25761"/>
    <w:rsid w:val="00A2588B"/>
    <w:rsid w:val="00A25A6A"/>
    <w:rsid w:val="00A25E5B"/>
    <w:rsid w:val="00A27205"/>
    <w:rsid w:val="00A302B9"/>
    <w:rsid w:val="00A30B32"/>
    <w:rsid w:val="00A32F1C"/>
    <w:rsid w:val="00A33216"/>
    <w:rsid w:val="00A33C71"/>
    <w:rsid w:val="00A3467C"/>
    <w:rsid w:val="00A347FB"/>
    <w:rsid w:val="00A35FA3"/>
    <w:rsid w:val="00A37DE9"/>
    <w:rsid w:val="00A402E6"/>
    <w:rsid w:val="00A41735"/>
    <w:rsid w:val="00A429E3"/>
    <w:rsid w:val="00A43F25"/>
    <w:rsid w:val="00A4407E"/>
    <w:rsid w:val="00A44708"/>
    <w:rsid w:val="00A44BD1"/>
    <w:rsid w:val="00A45CC1"/>
    <w:rsid w:val="00A473F7"/>
    <w:rsid w:val="00A47A34"/>
    <w:rsid w:val="00A47C9A"/>
    <w:rsid w:val="00A50000"/>
    <w:rsid w:val="00A50F9A"/>
    <w:rsid w:val="00A51BD0"/>
    <w:rsid w:val="00A521EB"/>
    <w:rsid w:val="00A54321"/>
    <w:rsid w:val="00A54912"/>
    <w:rsid w:val="00A555A5"/>
    <w:rsid w:val="00A570BB"/>
    <w:rsid w:val="00A612AD"/>
    <w:rsid w:val="00A61A95"/>
    <w:rsid w:val="00A61D0F"/>
    <w:rsid w:val="00A64368"/>
    <w:rsid w:val="00A648B9"/>
    <w:rsid w:val="00A6657D"/>
    <w:rsid w:val="00A667EA"/>
    <w:rsid w:val="00A675DA"/>
    <w:rsid w:val="00A700D4"/>
    <w:rsid w:val="00A7012B"/>
    <w:rsid w:val="00A7178D"/>
    <w:rsid w:val="00A73CB8"/>
    <w:rsid w:val="00A73DC6"/>
    <w:rsid w:val="00A746D0"/>
    <w:rsid w:val="00A768CF"/>
    <w:rsid w:val="00A800DB"/>
    <w:rsid w:val="00A8028F"/>
    <w:rsid w:val="00A80832"/>
    <w:rsid w:val="00A81449"/>
    <w:rsid w:val="00A8158C"/>
    <w:rsid w:val="00A8372A"/>
    <w:rsid w:val="00A83B3D"/>
    <w:rsid w:val="00A840B7"/>
    <w:rsid w:val="00A8413D"/>
    <w:rsid w:val="00A84164"/>
    <w:rsid w:val="00A847A5"/>
    <w:rsid w:val="00A8522F"/>
    <w:rsid w:val="00A85944"/>
    <w:rsid w:val="00A86491"/>
    <w:rsid w:val="00A90607"/>
    <w:rsid w:val="00A9185E"/>
    <w:rsid w:val="00A91AE0"/>
    <w:rsid w:val="00A920A1"/>
    <w:rsid w:val="00A9237B"/>
    <w:rsid w:val="00A923D5"/>
    <w:rsid w:val="00A9506E"/>
    <w:rsid w:val="00A950DB"/>
    <w:rsid w:val="00A95C2A"/>
    <w:rsid w:val="00A9649E"/>
    <w:rsid w:val="00A96FE5"/>
    <w:rsid w:val="00A973CF"/>
    <w:rsid w:val="00AA01BC"/>
    <w:rsid w:val="00AA171B"/>
    <w:rsid w:val="00AA3519"/>
    <w:rsid w:val="00AA420B"/>
    <w:rsid w:val="00AA4580"/>
    <w:rsid w:val="00AA492F"/>
    <w:rsid w:val="00AA5C6D"/>
    <w:rsid w:val="00AA62DB"/>
    <w:rsid w:val="00AB0276"/>
    <w:rsid w:val="00AB1E55"/>
    <w:rsid w:val="00AB2609"/>
    <w:rsid w:val="00AB2F07"/>
    <w:rsid w:val="00AB3444"/>
    <w:rsid w:val="00AB4147"/>
    <w:rsid w:val="00AB4C86"/>
    <w:rsid w:val="00AB4DFA"/>
    <w:rsid w:val="00AB5C11"/>
    <w:rsid w:val="00AB5E05"/>
    <w:rsid w:val="00AB6D23"/>
    <w:rsid w:val="00AB7A59"/>
    <w:rsid w:val="00AB7E42"/>
    <w:rsid w:val="00AC0A47"/>
    <w:rsid w:val="00AC230F"/>
    <w:rsid w:val="00AC3BF9"/>
    <w:rsid w:val="00AC4F2A"/>
    <w:rsid w:val="00AC4F78"/>
    <w:rsid w:val="00AC55D2"/>
    <w:rsid w:val="00AC5C07"/>
    <w:rsid w:val="00AC69EB"/>
    <w:rsid w:val="00AC705E"/>
    <w:rsid w:val="00AD0C02"/>
    <w:rsid w:val="00AD12DC"/>
    <w:rsid w:val="00AD2773"/>
    <w:rsid w:val="00AD3757"/>
    <w:rsid w:val="00AD4D54"/>
    <w:rsid w:val="00AD50A2"/>
    <w:rsid w:val="00AD54E3"/>
    <w:rsid w:val="00AD68A0"/>
    <w:rsid w:val="00AD6A7C"/>
    <w:rsid w:val="00AD736E"/>
    <w:rsid w:val="00AD7BC1"/>
    <w:rsid w:val="00AE106C"/>
    <w:rsid w:val="00AE145E"/>
    <w:rsid w:val="00AE16C2"/>
    <w:rsid w:val="00AE1D63"/>
    <w:rsid w:val="00AE1F29"/>
    <w:rsid w:val="00AE22CE"/>
    <w:rsid w:val="00AE2D27"/>
    <w:rsid w:val="00AE37AD"/>
    <w:rsid w:val="00AE3857"/>
    <w:rsid w:val="00AE62BC"/>
    <w:rsid w:val="00AE7C71"/>
    <w:rsid w:val="00AE7D47"/>
    <w:rsid w:val="00AF02B6"/>
    <w:rsid w:val="00AF1502"/>
    <w:rsid w:val="00AF1D5C"/>
    <w:rsid w:val="00AF2DC2"/>
    <w:rsid w:val="00AF50CF"/>
    <w:rsid w:val="00AF6A22"/>
    <w:rsid w:val="00AF711F"/>
    <w:rsid w:val="00AF73D8"/>
    <w:rsid w:val="00B00638"/>
    <w:rsid w:val="00B0085E"/>
    <w:rsid w:val="00B0133F"/>
    <w:rsid w:val="00B01E50"/>
    <w:rsid w:val="00B02060"/>
    <w:rsid w:val="00B02066"/>
    <w:rsid w:val="00B0417C"/>
    <w:rsid w:val="00B0559D"/>
    <w:rsid w:val="00B0575E"/>
    <w:rsid w:val="00B061B9"/>
    <w:rsid w:val="00B06DCB"/>
    <w:rsid w:val="00B07DEB"/>
    <w:rsid w:val="00B07F76"/>
    <w:rsid w:val="00B103FF"/>
    <w:rsid w:val="00B11466"/>
    <w:rsid w:val="00B136B5"/>
    <w:rsid w:val="00B13D8A"/>
    <w:rsid w:val="00B20F9B"/>
    <w:rsid w:val="00B21575"/>
    <w:rsid w:val="00B2177A"/>
    <w:rsid w:val="00B226D6"/>
    <w:rsid w:val="00B25DEB"/>
    <w:rsid w:val="00B31860"/>
    <w:rsid w:val="00B36432"/>
    <w:rsid w:val="00B37D2A"/>
    <w:rsid w:val="00B40EF9"/>
    <w:rsid w:val="00B4264A"/>
    <w:rsid w:val="00B43507"/>
    <w:rsid w:val="00B43632"/>
    <w:rsid w:val="00B43945"/>
    <w:rsid w:val="00B4402F"/>
    <w:rsid w:val="00B44CBF"/>
    <w:rsid w:val="00B460E2"/>
    <w:rsid w:val="00B46606"/>
    <w:rsid w:val="00B46D9E"/>
    <w:rsid w:val="00B50077"/>
    <w:rsid w:val="00B500CC"/>
    <w:rsid w:val="00B50812"/>
    <w:rsid w:val="00B51C4E"/>
    <w:rsid w:val="00B52646"/>
    <w:rsid w:val="00B530C8"/>
    <w:rsid w:val="00B55968"/>
    <w:rsid w:val="00B57D09"/>
    <w:rsid w:val="00B606E2"/>
    <w:rsid w:val="00B60993"/>
    <w:rsid w:val="00B614F7"/>
    <w:rsid w:val="00B61A4E"/>
    <w:rsid w:val="00B66029"/>
    <w:rsid w:val="00B66170"/>
    <w:rsid w:val="00B66C6C"/>
    <w:rsid w:val="00B670DE"/>
    <w:rsid w:val="00B67571"/>
    <w:rsid w:val="00B67CF2"/>
    <w:rsid w:val="00B7159C"/>
    <w:rsid w:val="00B716DD"/>
    <w:rsid w:val="00B7313F"/>
    <w:rsid w:val="00B768C1"/>
    <w:rsid w:val="00B772C8"/>
    <w:rsid w:val="00B814C4"/>
    <w:rsid w:val="00B816BF"/>
    <w:rsid w:val="00B81BC3"/>
    <w:rsid w:val="00B81D92"/>
    <w:rsid w:val="00B8243E"/>
    <w:rsid w:val="00B8281E"/>
    <w:rsid w:val="00B82E0C"/>
    <w:rsid w:val="00B8394F"/>
    <w:rsid w:val="00B84255"/>
    <w:rsid w:val="00B84577"/>
    <w:rsid w:val="00B854B5"/>
    <w:rsid w:val="00B85B7B"/>
    <w:rsid w:val="00B85E51"/>
    <w:rsid w:val="00B8654E"/>
    <w:rsid w:val="00B86891"/>
    <w:rsid w:val="00B86F31"/>
    <w:rsid w:val="00B86FD2"/>
    <w:rsid w:val="00B902F5"/>
    <w:rsid w:val="00B905A4"/>
    <w:rsid w:val="00B909EF"/>
    <w:rsid w:val="00B91245"/>
    <w:rsid w:val="00B91588"/>
    <w:rsid w:val="00B91EAB"/>
    <w:rsid w:val="00B91EFA"/>
    <w:rsid w:val="00B92848"/>
    <w:rsid w:val="00B928B4"/>
    <w:rsid w:val="00B952D9"/>
    <w:rsid w:val="00B962D7"/>
    <w:rsid w:val="00B96B30"/>
    <w:rsid w:val="00B97463"/>
    <w:rsid w:val="00B9797D"/>
    <w:rsid w:val="00BA23A6"/>
    <w:rsid w:val="00BA27DF"/>
    <w:rsid w:val="00BA2C2E"/>
    <w:rsid w:val="00BA34FB"/>
    <w:rsid w:val="00BA387F"/>
    <w:rsid w:val="00BA395B"/>
    <w:rsid w:val="00BA3C99"/>
    <w:rsid w:val="00BA5BCE"/>
    <w:rsid w:val="00BA61D4"/>
    <w:rsid w:val="00BA70D8"/>
    <w:rsid w:val="00BA740F"/>
    <w:rsid w:val="00BB10B4"/>
    <w:rsid w:val="00BB22B5"/>
    <w:rsid w:val="00BB319F"/>
    <w:rsid w:val="00BB56F7"/>
    <w:rsid w:val="00BB6B88"/>
    <w:rsid w:val="00BB7437"/>
    <w:rsid w:val="00BB780F"/>
    <w:rsid w:val="00BC0099"/>
    <w:rsid w:val="00BC06CA"/>
    <w:rsid w:val="00BC0E18"/>
    <w:rsid w:val="00BC0E27"/>
    <w:rsid w:val="00BC28BE"/>
    <w:rsid w:val="00BC498E"/>
    <w:rsid w:val="00BC6010"/>
    <w:rsid w:val="00BC6449"/>
    <w:rsid w:val="00BC6E84"/>
    <w:rsid w:val="00BC729D"/>
    <w:rsid w:val="00BC7760"/>
    <w:rsid w:val="00BD038D"/>
    <w:rsid w:val="00BD0550"/>
    <w:rsid w:val="00BD0BD4"/>
    <w:rsid w:val="00BD114D"/>
    <w:rsid w:val="00BD1882"/>
    <w:rsid w:val="00BD4C55"/>
    <w:rsid w:val="00BD5CC4"/>
    <w:rsid w:val="00BD5D2A"/>
    <w:rsid w:val="00BD74D5"/>
    <w:rsid w:val="00BD7F31"/>
    <w:rsid w:val="00BE0B28"/>
    <w:rsid w:val="00BE2279"/>
    <w:rsid w:val="00BE2CF0"/>
    <w:rsid w:val="00BE4420"/>
    <w:rsid w:val="00BE6BB9"/>
    <w:rsid w:val="00BE77F0"/>
    <w:rsid w:val="00BF08B8"/>
    <w:rsid w:val="00BF1488"/>
    <w:rsid w:val="00BF1945"/>
    <w:rsid w:val="00BF1C42"/>
    <w:rsid w:val="00BF1C6E"/>
    <w:rsid w:val="00BF2228"/>
    <w:rsid w:val="00BF3252"/>
    <w:rsid w:val="00BF37D3"/>
    <w:rsid w:val="00BF404E"/>
    <w:rsid w:val="00BF43F9"/>
    <w:rsid w:val="00BF4AB5"/>
    <w:rsid w:val="00BF578B"/>
    <w:rsid w:val="00BF6084"/>
    <w:rsid w:val="00BF6C24"/>
    <w:rsid w:val="00C00001"/>
    <w:rsid w:val="00C00483"/>
    <w:rsid w:val="00C00F06"/>
    <w:rsid w:val="00C029D7"/>
    <w:rsid w:val="00C04DC1"/>
    <w:rsid w:val="00C05280"/>
    <w:rsid w:val="00C0533E"/>
    <w:rsid w:val="00C05CB2"/>
    <w:rsid w:val="00C06598"/>
    <w:rsid w:val="00C065AD"/>
    <w:rsid w:val="00C1053C"/>
    <w:rsid w:val="00C13069"/>
    <w:rsid w:val="00C14952"/>
    <w:rsid w:val="00C2081B"/>
    <w:rsid w:val="00C20A7B"/>
    <w:rsid w:val="00C20D36"/>
    <w:rsid w:val="00C21163"/>
    <w:rsid w:val="00C2141C"/>
    <w:rsid w:val="00C215E9"/>
    <w:rsid w:val="00C222BE"/>
    <w:rsid w:val="00C22E01"/>
    <w:rsid w:val="00C2359D"/>
    <w:rsid w:val="00C242B2"/>
    <w:rsid w:val="00C2486B"/>
    <w:rsid w:val="00C24CD7"/>
    <w:rsid w:val="00C24D7B"/>
    <w:rsid w:val="00C26384"/>
    <w:rsid w:val="00C26486"/>
    <w:rsid w:val="00C27A08"/>
    <w:rsid w:val="00C30F6F"/>
    <w:rsid w:val="00C326E0"/>
    <w:rsid w:val="00C327DA"/>
    <w:rsid w:val="00C32E70"/>
    <w:rsid w:val="00C348C6"/>
    <w:rsid w:val="00C3540E"/>
    <w:rsid w:val="00C35E4E"/>
    <w:rsid w:val="00C37102"/>
    <w:rsid w:val="00C40B07"/>
    <w:rsid w:val="00C412DB"/>
    <w:rsid w:val="00C41670"/>
    <w:rsid w:val="00C41A6C"/>
    <w:rsid w:val="00C41EF3"/>
    <w:rsid w:val="00C42B02"/>
    <w:rsid w:val="00C42E32"/>
    <w:rsid w:val="00C44BA8"/>
    <w:rsid w:val="00C44D86"/>
    <w:rsid w:val="00C45759"/>
    <w:rsid w:val="00C514AF"/>
    <w:rsid w:val="00C54213"/>
    <w:rsid w:val="00C5430E"/>
    <w:rsid w:val="00C549A2"/>
    <w:rsid w:val="00C549E6"/>
    <w:rsid w:val="00C56117"/>
    <w:rsid w:val="00C562EF"/>
    <w:rsid w:val="00C56C41"/>
    <w:rsid w:val="00C5734D"/>
    <w:rsid w:val="00C60D71"/>
    <w:rsid w:val="00C60E64"/>
    <w:rsid w:val="00C617BD"/>
    <w:rsid w:val="00C61A89"/>
    <w:rsid w:val="00C62C1B"/>
    <w:rsid w:val="00C63E34"/>
    <w:rsid w:val="00C649C8"/>
    <w:rsid w:val="00C709CF"/>
    <w:rsid w:val="00C7263B"/>
    <w:rsid w:val="00C72C33"/>
    <w:rsid w:val="00C72DED"/>
    <w:rsid w:val="00C7370D"/>
    <w:rsid w:val="00C74262"/>
    <w:rsid w:val="00C74787"/>
    <w:rsid w:val="00C748DE"/>
    <w:rsid w:val="00C768B5"/>
    <w:rsid w:val="00C77D1E"/>
    <w:rsid w:val="00C77E6C"/>
    <w:rsid w:val="00C77F8A"/>
    <w:rsid w:val="00C80770"/>
    <w:rsid w:val="00C812EF"/>
    <w:rsid w:val="00C81405"/>
    <w:rsid w:val="00C82FD6"/>
    <w:rsid w:val="00C83866"/>
    <w:rsid w:val="00C84748"/>
    <w:rsid w:val="00C8588C"/>
    <w:rsid w:val="00C86A7C"/>
    <w:rsid w:val="00C8703C"/>
    <w:rsid w:val="00C871D5"/>
    <w:rsid w:val="00C871DD"/>
    <w:rsid w:val="00C90D72"/>
    <w:rsid w:val="00C937B1"/>
    <w:rsid w:val="00C93952"/>
    <w:rsid w:val="00C94464"/>
    <w:rsid w:val="00C94EE2"/>
    <w:rsid w:val="00C9552B"/>
    <w:rsid w:val="00C96670"/>
    <w:rsid w:val="00C96A3B"/>
    <w:rsid w:val="00C97072"/>
    <w:rsid w:val="00C97F0C"/>
    <w:rsid w:val="00CA043A"/>
    <w:rsid w:val="00CA0C10"/>
    <w:rsid w:val="00CA0D72"/>
    <w:rsid w:val="00CA2C8F"/>
    <w:rsid w:val="00CA3054"/>
    <w:rsid w:val="00CA344B"/>
    <w:rsid w:val="00CA3C12"/>
    <w:rsid w:val="00CA3E87"/>
    <w:rsid w:val="00CA6AE1"/>
    <w:rsid w:val="00CA72CF"/>
    <w:rsid w:val="00CB0953"/>
    <w:rsid w:val="00CB19C3"/>
    <w:rsid w:val="00CB2273"/>
    <w:rsid w:val="00CB4F9E"/>
    <w:rsid w:val="00CB5FA6"/>
    <w:rsid w:val="00CB7C22"/>
    <w:rsid w:val="00CB7F02"/>
    <w:rsid w:val="00CC0B39"/>
    <w:rsid w:val="00CC28C3"/>
    <w:rsid w:val="00CC369E"/>
    <w:rsid w:val="00CC3BBF"/>
    <w:rsid w:val="00CC41E2"/>
    <w:rsid w:val="00CC4372"/>
    <w:rsid w:val="00CC4FD8"/>
    <w:rsid w:val="00CC5DBF"/>
    <w:rsid w:val="00CC5EE4"/>
    <w:rsid w:val="00CD0FB2"/>
    <w:rsid w:val="00CD10EB"/>
    <w:rsid w:val="00CD19EB"/>
    <w:rsid w:val="00CD20C2"/>
    <w:rsid w:val="00CD2200"/>
    <w:rsid w:val="00CD23CF"/>
    <w:rsid w:val="00CD35E3"/>
    <w:rsid w:val="00CD3FE0"/>
    <w:rsid w:val="00CD545F"/>
    <w:rsid w:val="00CD61CC"/>
    <w:rsid w:val="00CD7240"/>
    <w:rsid w:val="00CE01D1"/>
    <w:rsid w:val="00CE04BA"/>
    <w:rsid w:val="00CE0B8C"/>
    <w:rsid w:val="00CE3DC1"/>
    <w:rsid w:val="00CE44A1"/>
    <w:rsid w:val="00CE4FEA"/>
    <w:rsid w:val="00CE528D"/>
    <w:rsid w:val="00CE5667"/>
    <w:rsid w:val="00CE5872"/>
    <w:rsid w:val="00CE612B"/>
    <w:rsid w:val="00CE64EF"/>
    <w:rsid w:val="00CE66E5"/>
    <w:rsid w:val="00CF02EA"/>
    <w:rsid w:val="00CF1821"/>
    <w:rsid w:val="00CF2B4E"/>
    <w:rsid w:val="00CF2F9B"/>
    <w:rsid w:val="00CF30BF"/>
    <w:rsid w:val="00CF30CE"/>
    <w:rsid w:val="00CF4276"/>
    <w:rsid w:val="00CF4842"/>
    <w:rsid w:val="00CF4C8A"/>
    <w:rsid w:val="00CF4FB3"/>
    <w:rsid w:val="00D00399"/>
    <w:rsid w:val="00D06C52"/>
    <w:rsid w:val="00D06DBF"/>
    <w:rsid w:val="00D10982"/>
    <w:rsid w:val="00D11821"/>
    <w:rsid w:val="00D13515"/>
    <w:rsid w:val="00D13F3A"/>
    <w:rsid w:val="00D14DBA"/>
    <w:rsid w:val="00D16C45"/>
    <w:rsid w:val="00D2111E"/>
    <w:rsid w:val="00D21181"/>
    <w:rsid w:val="00D22D60"/>
    <w:rsid w:val="00D23E39"/>
    <w:rsid w:val="00D23FE2"/>
    <w:rsid w:val="00D240A3"/>
    <w:rsid w:val="00D24D68"/>
    <w:rsid w:val="00D25E9B"/>
    <w:rsid w:val="00D268A6"/>
    <w:rsid w:val="00D2695D"/>
    <w:rsid w:val="00D27024"/>
    <w:rsid w:val="00D30763"/>
    <w:rsid w:val="00D30790"/>
    <w:rsid w:val="00D32196"/>
    <w:rsid w:val="00D332C3"/>
    <w:rsid w:val="00D333A3"/>
    <w:rsid w:val="00D33BFF"/>
    <w:rsid w:val="00D36245"/>
    <w:rsid w:val="00D377E0"/>
    <w:rsid w:val="00D405F1"/>
    <w:rsid w:val="00D41EEC"/>
    <w:rsid w:val="00D42125"/>
    <w:rsid w:val="00D42E80"/>
    <w:rsid w:val="00D4445E"/>
    <w:rsid w:val="00D44B3B"/>
    <w:rsid w:val="00D452B0"/>
    <w:rsid w:val="00D46EE9"/>
    <w:rsid w:val="00D46FC3"/>
    <w:rsid w:val="00D474CC"/>
    <w:rsid w:val="00D47F5A"/>
    <w:rsid w:val="00D50DF6"/>
    <w:rsid w:val="00D51B6A"/>
    <w:rsid w:val="00D529F6"/>
    <w:rsid w:val="00D530C8"/>
    <w:rsid w:val="00D53331"/>
    <w:rsid w:val="00D53DD6"/>
    <w:rsid w:val="00D540EA"/>
    <w:rsid w:val="00D54B08"/>
    <w:rsid w:val="00D55AC1"/>
    <w:rsid w:val="00D55E97"/>
    <w:rsid w:val="00D5658A"/>
    <w:rsid w:val="00D57B59"/>
    <w:rsid w:val="00D601ED"/>
    <w:rsid w:val="00D6300A"/>
    <w:rsid w:val="00D63836"/>
    <w:rsid w:val="00D64205"/>
    <w:rsid w:val="00D6437C"/>
    <w:rsid w:val="00D64BB8"/>
    <w:rsid w:val="00D66AA8"/>
    <w:rsid w:val="00D70A09"/>
    <w:rsid w:val="00D7161F"/>
    <w:rsid w:val="00D71CEB"/>
    <w:rsid w:val="00D725E7"/>
    <w:rsid w:val="00D73280"/>
    <w:rsid w:val="00D7367C"/>
    <w:rsid w:val="00D7393B"/>
    <w:rsid w:val="00D73957"/>
    <w:rsid w:val="00D74D09"/>
    <w:rsid w:val="00D755CD"/>
    <w:rsid w:val="00D75873"/>
    <w:rsid w:val="00D76319"/>
    <w:rsid w:val="00D768BD"/>
    <w:rsid w:val="00D77410"/>
    <w:rsid w:val="00D7749D"/>
    <w:rsid w:val="00D77CE5"/>
    <w:rsid w:val="00D808C2"/>
    <w:rsid w:val="00D80C77"/>
    <w:rsid w:val="00D80E5B"/>
    <w:rsid w:val="00D820B6"/>
    <w:rsid w:val="00D841EA"/>
    <w:rsid w:val="00D846FE"/>
    <w:rsid w:val="00D85286"/>
    <w:rsid w:val="00D85A34"/>
    <w:rsid w:val="00D8742D"/>
    <w:rsid w:val="00D92B3F"/>
    <w:rsid w:val="00D92E03"/>
    <w:rsid w:val="00D94DFC"/>
    <w:rsid w:val="00D965E0"/>
    <w:rsid w:val="00D9697D"/>
    <w:rsid w:val="00D96F97"/>
    <w:rsid w:val="00D97BF1"/>
    <w:rsid w:val="00DA2ED2"/>
    <w:rsid w:val="00DA349A"/>
    <w:rsid w:val="00DA35DA"/>
    <w:rsid w:val="00DA3E3A"/>
    <w:rsid w:val="00DA4100"/>
    <w:rsid w:val="00DA518A"/>
    <w:rsid w:val="00DA6B69"/>
    <w:rsid w:val="00DA6CFB"/>
    <w:rsid w:val="00DB04C6"/>
    <w:rsid w:val="00DB0D58"/>
    <w:rsid w:val="00DB0F99"/>
    <w:rsid w:val="00DB1227"/>
    <w:rsid w:val="00DB13A3"/>
    <w:rsid w:val="00DB2D6F"/>
    <w:rsid w:val="00DB3BA4"/>
    <w:rsid w:val="00DB4A3F"/>
    <w:rsid w:val="00DB53A4"/>
    <w:rsid w:val="00DB582D"/>
    <w:rsid w:val="00DB6CCD"/>
    <w:rsid w:val="00DC0885"/>
    <w:rsid w:val="00DC1517"/>
    <w:rsid w:val="00DC264E"/>
    <w:rsid w:val="00DC52AB"/>
    <w:rsid w:val="00DC5DE5"/>
    <w:rsid w:val="00DD1A9C"/>
    <w:rsid w:val="00DD2A5F"/>
    <w:rsid w:val="00DD2FEB"/>
    <w:rsid w:val="00DD300B"/>
    <w:rsid w:val="00DD3D95"/>
    <w:rsid w:val="00DD7233"/>
    <w:rsid w:val="00DD7DEF"/>
    <w:rsid w:val="00DE226E"/>
    <w:rsid w:val="00DE30CE"/>
    <w:rsid w:val="00DE3879"/>
    <w:rsid w:val="00DE3ADD"/>
    <w:rsid w:val="00DE432B"/>
    <w:rsid w:val="00DE45E0"/>
    <w:rsid w:val="00DE4BD1"/>
    <w:rsid w:val="00DE55BE"/>
    <w:rsid w:val="00DE5E04"/>
    <w:rsid w:val="00DE6470"/>
    <w:rsid w:val="00DE7273"/>
    <w:rsid w:val="00DE7AEE"/>
    <w:rsid w:val="00DF2789"/>
    <w:rsid w:val="00DF333F"/>
    <w:rsid w:val="00DF3A30"/>
    <w:rsid w:val="00DF3D50"/>
    <w:rsid w:val="00DF4EB6"/>
    <w:rsid w:val="00DF516D"/>
    <w:rsid w:val="00DF7B96"/>
    <w:rsid w:val="00E003F8"/>
    <w:rsid w:val="00E00952"/>
    <w:rsid w:val="00E01885"/>
    <w:rsid w:val="00E01F8E"/>
    <w:rsid w:val="00E040BF"/>
    <w:rsid w:val="00E05432"/>
    <w:rsid w:val="00E05A42"/>
    <w:rsid w:val="00E06ADE"/>
    <w:rsid w:val="00E06B12"/>
    <w:rsid w:val="00E07B46"/>
    <w:rsid w:val="00E10CE7"/>
    <w:rsid w:val="00E128D1"/>
    <w:rsid w:val="00E131BC"/>
    <w:rsid w:val="00E13EC1"/>
    <w:rsid w:val="00E1440C"/>
    <w:rsid w:val="00E14924"/>
    <w:rsid w:val="00E14946"/>
    <w:rsid w:val="00E14F47"/>
    <w:rsid w:val="00E15B85"/>
    <w:rsid w:val="00E171CF"/>
    <w:rsid w:val="00E178D8"/>
    <w:rsid w:val="00E17C09"/>
    <w:rsid w:val="00E20A91"/>
    <w:rsid w:val="00E20D6A"/>
    <w:rsid w:val="00E20DFC"/>
    <w:rsid w:val="00E26360"/>
    <w:rsid w:val="00E2773F"/>
    <w:rsid w:val="00E307D3"/>
    <w:rsid w:val="00E31DD1"/>
    <w:rsid w:val="00E322FA"/>
    <w:rsid w:val="00E326DB"/>
    <w:rsid w:val="00E33A8B"/>
    <w:rsid w:val="00E35FC8"/>
    <w:rsid w:val="00E37D49"/>
    <w:rsid w:val="00E409D1"/>
    <w:rsid w:val="00E40A6F"/>
    <w:rsid w:val="00E42095"/>
    <w:rsid w:val="00E42EF5"/>
    <w:rsid w:val="00E43A82"/>
    <w:rsid w:val="00E44AAB"/>
    <w:rsid w:val="00E46F66"/>
    <w:rsid w:val="00E47688"/>
    <w:rsid w:val="00E5161B"/>
    <w:rsid w:val="00E51A47"/>
    <w:rsid w:val="00E52531"/>
    <w:rsid w:val="00E53003"/>
    <w:rsid w:val="00E543FA"/>
    <w:rsid w:val="00E554CA"/>
    <w:rsid w:val="00E5616D"/>
    <w:rsid w:val="00E5659E"/>
    <w:rsid w:val="00E567B4"/>
    <w:rsid w:val="00E6036E"/>
    <w:rsid w:val="00E6214B"/>
    <w:rsid w:val="00E6260F"/>
    <w:rsid w:val="00E62D29"/>
    <w:rsid w:val="00E630FE"/>
    <w:rsid w:val="00E634A8"/>
    <w:rsid w:val="00E636BA"/>
    <w:rsid w:val="00E6377D"/>
    <w:rsid w:val="00E659F8"/>
    <w:rsid w:val="00E66804"/>
    <w:rsid w:val="00E67430"/>
    <w:rsid w:val="00E67745"/>
    <w:rsid w:val="00E67D29"/>
    <w:rsid w:val="00E67DD8"/>
    <w:rsid w:val="00E67F4B"/>
    <w:rsid w:val="00E7076F"/>
    <w:rsid w:val="00E71769"/>
    <w:rsid w:val="00E71C92"/>
    <w:rsid w:val="00E72598"/>
    <w:rsid w:val="00E73334"/>
    <w:rsid w:val="00E7522C"/>
    <w:rsid w:val="00E755ED"/>
    <w:rsid w:val="00E75662"/>
    <w:rsid w:val="00E76B05"/>
    <w:rsid w:val="00E80361"/>
    <w:rsid w:val="00E8065F"/>
    <w:rsid w:val="00E80B08"/>
    <w:rsid w:val="00E80E91"/>
    <w:rsid w:val="00E81592"/>
    <w:rsid w:val="00E81609"/>
    <w:rsid w:val="00E81F18"/>
    <w:rsid w:val="00E825D7"/>
    <w:rsid w:val="00E82602"/>
    <w:rsid w:val="00E8351C"/>
    <w:rsid w:val="00E8379B"/>
    <w:rsid w:val="00E83ACC"/>
    <w:rsid w:val="00E841F8"/>
    <w:rsid w:val="00E845F3"/>
    <w:rsid w:val="00E85AE9"/>
    <w:rsid w:val="00E862C1"/>
    <w:rsid w:val="00E86BDE"/>
    <w:rsid w:val="00E873DB"/>
    <w:rsid w:val="00E917D1"/>
    <w:rsid w:val="00E927C2"/>
    <w:rsid w:val="00E927D5"/>
    <w:rsid w:val="00E93455"/>
    <w:rsid w:val="00E939DB"/>
    <w:rsid w:val="00E93FE3"/>
    <w:rsid w:val="00E941B4"/>
    <w:rsid w:val="00E9476D"/>
    <w:rsid w:val="00E94B29"/>
    <w:rsid w:val="00E94EDC"/>
    <w:rsid w:val="00E95BFC"/>
    <w:rsid w:val="00EA0707"/>
    <w:rsid w:val="00EA0E55"/>
    <w:rsid w:val="00EA37D4"/>
    <w:rsid w:val="00EA4785"/>
    <w:rsid w:val="00EA50E1"/>
    <w:rsid w:val="00EA55E0"/>
    <w:rsid w:val="00EA5A71"/>
    <w:rsid w:val="00EA5ACB"/>
    <w:rsid w:val="00EA5CFF"/>
    <w:rsid w:val="00EA6BF8"/>
    <w:rsid w:val="00EB0232"/>
    <w:rsid w:val="00EB0CDD"/>
    <w:rsid w:val="00EB0DDF"/>
    <w:rsid w:val="00EB12FB"/>
    <w:rsid w:val="00EB1DDC"/>
    <w:rsid w:val="00EB24B5"/>
    <w:rsid w:val="00EB3979"/>
    <w:rsid w:val="00EB3C7D"/>
    <w:rsid w:val="00EB3D36"/>
    <w:rsid w:val="00EB43D0"/>
    <w:rsid w:val="00EB46AF"/>
    <w:rsid w:val="00EB4713"/>
    <w:rsid w:val="00EB48F0"/>
    <w:rsid w:val="00EB5008"/>
    <w:rsid w:val="00EB6F23"/>
    <w:rsid w:val="00EC0B34"/>
    <w:rsid w:val="00EC0FC4"/>
    <w:rsid w:val="00EC2B02"/>
    <w:rsid w:val="00EC464B"/>
    <w:rsid w:val="00EC4836"/>
    <w:rsid w:val="00EC4B31"/>
    <w:rsid w:val="00EC4B47"/>
    <w:rsid w:val="00EC55BE"/>
    <w:rsid w:val="00EC601E"/>
    <w:rsid w:val="00EC6381"/>
    <w:rsid w:val="00EC6D21"/>
    <w:rsid w:val="00EC6DFF"/>
    <w:rsid w:val="00EC7F29"/>
    <w:rsid w:val="00ED0052"/>
    <w:rsid w:val="00ED0107"/>
    <w:rsid w:val="00ED0916"/>
    <w:rsid w:val="00ED1347"/>
    <w:rsid w:val="00ED3B54"/>
    <w:rsid w:val="00ED524D"/>
    <w:rsid w:val="00ED579D"/>
    <w:rsid w:val="00ED6309"/>
    <w:rsid w:val="00ED7379"/>
    <w:rsid w:val="00ED77E4"/>
    <w:rsid w:val="00ED7899"/>
    <w:rsid w:val="00EE059D"/>
    <w:rsid w:val="00EE363A"/>
    <w:rsid w:val="00EE3715"/>
    <w:rsid w:val="00EE3734"/>
    <w:rsid w:val="00EE41B2"/>
    <w:rsid w:val="00EE4FA8"/>
    <w:rsid w:val="00EE5D7F"/>
    <w:rsid w:val="00EE646A"/>
    <w:rsid w:val="00EE65B2"/>
    <w:rsid w:val="00EE667C"/>
    <w:rsid w:val="00EE74A9"/>
    <w:rsid w:val="00EE7625"/>
    <w:rsid w:val="00EE7BF2"/>
    <w:rsid w:val="00EE7C68"/>
    <w:rsid w:val="00EE7D7D"/>
    <w:rsid w:val="00EE7FCA"/>
    <w:rsid w:val="00EF0B90"/>
    <w:rsid w:val="00EF0E4B"/>
    <w:rsid w:val="00EF3751"/>
    <w:rsid w:val="00EF42DB"/>
    <w:rsid w:val="00EF5EFD"/>
    <w:rsid w:val="00F0122D"/>
    <w:rsid w:val="00F02758"/>
    <w:rsid w:val="00F02CB4"/>
    <w:rsid w:val="00F03948"/>
    <w:rsid w:val="00F03BBB"/>
    <w:rsid w:val="00F04148"/>
    <w:rsid w:val="00F100E0"/>
    <w:rsid w:val="00F11AD1"/>
    <w:rsid w:val="00F12A18"/>
    <w:rsid w:val="00F1353B"/>
    <w:rsid w:val="00F146AC"/>
    <w:rsid w:val="00F14B6E"/>
    <w:rsid w:val="00F15190"/>
    <w:rsid w:val="00F16154"/>
    <w:rsid w:val="00F1703B"/>
    <w:rsid w:val="00F20407"/>
    <w:rsid w:val="00F23239"/>
    <w:rsid w:val="00F24790"/>
    <w:rsid w:val="00F24BE4"/>
    <w:rsid w:val="00F25E88"/>
    <w:rsid w:val="00F26192"/>
    <w:rsid w:val="00F27BD1"/>
    <w:rsid w:val="00F30047"/>
    <w:rsid w:val="00F30104"/>
    <w:rsid w:val="00F30D4E"/>
    <w:rsid w:val="00F30E90"/>
    <w:rsid w:val="00F31296"/>
    <w:rsid w:val="00F31F8B"/>
    <w:rsid w:val="00F32F60"/>
    <w:rsid w:val="00F34D53"/>
    <w:rsid w:val="00F34E41"/>
    <w:rsid w:val="00F359FF"/>
    <w:rsid w:val="00F3608E"/>
    <w:rsid w:val="00F369A9"/>
    <w:rsid w:val="00F36A13"/>
    <w:rsid w:val="00F40CE7"/>
    <w:rsid w:val="00F412C3"/>
    <w:rsid w:val="00F42974"/>
    <w:rsid w:val="00F44123"/>
    <w:rsid w:val="00F44960"/>
    <w:rsid w:val="00F44B4A"/>
    <w:rsid w:val="00F45020"/>
    <w:rsid w:val="00F4646D"/>
    <w:rsid w:val="00F469BC"/>
    <w:rsid w:val="00F47AC9"/>
    <w:rsid w:val="00F50266"/>
    <w:rsid w:val="00F51E94"/>
    <w:rsid w:val="00F51FD6"/>
    <w:rsid w:val="00F52B17"/>
    <w:rsid w:val="00F531B4"/>
    <w:rsid w:val="00F5347F"/>
    <w:rsid w:val="00F5373E"/>
    <w:rsid w:val="00F544DE"/>
    <w:rsid w:val="00F54780"/>
    <w:rsid w:val="00F5483D"/>
    <w:rsid w:val="00F55C97"/>
    <w:rsid w:val="00F56C5C"/>
    <w:rsid w:val="00F5777C"/>
    <w:rsid w:val="00F57F9E"/>
    <w:rsid w:val="00F604BB"/>
    <w:rsid w:val="00F622F0"/>
    <w:rsid w:val="00F62AA0"/>
    <w:rsid w:val="00F64E0D"/>
    <w:rsid w:val="00F6671D"/>
    <w:rsid w:val="00F6756F"/>
    <w:rsid w:val="00F67A2F"/>
    <w:rsid w:val="00F74233"/>
    <w:rsid w:val="00F7485E"/>
    <w:rsid w:val="00F74BA2"/>
    <w:rsid w:val="00F7528E"/>
    <w:rsid w:val="00F753D8"/>
    <w:rsid w:val="00F76101"/>
    <w:rsid w:val="00F765AB"/>
    <w:rsid w:val="00F77DD6"/>
    <w:rsid w:val="00F80508"/>
    <w:rsid w:val="00F80EC3"/>
    <w:rsid w:val="00F833F6"/>
    <w:rsid w:val="00F837F6"/>
    <w:rsid w:val="00F83D18"/>
    <w:rsid w:val="00F85BA2"/>
    <w:rsid w:val="00F87647"/>
    <w:rsid w:val="00F879B2"/>
    <w:rsid w:val="00F87DFE"/>
    <w:rsid w:val="00F92973"/>
    <w:rsid w:val="00F92E3A"/>
    <w:rsid w:val="00F946FB"/>
    <w:rsid w:val="00F94CA1"/>
    <w:rsid w:val="00F95545"/>
    <w:rsid w:val="00F96D65"/>
    <w:rsid w:val="00F975D2"/>
    <w:rsid w:val="00F97721"/>
    <w:rsid w:val="00F9789E"/>
    <w:rsid w:val="00F97F7E"/>
    <w:rsid w:val="00FA0ADE"/>
    <w:rsid w:val="00FA20DF"/>
    <w:rsid w:val="00FA3FC9"/>
    <w:rsid w:val="00FA46D7"/>
    <w:rsid w:val="00FA5904"/>
    <w:rsid w:val="00FA63DD"/>
    <w:rsid w:val="00FB0A75"/>
    <w:rsid w:val="00FB2177"/>
    <w:rsid w:val="00FB2899"/>
    <w:rsid w:val="00FB2BF8"/>
    <w:rsid w:val="00FB3E9B"/>
    <w:rsid w:val="00FB41EC"/>
    <w:rsid w:val="00FB4475"/>
    <w:rsid w:val="00FB5E82"/>
    <w:rsid w:val="00FC009E"/>
    <w:rsid w:val="00FC2693"/>
    <w:rsid w:val="00FC3543"/>
    <w:rsid w:val="00FC377F"/>
    <w:rsid w:val="00FC4508"/>
    <w:rsid w:val="00FC6CCF"/>
    <w:rsid w:val="00FD016C"/>
    <w:rsid w:val="00FD0D28"/>
    <w:rsid w:val="00FD1A84"/>
    <w:rsid w:val="00FD1E0B"/>
    <w:rsid w:val="00FD2186"/>
    <w:rsid w:val="00FD32D8"/>
    <w:rsid w:val="00FD5A9F"/>
    <w:rsid w:val="00FD5E08"/>
    <w:rsid w:val="00FD5EC9"/>
    <w:rsid w:val="00FD6764"/>
    <w:rsid w:val="00FD6AEC"/>
    <w:rsid w:val="00FD6B24"/>
    <w:rsid w:val="00FD7676"/>
    <w:rsid w:val="00FD7A9B"/>
    <w:rsid w:val="00FE1455"/>
    <w:rsid w:val="00FE1954"/>
    <w:rsid w:val="00FE246F"/>
    <w:rsid w:val="00FE3BD9"/>
    <w:rsid w:val="00FE3BF3"/>
    <w:rsid w:val="00FE48C7"/>
    <w:rsid w:val="00FE5CC5"/>
    <w:rsid w:val="00FE746E"/>
    <w:rsid w:val="00FF05EE"/>
    <w:rsid w:val="00FF2281"/>
    <w:rsid w:val="00FF3939"/>
    <w:rsid w:val="00FF3DC7"/>
    <w:rsid w:val="00FF6513"/>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28"/>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A5CFF"/>
    <w:pPr>
      <w:numPr>
        <w:ilvl w:val="1"/>
      </w:numPr>
      <w:tabs>
        <w:tab w:val="clear" w:pos="720"/>
      </w:tabs>
      <w:spacing w:after="0"/>
      <w:ind w:left="864" w:hanging="864"/>
    </w:pPr>
    <w:rPr>
      <w:rFonts w:asciiTheme="minorHAnsi" w:hAnsiTheme="minorHAnsi" w:cstheme="minorHAnsi"/>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A5CFF"/>
    <w:rPr>
      <w:rFonts w:asciiTheme="minorHAnsi" w:hAnsiTheme="minorHAnsi" w:cstheme="minorHAnsi"/>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EmptyCellLayoutStyle">
    <w:name w:val="EmptyCellLayoutStyle"/>
    <w:rsid w:val="00223B4C"/>
    <w:pPr>
      <w:spacing w:after="160" w:line="259" w:lineRule="auto"/>
    </w:pPr>
    <w:rPr>
      <w:rFonts w:ascii="Times New Roman" w:eastAsia="Times New Roman" w:hAnsi="Times New Roman" w:cs="Times New Roman"/>
      <w:sz w:val="2"/>
    </w:rPr>
  </w:style>
  <w:style w:type="character" w:styleId="Mention">
    <w:name w:val="Mention"/>
    <w:basedOn w:val="DefaultParagraphFont"/>
    <w:uiPriority w:val="99"/>
    <w:unhideWhenUsed/>
    <w:rsid w:val="00433272"/>
    <w:rPr>
      <w:color w:val="2B579A"/>
      <w:shd w:val="clear" w:color="auto" w:fill="E1DFDD"/>
    </w:rPr>
  </w:style>
  <w:style w:type="paragraph" w:styleId="Revision">
    <w:name w:val="Revision"/>
    <w:hidden/>
    <w:uiPriority w:val="99"/>
    <w:semiHidden/>
    <w:rsid w:val="00296F73"/>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26</Pages>
  <Words>6017</Words>
  <Characters>34302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1171</cp:revision>
  <cp:lastPrinted>2024-07-02T21:04:00Z</cp:lastPrinted>
  <dcterms:created xsi:type="dcterms:W3CDTF">2023-09-18T22:46:00Z</dcterms:created>
  <dcterms:modified xsi:type="dcterms:W3CDTF">2024-08-12T17:13:00Z</dcterms:modified>
</cp:coreProperties>
</file>